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2E7" w:rsidRDefault="00967E87" w:rsidP="002552E7">
      <w:pPr>
        <w:ind w:left="7080" w:firstLine="708"/>
        <w:jc w:val="both"/>
        <w:rPr>
          <w:rFonts w:ascii="Arial" w:hAnsi="Arial" w:cs="Arial"/>
          <w:sz w:val="26"/>
          <w:szCs w:val="26"/>
        </w:rPr>
      </w:pPr>
      <w:r w:rsidRPr="002552E7">
        <w:rPr>
          <w:rFonts w:ascii="Arial" w:hAnsi="Arial" w:cs="Arial"/>
          <w:sz w:val="26"/>
          <w:szCs w:val="26"/>
        </w:rPr>
        <w:t xml:space="preserve">Додаток </w:t>
      </w:r>
    </w:p>
    <w:p w:rsidR="00967E87" w:rsidRPr="002552E7" w:rsidRDefault="00967E87" w:rsidP="002552E7">
      <w:pPr>
        <w:ind w:left="6372" w:firstLine="708"/>
        <w:jc w:val="both"/>
        <w:rPr>
          <w:rFonts w:ascii="Arial" w:hAnsi="Arial" w:cs="Arial"/>
          <w:sz w:val="26"/>
          <w:szCs w:val="26"/>
        </w:rPr>
      </w:pPr>
      <w:r w:rsidRPr="002552E7">
        <w:rPr>
          <w:rFonts w:ascii="Arial" w:hAnsi="Arial" w:cs="Arial"/>
          <w:sz w:val="26"/>
          <w:szCs w:val="26"/>
        </w:rPr>
        <w:t>Затверджено</w:t>
      </w:r>
    </w:p>
    <w:p w:rsidR="00967E87" w:rsidRPr="002552E7" w:rsidRDefault="00967E87" w:rsidP="002552E7">
      <w:pPr>
        <w:ind w:left="5664" w:firstLine="708"/>
        <w:jc w:val="both"/>
        <w:rPr>
          <w:rFonts w:ascii="Arial" w:hAnsi="Arial" w:cs="Arial"/>
          <w:sz w:val="26"/>
          <w:szCs w:val="26"/>
        </w:rPr>
      </w:pPr>
      <w:r w:rsidRPr="002552E7">
        <w:rPr>
          <w:rFonts w:ascii="Arial" w:hAnsi="Arial" w:cs="Arial"/>
          <w:sz w:val="26"/>
          <w:szCs w:val="26"/>
        </w:rPr>
        <w:t>ухвалою  міської  ради</w:t>
      </w:r>
    </w:p>
    <w:p w:rsidR="00967E87" w:rsidRPr="002552E7" w:rsidRDefault="00967E87" w:rsidP="002552E7">
      <w:pPr>
        <w:ind w:left="5664" w:firstLine="708"/>
        <w:jc w:val="both"/>
        <w:rPr>
          <w:rFonts w:ascii="Arial" w:hAnsi="Arial" w:cs="Arial"/>
          <w:sz w:val="26"/>
          <w:szCs w:val="26"/>
        </w:rPr>
      </w:pPr>
      <w:r w:rsidRPr="002552E7">
        <w:rPr>
          <w:rFonts w:ascii="Arial" w:hAnsi="Arial" w:cs="Arial"/>
          <w:sz w:val="26"/>
          <w:szCs w:val="26"/>
        </w:rPr>
        <w:t>від ___________№____</w:t>
      </w:r>
    </w:p>
    <w:p w:rsidR="00967E87" w:rsidRPr="002552E7" w:rsidRDefault="00967E87" w:rsidP="002552E7">
      <w:pPr>
        <w:jc w:val="both"/>
        <w:rPr>
          <w:rFonts w:ascii="Arial" w:hAnsi="Arial" w:cs="Arial"/>
          <w:sz w:val="26"/>
          <w:szCs w:val="26"/>
        </w:rPr>
      </w:pPr>
    </w:p>
    <w:p w:rsidR="00967E87" w:rsidRPr="002552E7" w:rsidRDefault="00967E87" w:rsidP="002552E7">
      <w:pPr>
        <w:jc w:val="both"/>
        <w:rPr>
          <w:rFonts w:ascii="Arial" w:hAnsi="Arial" w:cs="Arial"/>
          <w:sz w:val="26"/>
          <w:szCs w:val="26"/>
        </w:rPr>
      </w:pPr>
    </w:p>
    <w:p w:rsidR="002552E7" w:rsidRPr="002552E7" w:rsidRDefault="002552E7" w:rsidP="002552E7">
      <w:pPr>
        <w:jc w:val="center"/>
        <w:rPr>
          <w:rFonts w:ascii="Arial" w:eastAsia="Arial" w:hAnsi="Arial" w:cs="Arial"/>
          <w:sz w:val="26"/>
          <w:szCs w:val="26"/>
        </w:rPr>
      </w:pPr>
      <w:r w:rsidRPr="002552E7">
        <w:rPr>
          <w:rFonts w:ascii="Arial" w:eastAsia="Arial" w:hAnsi="Arial" w:cs="Arial"/>
          <w:sz w:val="26"/>
          <w:szCs w:val="26"/>
        </w:rPr>
        <w:t>ПРОГРАМА</w:t>
      </w:r>
    </w:p>
    <w:p w:rsidR="002552E7" w:rsidRPr="002552E7" w:rsidRDefault="002552E7" w:rsidP="002552E7">
      <w:pPr>
        <w:jc w:val="center"/>
        <w:rPr>
          <w:rFonts w:ascii="Arial" w:eastAsia="Arial" w:hAnsi="Arial" w:cs="Arial"/>
          <w:sz w:val="26"/>
          <w:szCs w:val="26"/>
        </w:rPr>
      </w:pPr>
      <w:r>
        <w:rPr>
          <w:rFonts w:ascii="Arial" w:eastAsia="Arial" w:hAnsi="Arial" w:cs="Arial"/>
          <w:sz w:val="26"/>
          <w:szCs w:val="26"/>
        </w:rPr>
        <w:t>"</w:t>
      </w:r>
      <w:r w:rsidRPr="002552E7">
        <w:rPr>
          <w:rFonts w:ascii="Arial" w:eastAsia="Arial" w:hAnsi="Arial" w:cs="Arial"/>
          <w:sz w:val="26"/>
          <w:szCs w:val="26"/>
        </w:rPr>
        <w:t>Відвага до бізнесу: грантова підтримка підприємницької діяльності ветеранів та членів їх</w:t>
      </w:r>
      <w:r>
        <w:rPr>
          <w:rFonts w:ascii="Arial" w:eastAsia="Arial" w:hAnsi="Arial" w:cs="Arial"/>
          <w:sz w:val="26"/>
          <w:szCs w:val="26"/>
        </w:rPr>
        <w:t>ніх</w:t>
      </w:r>
      <w:r w:rsidRPr="002552E7">
        <w:rPr>
          <w:rFonts w:ascii="Arial" w:eastAsia="Arial" w:hAnsi="Arial" w:cs="Arial"/>
          <w:sz w:val="26"/>
          <w:szCs w:val="26"/>
        </w:rPr>
        <w:t xml:space="preserve"> сімей</w:t>
      </w:r>
      <w:r>
        <w:rPr>
          <w:rFonts w:ascii="Arial" w:eastAsia="Arial" w:hAnsi="Arial" w:cs="Arial"/>
          <w:sz w:val="26"/>
          <w:szCs w:val="26"/>
        </w:rPr>
        <w:t>"</w:t>
      </w:r>
    </w:p>
    <w:p w:rsidR="002552E7" w:rsidRPr="002552E7" w:rsidRDefault="002552E7" w:rsidP="002552E7">
      <w:pPr>
        <w:jc w:val="center"/>
        <w:rPr>
          <w:rFonts w:ascii="Arial" w:eastAsia="Arial" w:hAnsi="Arial" w:cs="Arial"/>
          <w:sz w:val="26"/>
          <w:szCs w:val="26"/>
        </w:rPr>
      </w:pPr>
    </w:p>
    <w:p w:rsidR="002552E7" w:rsidRPr="002552E7" w:rsidRDefault="002552E7" w:rsidP="002552E7">
      <w:pPr>
        <w:jc w:val="center"/>
        <w:rPr>
          <w:rFonts w:ascii="Arial" w:eastAsia="Arial" w:hAnsi="Arial" w:cs="Arial"/>
          <w:b/>
          <w:sz w:val="26"/>
          <w:szCs w:val="26"/>
        </w:rPr>
      </w:pPr>
      <w:r w:rsidRPr="002552E7">
        <w:rPr>
          <w:rFonts w:ascii="Arial" w:eastAsia="Arial" w:hAnsi="Arial" w:cs="Arial"/>
          <w:b/>
          <w:sz w:val="26"/>
          <w:szCs w:val="26"/>
        </w:rPr>
        <w:t>Вступ</w:t>
      </w:r>
    </w:p>
    <w:p w:rsidR="002552E7" w:rsidRPr="002552E7" w:rsidRDefault="002552E7" w:rsidP="002552E7">
      <w:pPr>
        <w:jc w:val="both"/>
        <w:rPr>
          <w:rFonts w:ascii="Arial" w:eastAsia="Arial" w:hAnsi="Arial" w:cs="Arial"/>
          <w:sz w:val="26"/>
          <w:szCs w:val="26"/>
        </w:rPr>
      </w:pPr>
    </w:p>
    <w:p w:rsidR="002552E7" w:rsidRPr="002552E7" w:rsidRDefault="002552E7" w:rsidP="002552E7">
      <w:pPr>
        <w:ind w:firstLine="708"/>
        <w:jc w:val="both"/>
        <w:rPr>
          <w:rFonts w:ascii="Arial" w:eastAsia="Arial" w:hAnsi="Arial" w:cs="Arial"/>
          <w:sz w:val="26"/>
          <w:szCs w:val="26"/>
        </w:rPr>
      </w:pPr>
      <w:r w:rsidRPr="002552E7">
        <w:rPr>
          <w:rFonts w:ascii="Arial" w:eastAsia="Arial" w:hAnsi="Arial" w:cs="Arial"/>
          <w:sz w:val="26"/>
          <w:szCs w:val="26"/>
        </w:rPr>
        <w:t xml:space="preserve">Програму </w:t>
      </w:r>
      <w:r>
        <w:rPr>
          <w:rFonts w:ascii="Arial" w:eastAsia="Arial" w:hAnsi="Arial" w:cs="Arial"/>
          <w:sz w:val="26"/>
          <w:szCs w:val="26"/>
        </w:rPr>
        <w:t>"</w:t>
      </w:r>
      <w:r w:rsidRPr="002552E7">
        <w:rPr>
          <w:rFonts w:ascii="Arial" w:eastAsia="Arial" w:hAnsi="Arial" w:cs="Arial"/>
          <w:sz w:val="26"/>
          <w:szCs w:val="26"/>
        </w:rPr>
        <w:t>Відвага до бізнесу: грантова підтримка підприємницької діяльності ветеранів та членів їх</w:t>
      </w:r>
      <w:r>
        <w:rPr>
          <w:rFonts w:ascii="Arial" w:eastAsia="Arial" w:hAnsi="Arial" w:cs="Arial"/>
          <w:sz w:val="26"/>
          <w:szCs w:val="26"/>
        </w:rPr>
        <w:t>ніх</w:t>
      </w:r>
      <w:r w:rsidRPr="002552E7">
        <w:rPr>
          <w:rFonts w:ascii="Arial" w:eastAsia="Arial" w:hAnsi="Arial" w:cs="Arial"/>
          <w:sz w:val="26"/>
          <w:szCs w:val="26"/>
        </w:rPr>
        <w:t xml:space="preserve"> сімей</w:t>
      </w:r>
      <w:r>
        <w:rPr>
          <w:rFonts w:ascii="Arial" w:eastAsia="Arial" w:hAnsi="Arial" w:cs="Arial"/>
          <w:sz w:val="26"/>
          <w:szCs w:val="26"/>
        </w:rPr>
        <w:t>"</w:t>
      </w:r>
      <w:r w:rsidRPr="002552E7">
        <w:rPr>
          <w:rFonts w:ascii="Arial" w:eastAsia="Arial" w:hAnsi="Arial" w:cs="Arial"/>
          <w:sz w:val="26"/>
          <w:szCs w:val="26"/>
        </w:rPr>
        <w:t xml:space="preserve"> (</w:t>
      </w:r>
      <w:r>
        <w:rPr>
          <w:rFonts w:ascii="Arial" w:eastAsia="Arial" w:hAnsi="Arial" w:cs="Arial"/>
          <w:sz w:val="26"/>
          <w:szCs w:val="26"/>
        </w:rPr>
        <w:t>на</w:t>
      </w:r>
      <w:r w:rsidRPr="002552E7">
        <w:rPr>
          <w:rFonts w:ascii="Arial" w:eastAsia="Arial" w:hAnsi="Arial" w:cs="Arial"/>
          <w:sz w:val="26"/>
          <w:szCs w:val="26"/>
        </w:rPr>
        <w:t>далі</w:t>
      </w:r>
      <w:r>
        <w:rPr>
          <w:rFonts w:ascii="Arial" w:eastAsia="Arial" w:hAnsi="Arial" w:cs="Arial"/>
          <w:sz w:val="26"/>
          <w:szCs w:val="26"/>
        </w:rPr>
        <w:t xml:space="preserve"> – </w:t>
      </w:r>
      <w:r w:rsidRPr="002552E7">
        <w:rPr>
          <w:rFonts w:ascii="Arial" w:eastAsia="Arial" w:hAnsi="Arial" w:cs="Arial"/>
          <w:sz w:val="26"/>
          <w:szCs w:val="26"/>
        </w:rPr>
        <w:t xml:space="preserve">Програма </w:t>
      </w:r>
      <w:r>
        <w:rPr>
          <w:rFonts w:ascii="Arial" w:eastAsia="Arial" w:hAnsi="Arial" w:cs="Arial"/>
          <w:sz w:val="26"/>
          <w:szCs w:val="26"/>
        </w:rPr>
        <w:t>"</w:t>
      </w:r>
      <w:r w:rsidRPr="002552E7">
        <w:rPr>
          <w:rFonts w:ascii="Arial" w:eastAsia="Arial" w:hAnsi="Arial" w:cs="Arial"/>
          <w:sz w:val="26"/>
          <w:szCs w:val="26"/>
        </w:rPr>
        <w:t>Відвага до бізнесу</w:t>
      </w:r>
      <w:r>
        <w:rPr>
          <w:rFonts w:ascii="Arial" w:eastAsia="Arial" w:hAnsi="Arial" w:cs="Arial"/>
          <w:sz w:val="26"/>
          <w:szCs w:val="26"/>
        </w:rPr>
        <w:t>"</w:t>
      </w:r>
      <w:r w:rsidRPr="002552E7">
        <w:rPr>
          <w:rFonts w:ascii="Arial" w:eastAsia="Arial" w:hAnsi="Arial" w:cs="Arial"/>
          <w:sz w:val="26"/>
          <w:szCs w:val="26"/>
        </w:rPr>
        <w:t>)</w:t>
      </w:r>
      <w:r w:rsidRPr="002552E7">
        <w:rPr>
          <w:rFonts w:ascii="Arial" w:eastAsia="Arial" w:hAnsi="Arial" w:cs="Arial"/>
          <w:sz w:val="26"/>
          <w:szCs w:val="26"/>
          <w:highlight w:val="white"/>
        </w:rPr>
        <w:t xml:space="preserve"> спрямована на підтримку ветеранів, які прагнуть використати свої унікальні навички та досвід для створення власного бізнесу. Програма включає навчання, </w:t>
      </w:r>
      <w:proofErr w:type="spellStart"/>
      <w:r w:rsidRPr="002552E7">
        <w:rPr>
          <w:rFonts w:ascii="Arial" w:eastAsia="Arial" w:hAnsi="Arial" w:cs="Arial"/>
          <w:sz w:val="26"/>
          <w:szCs w:val="26"/>
          <w:highlight w:val="white"/>
        </w:rPr>
        <w:t>менторство</w:t>
      </w:r>
      <w:proofErr w:type="spellEnd"/>
      <w:r w:rsidRPr="002552E7">
        <w:rPr>
          <w:rFonts w:ascii="Arial" w:eastAsia="Arial" w:hAnsi="Arial" w:cs="Arial"/>
          <w:sz w:val="26"/>
          <w:szCs w:val="26"/>
          <w:highlight w:val="white"/>
        </w:rPr>
        <w:t>, доступ до ресурсів та фінансування для запуску та розвитку нових підприємств.</w:t>
      </w:r>
    </w:p>
    <w:p w:rsidR="002552E7" w:rsidRPr="002552E7" w:rsidRDefault="002552E7" w:rsidP="002552E7">
      <w:pPr>
        <w:ind w:firstLine="708"/>
        <w:jc w:val="both"/>
        <w:rPr>
          <w:rFonts w:ascii="Arial" w:eastAsia="Arial" w:hAnsi="Arial" w:cs="Arial"/>
          <w:sz w:val="26"/>
          <w:szCs w:val="26"/>
          <w:highlight w:val="white"/>
        </w:rPr>
      </w:pPr>
      <w:r w:rsidRPr="002552E7">
        <w:rPr>
          <w:rFonts w:ascii="Arial" w:eastAsia="Arial" w:hAnsi="Arial" w:cs="Arial"/>
          <w:sz w:val="26"/>
          <w:szCs w:val="26"/>
        </w:rPr>
        <w:t>Програма спрямована на підтримку економічного становища ветеранів та членів їх</w:t>
      </w:r>
      <w:r>
        <w:rPr>
          <w:rFonts w:ascii="Arial" w:eastAsia="Arial" w:hAnsi="Arial" w:cs="Arial"/>
          <w:sz w:val="26"/>
          <w:szCs w:val="26"/>
        </w:rPr>
        <w:t>ніх</w:t>
      </w:r>
      <w:r w:rsidRPr="002552E7">
        <w:rPr>
          <w:rFonts w:ascii="Arial" w:eastAsia="Arial" w:hAnsi="Arial" w:cs="Arial"/>
          <w:sz w:val="26"/>
          <w:szCs w:val="26"/>
        </w:rPr>
        <w:t xml:space="preserve"> сімей шляхом створення, відновлення та розвитку ветеранського бізнесу. </w:t>
      </w:r>
      <w:r w:rsidRPr="002552E7">
        <w:rPr>
          <w:rFonts w:ascii="Arial" w:eastAsia="Arial" w:hAnsi="Arial" w:cs="Arial"/>
          <w:sz w:val="26"/>
          <w:szCs w:val="26"/>
          <w:highlight w:val="white"/>
        </w:rPr>
        <w:t>Відвага, досвід та підприємницький дух – ось те, що в</w:t>
      </w:r>
      <w:r>
        <w:rPr>
          <w:rFonts w:ascii="Arial" w:eastAsia="Arial" w:hAnsi="Arial" w:cs="Arial"/>
          <w:sz w:val="26"/>
          <w:szCs w:val="26"/>
          <w:highlight w:val="white"/>
        </w:rPr>
        <w:t>ід</w:t>
      </w:r>
      <w:r w:rsidRPr="002552E7">
        <w:rPr>
          <w:rFonts w:ascii="Arial" w:eastAsia="Arial" w:hAnsi="Arial" w:cs="Arial"/>
          <w:sz w:val="26"/>
          <w:szCs w:val="26"/>
          <w:highlight w:val="white"/>
        </w:rPr>
        <w:t>значає наших ветеранів. Вони вже проявили свою відданість і сміливість у служінні країн</w:t>
      </w:r>
      <w:r>
        <w:rPr>
          <w:rFonts w:ascii="Arial" w:eastAsia="Arial" w:hAnsi="Arial" w:cs="Arial"/>
          <w:sz w:val="26"/>
          <w:szCs w:val="26"/>
          <w:highlight w:val="white"/>
        </w:rPr>
        <w:t>і</w:t>
      </w:r>
      <w:r w:rsidRPr="002552E7">
        <w:rPr>
          <w:rFonts w:ascii="Arial" w:eastAsia="Arial" w:hAnsi="Arial" w:cs="Arial"/>
          <w:sz w:val="26"/>
          <w:szCs w:val="26"/>
          <w:highlight w:val="white"/>
        </w:rPr>
        <w:t xml:space="preserve"> і тепер матимуть змогу використати ці якості для власного успіху у сфері підприємництва. </w:t>
      </w:r>
    </w:p>
    <w:p w:rsidR="002552E7" w:rsidRPr="002552E7" w:rsidRDefault="002552E7" w:rsidP="002552E7">
      <w:pPr>
        <w:ind w:firstLine="708"/>
        <w:jc w:val="both"/>
        <w:rPr>
          <w:rFonts w:ascii="Arial" w:eastAsia="Arial" w:hAnsi="Arial" w:cs="Arial"/>
          <w:sz w:val="26"/>
          <w:szCs w:val="26"/>
          <w:highlight w:val="white"/>
        </w:rPr>
      </w:pPr>
      <w:r w:rsidRPr="002552E7">
        <w:rPr>
          <w:rFonts w:ascii="Arial" w:eastAsia="Arial" w:hAnsi="Arial" w:cs="Arial"/>
          <w:sz w:val="26"/>
          <w:szCs w:val="26"/>
          <w:highlight w:val="white"/>
        </w:rPr>
        <w:t>За даними всеукраїнського опитування 63,6</w:t>
      </w:r>
      <w:r>
        <w:rPr>
          <w:rFonts w:ascii="Arial" w:eastAsia="Arial" w:hAnsi="Arial" w:cs="Arial"/>
          <w:sz w:val="26"/>
          <w:szCs w:val="26"/>
          <w:highlight w:val="white"/>
        </w:rPr>
        <w:t xml:space="preserve"> </w:t>
      </w:r>
      <w:r w:rsidRPr="002552E7">
        <w:rPr>
          <w:rFonts w:ascii="Arial" w:eastAsia="Arial" w:hAnsi="Arial" w:cs="Arial"/>
          <w:sz w:val="26"/>
          <w:szCs w:val="26"/>
          <w:highlight w:val="white"/>
        </w:rPr>
        <w:t>% ветеранів та членів їх</w:t>
      </w:r>
      <w:r>
        <w:rPr>
          <w:rFonts w:ascii="Arial" w:eastAsia="Arial" w:hAnsi="Arial" w:cs="Arial"/>
          <w:sz w:val="26"/>
          <w:szCs w:val="26"/>
          <w:highlight w:val="white"/>
        </w:rPr>
        <w:t>ніх</w:t>
      </w:r>
      <w:r w:rsidRPr="002552E7">
        <w:rPr>
          <w:rFonts w:ascii="Arial" w:eastAsia="Arial" w:hAnsi="Arial" w:cs="Arial"/>
          <w:sz w:val="26"/>
          <w:szCs w:val="26"/>
          <w:highlight w:val="white"/>
        </w:rPr>
        <w:t xml:space="preserve"> сімей прагнуть започаткувати або розвивати власну справу</w:t>
      </w:r>
      <w:r>
        <w:rPr>
          <w:rFonts w:ascii="Arial" w:eastAsia="Arial" w:hAnsi="Arial" w:cs="Arial"/>
          <w:sz w:val="26"/>
          <w:szCs w:val="26"/>
          <w:highlight w:val="white"/>
        </w:rPr>
        <w:t xml:space="preserve"> –</w:t>
      </w:r>
      <w:r w:rsidRPr="002552E7">
        <w:rPr>
          <w:rFonts w:ascii="Arial" w:eastAsia="Arial" w:hAnsi="Arial" w:cs="Arial"/>
          <w:sz w:val="26"/>
          <w:szCs w:val="26"/>
          <w:highlight w:val="white"/>
        </w:rPr>
        <w:t xml:space="preserve"> це свідчить про потенціал розвитку підприємницьких ініціатив.</w:t>
      </w:r>
      <w:r>
        <w:rPr>
          <w:rFonts w:ascii="Arial" w:eastAsia="Arial" w:hAnsi="Arial" w:cs="Arial"/>
          <w:sz w:val="26"/>
          <w:szCs w:val="26"/>
          <w:highlight w:val="white"/>
        </w:rPr>
        <w:t xml:space="preserve"> </w:t>
      </w:r>
      <w:r w:rsidRPr="002552E7">
        <w:rPr>
          <w:rFonts w:ascii="Arial" w:eastAsia="Arial" w:hAnsi="Arial" w:cs="Arial"/>
          <w:sz w:val="26"/>
          <w:szCs w:val="26"/>
          <w:highlight w:val="white"/>
        </w:rPr>
        <w:t xml:space="preserve">За результатами реалізації </w:t>
      </w:r>
      <w:proofErr w:type="spellStart"/>
      <w:r w:rsidRPr="002552E7">
        <w:rPr>
          <w:rFonts w:ascii="Arial" w:eastAsia="Arial" w:hAnsi="Arial" w:cs="Arial"/>
          <w:sz w:val="26"/>
          <w:szCs w:val="26"/>
          <w:highlight w:val="white"/>
        </w:rPr>
        <w:t>проєктів</w:t>
      </w:r>
      <w:proofErr w:type="spellEnd"/>
      <w:r w:rsidRPr="002552E7">
        <w:rPr>
          <w:rFonts w:ascii="Arial" w:eastAsia="Arial" w:hAnsi="Arial" w:cs="Arial"/>
          <w:sz w:val="26"/>
          <w:szCs w:val="26"/>
          <w:highlight w:val="white"/>
        </w:rPr>
        <w:t xml:space="preserve"> з підтримки бізнесу ветеранів та членів ї</w:t>
      </w:r>
      <w:r>
        <w:rPr>
          <w:rFonts w:ascii="Arial" w:eastAsia="Arial" w:hAnsi="Arial" w:cs="Arial"/>
          <w:sz w:val="26"/>
          <w:szCs w:val="26"/>
          <w:highlight w:val="white"/>
        </w:rPr>
        <w:t>хніх</w:t>
      </w:r>
      <w:r w:rsidRPr="002552E7">
        <w:rPr>
          <w:rFonts w:ascii="Arial" w:eastAsia="Arial" w:hAnsi="Arial" w:cs="Arial"/>
          <w:sz w:val="26"/>
          <w:szCs w:val="26"/>
          <w:highlight w:val="white"/>
        </w:rPr>
        <w:t xml:space="preserve"> сімей 53</w:t>
      </w:r>
      <w:r>
        <w:rPr>
          <w:rFonts w:ascii="Arial" w:eastAsia="Arial" w:hAnsi="Arial" w:cs="Arial"/>
          <w:sz w:val="26"/>
          <w:szCs w:val="26"/>
          <w:highlight w:val="white"/>
        </w:rPr>
        <w:t xml:space="preserve"> </w:t>
      </w:r>
      <w:r w:rsidRPr="002552E7">
        <w:rPr>
          <w:rFonts w:ascii="Arial" w:eastAsia="Arial" w:hAnsi="Arial" w:cs="Arial"/>
          <w:sz w:val="26"/>
          <w:szCs w:val="26"/>
          <w:highlight w:val="white"/>
        </w:rPr>
        <w:t>% учасників після проходження бізнес-курсів залучають фінансування та створюють і розвивають свої бізнес-</w:t>
      </w:r>
      <w:proofErr w:type="spellStart"/>
      <w:r w:rsidRPr="002552E7">
        <w:rPr>
          <w:rFonts w:ascii="Arial" w:eastAsia="Arial" w:hAnsi="Arial" w:cs="Arial"/>
          <w:sz w:val="26"/>
          <w:szCs w:val="26"/>
          <w:highlight w:val="white"/>
        </w:rPr>
        <w:t>проєкти</w:t>
      </w:r>
      <w:proofErr w:type="spellEnd"/>
      <w:r w:rsidRPr="002552E7">
        <w:rPr>
          <w:rFonts w:ascii="Arial" w:eastAsia="Arial" w:hAnsi="Arial" w:cs="Arial"/>
          <w:sz w:val="26"/>
          <w:szCs w:val="26"/>
          <w:highlight w:val="white"/>
        </w:rPr>
        <w:t>.</w:t>
      </w:r>
    </w:p>
    <w:p w:rsidR="002552E7" w:rsidRPr="002552E7" w:rsidRDefault="002552E7" w:rsidP="002552E7">
      <w:pPr>
        <w:ind w:firstLine="708"/>
        <w:jc w:val="both"/>
        <w:rPr>
          <w:rFonts w:ascii="Arial" w:eastAsia="Arial" w:hAnsi="Arial" w:cs="Arial"/>
          <w:sz w:val="26"/>
          <w:szCs w:val="26"/>
        </w:rPr>
      </w:pPr>
      <w:r w:rsidRPr="002552E7">
        <w:rPr>
          <w:rFonts w:ascii="Arial" w:eastAsia="Arial" w:hAnsi="Arial" w:cs="Arial"/>
          <w:sz w:val="26"/>
          <w:szCs w:val="26"/>
          <w:highlight w:val="white"/>
        </w:rPr>
        <w:t xml:space="preserve">Впровадження </w:t>
      </w:r>
      <w:r>
        <w:rPr>
          <w:rFonts w:ascii="Arial" w:eastAsia="Arial" w:hAnsi="Arial" w:cs="Arial"/>
          <w:sz w:val="26"/>
          <w:szCs w:val="26"/>
          <w:highlight w:val="white"/>
        </w:rPr>
        <w:t>П</w:t>
      </w:r>
      <w:r w:rsidRPr="002552E7">
        <w:rPr>
          <w:rFonts w:ascii="Arial" w:eastAsia="Arial" w:hAnsi="Arial" w:cs="Arial"/>
          <w:sz w:val="26"/>
          <w:szCs w:val="26"/>
          <w:highlight w:val="white"/>
        </w:rPr>
        <w:t xml:space="preserve">рограми </w:t>
      </w:r>
      <w:r>
        <w:rPr>
          <w:rFonts w:ascii="Arial" w:eastAsia="Arial" w:hAnsi="Arial" w:cs="Arial"/>
          <w:sz w:val="26"/>
          <w:szCs w:val="26"/>
          <w:highlight w:val="white"/>
        </w:rPr>
        <w:t>"</w:t>
      </w:r>
      <w:r w:rsidRPr="002552E7">
        <w:rPr>
          <w:rFonts w:ascii="Arial" w:eastAsia="Arial" w:hAnsi="Arial" w:cs="Arial"/>
          <w:sz w:val="26"/>
          <w:szCs w:val="26"/>
          <w:highlight w:val="white"/>
        </w:rPr>
        <w:t>Відвага до бізнесу</w:t>
      </w:r>
      <w:r>
        <w:rPr>
          <w:rFonts w:ascii="Arial" w:eastAsia="Arial" w:hAnsi="Arial" w:cs="Arial"/>
          <w:sz w:val="26"/>
          <w:szCs w:val="26"/>
          <w:highlight w:val="white"/>
        </w:rPr>
        <w:t>"</w:t>
      </w:r>
      <w:r w:rsidRPr="002552E7">
        <w:rPr>
          <w:rFonts w:ascii="Arial" w:eastAsia="Arial" w:hAnsi="Arial" w:cs="Arial"/>
          <w:sz w:val="26"/>
          <w:szCs w:val="26"/>
          <w:highlight w:val="white"/>
        </w:rPr>
        <w:t xml:space="preserve"> має важливе значення як для ветеранів, так і для суспільства в цілому, сприяючи їхньому успішному переходу до цивільного життя та відновленню їхньої активної ролі у розвитку міста.</w:t>
      </w:r>
    </w:p>
    <w:p w:rsidR="002552E7" w:rsidRPr="002552E7" w:rsidRDefault="002552E7" w:rsidP="002552E7">
      <w:pPr>
        <w:jc w:val="both"/>
        <w:rPr>
          <w:rFonts w:ascii="Arial" w:eastAsia="Arial" w:hAnsi="Arial" w:cs="Arial"/>
          <w:sz w:val="26"/>
          <w:szCs w:val="26"/>
        </w:rPr>
      </w:pPr>
    </w:p>
    <w:p w:rsidR="002552E7" w:rsidRPr="002552E7" w:rsidRDefault="00956261" w:rsidP="002552E7">
      <w:pPr>
        <w:jc w:val="center"/>
        <w:rPr>
          <w:rFonts w:ascii="Arial" w:eastAsia="Arial" w:hAnsi="Arial" w:cs="Arial"/>
          <w:b/>
          <w:sz w:val="26"/>
          <w:szCs w:val="26"/>
        </w:rPr>
      </w:pPr>
      <w:r>
        <w:rPr>
          <w:rFonts w:ascii="Arial" w:eastAsia="Arial" w:hAnsi="Arial" w:cs="Arial"/>
          <w:b/>
          <w:sz w:val="26"/>
          <w:szCs w:val="26"/>
        </w:rPr>
        <w:t>1</w:t>
      </w:r>
      <w:r w:rsidR="002552E7">
        <w:rPr>
          <w:rFonts w:ascii="Arial" w:eastAsia="Arial" w:hAnsi="Arial" w:cs="Arial"/>
          <w:b/>
          <w:sz w:val="26"/>
          <w:szCs w:val="26"/>
        </w:rPr>
        <w:t xml:space="preserve">. </w:t>
      </w:r>
      <w:r w:rsidR="002552E7" w:rsidRPr="002552E7">
        <w:rPr>
          <w:rFonts w:ascii="Arial" w:eastAsia="Arial" w:hAnsi="Arial" w:cs="Arial"/>
          <w:b/>
          <w:sz w:val="26"/>
          <w:szCs w:val="26"/>
        </w:rPr>
        <w:t>Учасники Програми</w:t>
      </w:r>
      <w:r w:rsidR="002552E7">
        <w:rPr>
          <w:rFonts w:ascii="Arial" w:eastAsia="Arial" w:hAnsi="Arial" w:cs="Arial"/>
          <w:b/>
          <w:sz w:val="26"/>
          <w:szCs w:val="26"/>
        </w:rPr>
        <w:t xml:space="preserve"> </w:t>
      </w:r>
      <w:r w:rsidR="002552E7" w:rsidRPr="002552E7">
        <w:rPr>
          <w:rFonts w:ascii="Arial" w:eastAsia="Arial" w:hAnsi="Arial" w:cs="Arial"/>
          <w:b/>
          <w:sz w:val="26"/>
          <w:szCs w:val="26"/>
        </w:rPr>
        <w:t>"Відвага до бізнесу"</w:t>
      </w:r>
      <w:r w:rsidR="002552E7">
        <w:rPr>
          <w:rFonts w:ascii="Arial" w:eastAsia="Arial" w:hAnsi="Arial" w:cs="Arial"/>
          <w:sz w:val="26"/>
          <w:szCs w:val="26"/>
        </w:rPr>
        <w:t xml:space="preserve"> </w:t>
      </w:r>
    </w:p>
    <w:p w:rsidR="002552E7" w:rsidRPr="002552E7" w:rsidRDefault="002552E7" w:rsidP="002552E7">
      <w:pPr>
        <w:jc w:val="both"/>
        <w:rPr>
          <w:rFonts w:ascii="Arial" w:eastAsia="Arial" w:hAnsi="Arial" w:cs="Arial"/>
          <w:sz w:val="26"/>
          <w:szCs w:val="26"/>
        </w:rPr>
      </w:pPr>
    </w:p>
    <w:p w:rsidR="002552E7" w:rsidRPr="002552E7" w:rsidRDefault="00956261" w:rsidP="002552E7">
      <w:pPr>
        <w:ind w:firstLine="708"/>
        <w:jc w:val="both"/>
        <w:rPr>
          <w:rFonts w:ascii="Arial" w:hAnsi="Arial" w:cs="Arial"/>
          <w:sz w:val="26"/>
          <w:szCs w:val="26"/>
        </w:rPr>
      </w:pPr>
      <w:r>
        <w:rPr>
          <w:rFonts w:ascii="Arial" w:eastAsia="Arial" w:hAnsi="Arial" w:cs="Arial"/>
          <w:sz w:val="26"/>
          <w:szCs w:val="26"/>
        </w:rPr>
        <w:t>1</w:t>
      </w:r>
      <w:r w:rsidR="002552E7">
        <w:rPr>
          <w:rFonts w:ascii="Arial" w:eastAsia="Arial" w:hAnsi="Arial" w:cs="Arial"/>
          <w:sz w:val="26"/>
          <w:szCs w:val="26"/>
        </w:rPr>
        <w:t xml:space="preserve">.1. </w:t>
      </w:r>
      <w:r w:rsidR="002552E7" w:rsidRPr="002552E7">
        <w:rPr>
          <w:rFonts w:ascii="Arial" w:eastAsia="Arial" w:hAnsi="Arial" w:cs="Arial"/>
          <w:sz w:val="26"/>
          <w:szCs w:val="26"/>
        </w:rPr>
        <w:t xml:space="preserve">Учасниками Програми </w:t>
      </w:r>
      <w:r w:rsidR="002552E7">
        <w:rPr>
          <w:rFonts w:ascii="Arial" w:eastAsia="Arial" w:hAnsi="Arial" w:cs="Arial"/>
          <w:sz w:val="26"/>
          <w:szCs w:val="26"/>
        </w:rPr>
        <w:t>"</w:t>
      </w:r>
      <w:r w:rsidR="002552E7" w:rsidRPr="002552E7">
        <w:rPr>
          <w:rFonts w:ascii="Arial" w:eastAsia="Arial" w:hAnsi="Arial" w:cs="Arial"/>
          <w:sz w:val="26"/>
          <w:szCs w:val="26"/>
        </w:rPr>
        <w:t>Відвага до бізнесу</w:t>
      </w:r>
      <w:r w:rsidR="002552E7">
        <w:rPr>
          <w:rFonts w:ascii="Arial" w:eastAsia="Arial" w:hAnsi="Arial" w:cs="Arial"/>
          <w:sz w:val="26"/>
          <w:szCs w:val="26"/>
        </w:rPr>
        <w:t>"</w:t>
      </w:r>
      <w:r w:rsidR="002552E7" w:rsidRPr="002552E7">
        <w:rPr>
          <w:rFonts w:ascii="Arial" w:eastAsia="Arial" w:hAnsi="Arial" w:cs="Arial"/>
          <w:sz w:val="26"/>
          <w:szCs w:val="26"/>
        </w:rPr>
        <w:t xml:space="preserve"> можуть бути ветерани</w:t>
      </w:r>
      <w:r w:rsidR="002552E7">
        <w:rPr>
          <w:rFonts w:ascii="Arial" w:eastAsia="Arial" w:hAnsi="Arial" w:cs="Arial"/>
          <w:sz w:val="26"/>
          <w:szCs w:val="26"/>
        </w:rPr>
        <w:t xml:space="preserve"> </w:t>
      </w:r>
      <w:r w:rsidR="002552E7" w:rsidRPr="002552E7">
        <w:rPr>
          <w:rFonts w:ascii="Arial" w:eastAsia="Arial" w:hAnsi="Arial" w:cs="Arial"/>
          <w:sz w:val="26"/>
          <w:szCs w:val="26"/>
        </w:rPr>
        <w:t>/</w:t>
      </w:r>
      <w:r w:rsidR="002552E7">
        <w:rPr>
          <w:rFonts w:ascii="Arial" w:eastAsia="Arial" w:hAnsi="Arial" w:cs="Arial"/>
          <w:sz w:val="26"/>
          <w:szCs w:val="26"/>
        </w:rPr>
        <w:t xml:space="preserve"> </w:t>
      </w:r>
      <w:proofErr w:type="spellStart"/>
      <w:r w:rsidR="002552E7" w:rsidRPr="002552E7">
        <w:rPr>
          <w:rFonts w:ascii="Arial" w:eastAsia="Arial" w:hAnsi="Arial" w:cs="Arial"/>
          <w:sz w:val="26"/>
          <w:szCs w:val="26"/>
        </w:rPr>
        <w:t>ветеранки</w:t>
      </w:r>
      <w:proofErr w:type="spellEnd"/>
      <w:r w:rsidR="002552E7" w:rsidRPr="002552E7">
        <w:rPr>
          <w:rFonts w:ascii="Arial" w:eastAsia="Arial" w:hAnsi="Arial" w:cs="Arial"/>
          <w:sz w:val="26"/>
          <w:szCs w:val="26"/>
        </w:rPr>
        <w:t xml:space="preserve"> війни, особи з інвалідністю внаслідок війни, учасники війни, члени їхніх сімей (дружини/чоловіки ветеранів, один із батьків, якщо ветеран</w:t>
      </w:r>
      <w:r w:rsidR="002552E7">
        <w:rPr>
          <w:rFonts w:ascii="Arial" w:eastAsia="Arial" w:hAnsi="Arial" w:cs="Arial"/>
          <w:sz w:val="26"/>
          <w:szCs w:val="26"/>
        </w:rPr>
        <w:t xml:space="preserve"> </w:t>
      </w:r>
      <w:r w:rsidR="002552E7" w:rsidRPr="002552E7">
        <w:rPr>
          <w:rFonts w:ascii="Arial" w:eastAsia="Arial" w:hAnsi="Arial" w:cs="Arial"/>
          <w:sz w:val="26"/>
          <w:szCs w:val="26"/>
        </w:rPr>
        <w:t>/</w:t>
      </w:r>
      <w:r w:rsidR="002552E7">
        <w:rPr>
          <w:rFonts w:ascii="Arial" w:eastAsia="Arial" w:hAnsi="Arial" w:cs="Arial"/>
          <w:sz w:val="26"/>
          <w:szCs w:val="26"/>
        </w:rPr>
        <w:t xml:space="preserve"> </w:t>
      </w:r>
      <w:proofErr w:type="spellStart"/>
      <w:r w:rsidR="002552E7" w:rsidRPr="002552E7">
        <w:rPr>
          <w:rFonts w:ascii="Arial" w:eastAsia="Arial" w:hAnsi="Arial" w:cs="Arial"/>
          <w:sz w:val="26"/>
          <w:szCs w:val="26"/>
        </w:rPr>
        <w:t>ветеранка</w:t>
      </w:r>
      <w:proofErr w:type="spellEnd"/>
      <w:r w:rsidR="002552E7" w:rsidRPr="002552E7">
        <w:rPr>
          <w:rFonts w:ascii="Arial" w:eastAsia="Arial" w:hAnsi="Arial" w:cs="Arial"/>
          <w:sz w:val="26"/>
          <w:szCs w:val="26"/>
        </w:rPr>
        <w:t xml:space="preserve"> неодружені, один із повнолітніх дітей ветерана</w:t>
      </w:r>
      <w:r w:rsidR="002552E7">
        <w:rPr>
          <w:rFonts w:ascii="Arial" w:eastAsia="Arial" w:hAnsi="Arial" w:cs="Arial"/>
          <w:sz w:val="26"/>
          <w:szCs w:val="26"/>
        </w:rPr>
        <w:t xml:space="preserve"> </w:t>
      </w:r>
      <w:r w:rsidR="002552E7" w:rsidRPr="002552E7">
        <w:rPr>
          <w:rFonts w:ascii="Arial" w:eastAsia="Arial" w:hAnsi="Arial" w:cs="Arial"/>
          <w:sz w:val="26"/>
          <w:szCs w:val="26"/>
        </w:rPr>
        <w:t>/</w:t>
      </w:r>
      <w:r w:rsidR="002552E7">
        <w:rPr>
          <w:rFonts w:ascii="Arial" w:eastAsia="Arial" w:hAnsi="Arial" w:cs="Arial"/>
          <w:sz w:val="26"/>
          <w:szCs w:val="26"/>
        </w:rPr>
        <w:t xml:space="preserve"> </w:t>
      </w:r>
      <w:proofErr w:type="spellStart"/>
      <w:r w:rsidR="002552E7" w:rsidRPr="002552E7">
        <w:rPr>
          <w:rFonts w:ascii="Arial" w:eastAsia="Arial" w:hAnsi="Arial" w:cs="Arial"/>
          <w:sz w:val="26"/>
          <w:szCs w:val="26"/>
        </w:rPr>
        <w:t>ветеранки</w:t>
      </w:r>
      <w:proofErr w:type="spellEnd"/>
      <w:r w:rsidR="002552E7" w:rsidRPr="002552E7">
        <w:rPr>
          <w:rFonts w:ascii="Arial" w:eastAsia="Arial" w:hAnsi="Arial" w:cs="Arial"/>
          <w:sz w:val="26"/>
          <w:szCs w:val="26"/>
        </w:rPr>
        <w:t>), а також членів сімей загиблих (померлих) ветеранів війни, які мають бізнес-ідеї, прагнуть започаткувати, відновити та розвивати власну справу і мають мотивацію до ведення підприємницької діяльності.</w:t>
      </w:r>
    </w:p>
    <w:p w:rsidR="002552E7" w:rsidRPr="002552E7" w:rsidRDefault="002552E7" w:rsidP="002552E7">
      <w:pPr>
        <w:jc w:val="both"/>
        <w:rPr>
          <w:rFonts w:ascii="Arial" w:eastAsia="Arial" w:hAnsi="Arial" w:cs="Arial"/>
          <w:sz w:val="26"/>
          <w:szCs w:val="26"/>
        </w:rPr>
      </w:pPr>
    </w:p>
    <w:p w:rsidR="002552E7" w:rsidRDefault="002552E7" w:rsidP="002552E7">
      <w:pPr>
        <w:jc w:val="center"/>
        <w:rPr>
          <w:rFonts w:ascii="Arial" w:eastAsia="Arial" w:hAnsi="Arial" w:cs="Arial"/>
          <w:b/>
          <w:sz w:val="26"/>
          <w:szCs w:val="26"/>
        </w:rPr>
      </w:pPr>
    </w:p>
    <w:p w:rsidR="002552E7" w:rsidRDefault="002552E7" w:rsidP="002552E7">
      <w:pPr>
        <w:jc w:val="center"/>
        <w:rPr>
          <w:rFonts w:ascii="Arial" w:eastAsia="Arial" w:hAnsi="Arial" w:cs="Arial"/>
          <w:b/>
          <w:sz w:val="26"/>
          <w:szCs w:val="26"/>
        </w:rPr>
      </w:pPr>
    </w:p>
    <w:p w:rsidR="002552E7" w:rsidRDefault="002552E7" w:rsidP="002552E7">
      <w:pPr>
        <w:jc w:val="center"/>
        <w:rPr>
          <w:rFonts w:ascii="Arial" w:eastAsia="Arial" w:hAnsi="Arial" w:cs="Arial"/>
          <w:b/>
          <w:sz w:val="26"/>
          <w:szCs w:val="26"/>
        </w:rPr>
      </w:pPr>
    </w:p>
    <w:p w:rsidR="002552E7" w:rsidRPr="002552E7" w:rsidRDefault="00956261" w:rsidP="002552E7">
      <w:pPr>
        <w:jc w:val="center"/>
        <w:rPr>
          <w:rFonts w:ascii="Arial" w:eastAsia="Arial" w:hAnsi="Arial" w:cs="Arial"/>
          <w:b/>
          <w:sz w:val="26"/>
          <w:szCs w:val="26"/>
        </w:rPr>
      </w:pPr>
      <w:r>
        <w:rPr>
          <w:rFonts w:ascii="Arial" w:eastAsia="Arial" w:hAnsi="Arial" w:cs="Arial"/>
          <w:b/>
          <w:sz w:val="26"/>
          <w:szCs w:val="26"/>
        </w:rPr>
        <w:lastRenderedPageBreak/>
        <w:t>2</w:t>
      </w:r>
      <w:r w:rsidR="002552E7">
        <w:rPr>
          <w:rFonts w:ascii="Arial" w:eastAsia="Arial" w:hAnsi="Arial" w:cs="Arial"/>
          <w:b/>
          <w:sz w:val="26"/>
          <w:szCs w:val="26"/>
        </w:rPr>
        <w:t xml:space="preserve">. </w:t>
      </w:r>
      <w:r w:rsidR="002552E7" w:rsidRPr="002552E7">
        <w:rPr>
          <w:rFonts w:ascii="Arial" w:eastAsia="Arial" w:hAnsi="Arial" w:cs="Arial"/>
          <w:b/>
          <w:sz w:val="26"/>
          <w:szCs w:val="26"/>
        </w:rPr>
        <w:t>Мета Програми</w:t>
      </w:r>
      <w:r w:rsidR="002552E7">
        <w:rPr>
          <w:rFonts w:ascii="Arial" w:eastAsia="Arial" w:hAnsi="Arial" w:cs="Arial"/>
          <w:b/>
          <w:sz w:val="26"/>
          <w:szCs w:val="26"/>
        </w:rPr>
        <w:t xml:space="preserve"> </w:t>
      </w:r>
      <w:r w:rsidR="002552E7" w:rsidRPr="002552E7">
        <w:rPr>
          <w:rFonts w:ascii="Arial" w:eastAsia="Arial" w:hAnsi="Arial" w:cs="Arial"/>
          <w:b/>
          <w:sz w:val="26"/>
          <w:szCs w:val="26"/>
        </w:rPr>
        <w:t>"Відвага до бізнесу"</w:t>
      </w:r>
    </w:p>
    <w:p w:rsidR="002552E7" w:rsidRPr="002552E7" w:rsidRDefault="002552E7" w:rsidP="002552E7">
      <w:pPr>
        <w:jc w:val="both"/>
        <w:rPr>
          <w:rFonts w:ascii="Arial" w:eastAsia="Arial" w:hAnsi="Arial" w:cs="Arial"/>
          <w:sz w:val="26"/>
          <w:szCs w:val="26"/>
        </w:rPr>
      </w:pPr>
    </w:p>
    <w:p w:rsidR="002552E7" w:rsidRPr="002552E7" w:rsidRDefault="00956261" w:rsidP="002552E7">
      <w:pPr>
        <w:ind w:firstLine="708"/>
        <w:jc w:val="both"/>
        <w:rPr>
          <w:rFonts w:ascii="Arial" w:eastAsia="Arial" w:hAnsi="Arial" w:cs="Arial"/>
          <w:sz w:val="26"/>
          <w:szCs w:val="26"/>
          <w:highlight w:val="white"/>
        </w:rPr>
      </w:pPr>
      <w:r>
        <w:rPr>
          <w:rFonts w:ascii="Arial" w:eastAsia="Arial" w:hAnsi="Arial" w:cs="Arial"/>
          <w:sz w:val="26"/>
          <w:szCs w:val="26"/>
          <w:highlight w:val="white"/>
        </w:rPr>
        <w:t>2</w:t>
      </w:r>
      <w:r w:rsidR="002552E7">
        <w:rPr>
          <w:rFonts w:ascii="Arial" w:eastAsia="Arial" w:hAnsi="Arial" w:cs="Arial"/>
          <w:sz w:val="26"/>
          <w:szCs w:val="26"/>
          <w:highlight w:val="white"/>
        </w:rPr>
        <w:t xml:space="preserve">.1. </w:t>
      </w:r>
      <w:r w:rsidR="002552E7" w:rsidRPr="002552E7">
        <w:rPr>
          <w:rFonts w:ascii="Arial" w:eastAsia="Arial" w:hAnsi="Arial" w:cs="Arial"/>
          <w:sz w:val="26"/>
          <w:szCs w:val="26"/>
          <w:highlight w:val="white"/>
        </w:rPr>
        <w:t xml:space="preserve">Мета Програми </w:t>
      </w:r>
      <w:r w:rsidR="002552E7">
        <w:rPr>
          <w:rFonts w:ascii="Arial" w:eastAsia="Arial" w:hAnsi="Arial" w:cs="Arial"/>
          <w:sz w:val="26"/>
          <w:szCs w:val="26"/>
          <w:highlight w:val="white"/>
        </w:rPr>
        <w:t>"</w:t>
      </w:r>
      <w:r w:rsidR="002552E7" w:rsidRPr="002552E7">
        <w:rPr>
          <w:rFonts w:ascii="Arial" w:eastAsia="Arial" w:hAnsi="Arial" w:cs="Arial"/>
          <w:sz w:val="26"/>
          <w:szCs w:val="26"/>
          <w:highlight w:val="white"/>
        </w:rPr>
        <w:t>Відвага до бізнесу</w:t>
      </w:r>
      <w:r w:rsidR="002552E7">
        <w:rPr>
          <w:rFonts w:ascii="Arial" w:eastAsia="Arial" w:hAnsi="Arial" w:cs="Arial"/>
          <w:sz w:val="26"/>
          <w:szCs w:val="26"/>
          <w:highlight w:val="white"/>
        </w:rPr>
        <w:t>"</w:t>
      </w:r>
      <w:r w:rsidR="002552E7" w:rsidRPr="002552E7">
        <w:rPr>
          <w:rFonts w:ascii="Arial" w:eastAsia="Arial" w:hAnsi="Arial" w:cs="Arial"/>
          <w:sz w:val="26"/>
          <w:szCs w:val="26"/>
          <w:highlight w:val="white"/>
        </w:rPr>
        <w:t xml:space="preserve"> полягає в створенні умов для ветеранів </w:t>
      </w:r>
      <w:r w:rsidR="002552E7">
        <w:rPr>
          <w:rFonts w:ascii="Arial" w:eastAsia="Arial" w:hAnsi="Arial" w:cs="Arial"/>
          <w:sz w:val="26"/>
          <w:szCs w:val="26"/>
          <w:highlight w:val="white"/>
        </w:rPr>
        <w:t xml:space="preserve">/ </w:t>
      </w:r>
      <w:proofErr w:type="spellStart"/>
      <w:r w:rsidR="002552E7" w:rsidRPr="002552E7">
        <w:rPr>
          <w:rFonts w:ascii="Arial" w:eastAsia="Arial" w:hAnsi="Arial" w:cs="Arial"/>
          <w:sz w:val="26"/>
          <w:szCs w:val="26"/>
        </w:rPr>
        <w:t>ветеран</w:t>
      </w:r>
      <w:r w:rsidR="002552E7">
        <w:rPr>
          <w:rFonts w:ascii="Arial" w:eastAsia="Arial" w:hAnsi="Arial" w:cs="Arial"/>
          <w:sz w:val="26"/>
          <w:szCs w:val="26"/>
        </w:rPr>
        <w:t>ок</w:t>
      </w:r>
      <w:proofErr w:type="spellEnd"/>
      <w:r w:rsidR="002552E7" w:rsidRPr="002552E7">
        <w:rPr>
          <w:rFonts w:ascii="Arial" w:eastAsia="Arial" w:hAnsi="Arial" w:cs="Arial"/>
          <w:sz w:val="26"/>
          <w:szCs w:val="26"/>
          <w:highlight w:val="white"/>
        </w:rPr>
        <w:t xml:space="preserve"> війни та членів їх</w:t>
      </w:r>
      <w:r w:rsidR="002552E7">
        <w:rPr>
          <w:rFonts w:ascii="Arial" w:eastAsia="Arial" w:hAnsi="Arial" w:cs="Arial"/>
          <w:sz w:val="26"/>
          <w:szCs w:val="26"/>
          <w:highlight w:val="white"/>
        </w:rPr>
        <w:t>ніх</w:t>
      </w:r>
      <w:r w:rsidR="002552E7" w:rsidRPr="002552E7">
        <w:rPr>
          <w:rFonts w:ascii="Arial" w:eastAsia="Arial" w:hAnsi="Arial" w:cs="Arial"/>
          <w:sz w:val="26"/>
          <w:szCs w:val="26"/>
          <w:highlight w:val="white"/>
        </w:rPr>
        <w:t xml:space="preserve"> сімей шляхом </w:t>
      </w:r>
      <w:r w:rsidR="002552E7" w:rsidRPr="002552E7">
        <w:rPr>
          <w:rFonts w:ascii="Arial" w:eastAsia="Arial" w:hAnsi="Arial" w:cs="Arial"/>
          <w:sz w:val="26"/>
          <w:szCs w:val="26"/>
        </w:rPr>
        <w:t xml:space="preserve">реалізації взаємопов’язаних завдань та заходів задля застосування комплексного підходу </w:t>
      </w:r>
      <w:r w:rsidR="002552E7" w:rsidRPr="002552E7">
        <w:rPr>
          <w:rFonts w:ascii="Arial" w:eastAsia="Arial" w:hAnsi="Arial" w:cs="Arial"/>
          <w:sz w:val="26"/>
          <w:szCs w:val="26"/>
          <w:highlight w:val="white"/>
        </w:rPr>
        <w:t xml:space="preserve">для успішного створення та ведення підприємницької діяльності, що сприятиме їхньому економічному та соціальному розвитку, а також відновленню їхньої активної ролі у суспільстві. </w:t>
      </w:r>
    </w:p>
    <w:p w:rsidR="002552E7" w:rsidRPr="002552E7" w:rsidRDefault="002552E7" w:rsidP="002552E7">
      <w:pPr>
        <w:jc w:val="both"/>
        <w:rPr>
          <w:rFonts w:ascii="Arial" w:eastAsia="Arial" w:hAnsi="Arial" w:cs="Arial"/>
          <w:sz w:val="26"/>
          <w:szCs w:val="26"/>
          <w:highlight w:val="white"/>
        </w:rPr>
      </w:pPr>
    </w:p>
    <w:p w:rsidR="002552E7" w:rsidRPr="002552E7" w:rsidRDefault="00956261" w:rsidP="002552E7">
      <w:pPr>
        <w:jc w:val="center"/>
        <w:rPr>
          <w:rFonts w:ascii="Arial" w:eastAsia="Arial" w:hAnsi="Arial" w:cs="Arial"/>
          <w:b/>
          <w:sz w:val="26"/>
          <w:szCs w:val="26"/>
        </w:rPr>
      </w:pPr>
      <w:r>
        <w:rPr>
          <w:rFonts w:ascii="Arial" w:eastAsia="Arial" w:hAnsi="Arial" w:cs="Arial"/>
          <w:b/>
          <w:sz w:val="26"/>
          <w:szCs w:val="26"/>
        </w:rPr>
        <w:t>3</w:t>
      </w:r>
      <w:r w:rsidR="002552E7">
        <w:rPr>
          <w:rFonts w:ascii="Arial" w:eastAsia="Arial" w:hAnsi="Arial" w:cs="Arial"/>
          <w:b/>
          <w:sz w:val="26"/>
          <w:szCs w:val="26"/>
        </w:rPr>
        <w:t xml:space="preserve">. </w:t>
      </w:r>
      <w:r w:rsidR="002552E7" w:rsidRPr="002552E7">
        <w:rPr>
          <w:rFonts w:ascii="Arial" w:eastAsia="Arial" w:hAnsi="Arial" w:cs="Arial"/>
          <w:b/>
          <w:sz w:val="26"/>
          <w:szCs w:val="26"/>
        </w:rPr>
        <w:t>Завдання Програми</w:t>
      </w:r>
      <w:r w:rsidR="006F74A2">
        <w:rPr>
          <w:rFonts w:ascii="Arial" w:eastAsia="Arial" w:hAnsi="Arial" w:cs="Arial"/>
          <w:b/>
          <w:sz w:val="26"/>
          <w:szCs w:val="26"/>
        </w:rPr>
        <w:t xml:space="preserve"> </w:t>
      </w:r>
      <w:r w:rsidR="006F74A2" w:rsidRPr="002552E7">
        <w:rPr>
          <w:rFonts w:ascii="Arial" w:eastAsia="Arial" w:hAnsi="Arial" w:cs="Arial"/>
          <w:b/>
          <w:sz w:val="26"/>
          <w:szCs w:val="26"/>
        </w:rPr>
        <w:t>"Відвага до бізнесу"</w:t>
      </w:r>
    </w:p>
    <w:p w:rsidR="002552E7" w:rsidRPr="002552E7" w:rsidRDefault="002552E7" w:rsidP="002552E7">
      <w:pPr>
        <w:jc w:val="both"/>
        <w:rPr>
          <w:rFonts w:ascii="Arial" w:eastAsia="Arial" w:hAnsi="Arial" w:cs="Arial"/>
          <w:sz w:val="26"/>
          <w:szCs w:val="26"/>
        </w:rPr>
      </w:pPr>
    </w:p>
    <w:p w:rsidR="002552E7" w:rsidRPr="002552E7" w:rsidRDefault="00956261" w:rsidP="002552E7">
      <w:pPr>
        <w:ind w:firstLine="708"/>
        <w:jc w:val="both"/>
        <w:rPr>
          <w:rFonts w:ascii="Arial" w:eastAsia="Arial" w:hAnsi="Arial" w:cs="Arial"/>
          <w:sz w:val="26"/>
          <w:szCs w:val="26"/>
        </w:rPr>
      </w:pPr>
      <w:r>
        <w:rPr>
          <w:rFonts w:ascii="Arial" w:eastAsia="Arial" w:hAnsi="Arial" w:cs="Arial"/>
          <w:sz w:val="26"/>
          <w:szCs w:val="26"/>
        </w:rPr>
        <w:t>3</w:t>
      </w:r>
      <w:r w:rsidR="002552E7" w:rsidRPr="002552E7">
        <w:rPr>
          <w:rFonts w:ascii="Arial" w:eastAsia="Arial" w:hAnsi="Arial" w:cs="Arial"/>
          <w:sz w:val="26"/>
          <w:szCs w:val="26"/>
        </w:rPr>
        <w:t>.1. Надання комплексн</w:t>
      </w:r>
      <w:r w:rsidR="002552E7">
        <w:rPr>
          <w:rFonts w:ascii="Arial" w:eastAsia="Arial" w:hAnsi="Arial" w:cs="Arial"/>
          <w:sz w:val="26"/>
          <w:szCs w:val="26"/>
        </w:rPr>
        <w:t>их</w:t>
      </w:r>
      <w:r w:rsidR="002552E7" w:rsidRPr="002552E7">
        <w:rPr>
          <w:rFonts w:ascii="Arial" w:eastAsia="Arial" w:hAnsi="Arial" w:cs="Arial"/>
          <w:sz w:val="26"/>
          <w:szCs w:val="26"/>
        </w:rPr>
        <w:t xml:space="preserve"> послуг, включаючи навчання, </w:t>
      </w:r>
      <w:proofErr w:type="spellStart"/>
      <w:r w:rsidR="002552E7" w:rsidRPr="002552E7">
        <w:rPr>
          <w:rFonts w:ascii="Arial" w:eastAsia="Arial" w:hAnsi="Arial" w:cs="Arial"/>
          <w:sz w:val="26"/>
          <w:szCs w:val="26"/>
        </w:rPr>
        <w:t>менторство</w:t>
      </w:r>
      <w:proofErr w:type="spellEnd"/>
      <w:r w:rsidR="002552E7" w:rsidRPr="002552E7">
        <w:rPr>
          <w:rFonts w:ascii="Arial" w:eastAsia="Arial" w:hAnsi="Arial" w:cs="Arial"/>
          <w:sz w:val="26"/>
          <w:szCs w:val="26"/>
        </w:rPr>
        <w:t xml:space="preserve">, доступ до ресурсів та фінансову підтримку для підтримки ветеранів </w:t>
      </w:r>
      <w:r w:rsidR="006F74A2">
        <w:rPr>
          <w:rFonts w:ascii="Arial" w:eastAsia="Arial" w:hAnsi="Arial" w:cs="Arial"/>
          <w:sz w:val="26"/>
          <w:szCs w:val="26"/>
          <w:highlight w:val="white"/>
        </w:rPr>
        <w:t xml:space="preserve">/ </w:t>
      </w:r>
      <w:proofErr w:type="spellStart"/>
      <w:r w:rsidR="006F74A2" w:rsidRPr="002552E7">
        <w:rPr>
          <w:rFonts w:ascii="Arial" w:eastAsia="Arial" w:hAnsi="Arial" w:cs="Arial"/>
          <w:sz w:val="26"/>
          <w:szCs w:val="26"/>
        </w:rPr>
        <w:t>ветеран</w:t>
      </w:r>
      <w:r w:rsidR="006F74A2">
        <w:rPr>
          <w:rFonts w:ascii="Arial" w:eastAsia="Arial" w:hAnsi="Arial" w:cs="Arial"/>
          <w:sz w:val="26"/>
          <w:szCs w:val="26"/>
        </w:rPr>
        <w:t>ок</w:t>
      </w:r>
      <w:proofErr w:type="spellEnd"/>
      <w:r w:rsidR="006F74A2" w:rsidRPr="002552E7">
        <w:rPr>
          <w:rFonts w:ascii="Arial" w:eastAsia="Arial" w:hAnsi="Arial" w:cs="Arial"/>
          <w:sz w:val="26"/>
          <w:szCs w:val="26"/>
          <w:highlight w:val="white"/>
        </w:rPr>
        <w:t xml:space="preserve"> </w:t>
      </w:r>
      <w:r w:rsidR="002552E7" w:rsidRPr="002552E7">
        <w:rPr>
          <w:rFonts w:ascii="Arial" w:eastAsia="Arial" w:hAnsi="Arial" w:cs="Arial"/>
          <w:sz w:val="26"/>
          <w:szCs w:val="26"/>
        </w:rPr>
        <w:t>та членів їх</w:t>
      </w:r>
      <w:r w:rsidR="006F74A2">
        <w:rPr>
          <w:rFonts w:ascii="Arial" w:eastAsia="Arial" w:hAnsi="Arial" w:cs="Arial"/>
          <w:sz w:val="26"/>
          <w:szCs w:val="26"/>
        </w:rPr>
        <w:t>ніх</w:t>
      </w:r>
      <w:r w:rsidR="002552E7" w:rsidRPr="002552E7">
        <w:rPr>
          <w:rFonts w:ascii="Arial" w:eastAsia="Arial" w:hAnsi="Arial" w:cs="Arial"/>
          <w:sz w:val="26"/>
          <w:szCs w:val="26"/>
        </w:rPr>
        <w:t xml:space="preserve"> сімей в успішному запуску та розвитку нових підприємств.</w:t>
      </w:r>
    </w:p>
    <w:p w:rsidR="002552E7" w:rsidRPr="002552E7" w:rsidRDefault="00956261" w:rsidP="006F74A2">
      <w:pPr>
        <w:ind w:firstLine="708"/>
        <w:jc w:val="both"/>
        <w:rPr>
          <w:rFonts w:ascii="Arial" w:eastAsia="Arial" w:hAnsi="Arial" w:cs="Arial"/>
          <w:sz w:val="26"/>
          <w:szCs w:val="26"/>
        </w:rPr>
      </w:pPr>
      <w:r>
        <w:rPr>
          <w:rFonts w:ascii="Arial" w:eastAsia="Arial" w:hAnsi="Arial" w:cs="Arial"/>
          <w:sz w:val="26"/>
          <w:szCs w:val="26"/>
        </w:rPr>
        <w:t>3</w:t>
      </w:r>
      <w:r w:rsidR="002552E7" w:rsidRPr="002552E7">
        <w:rPr>
          <w:rFonts w:ascii="Arial" w:eastAsia="Arial" w:hAnsi="Arial" w:cs="Arial"/>
          <w:sz w:val="26"/>
          <w:szCs w:val="26"/>
        </w:rPr>
        <w:t>.</w:t>
      </w:r>
      <w:r w:rsidR="002552E7">
        <w:rPr>
          <w:rFonts w:ascii="Arial" w:eastAsia="Arial" w:hAnsi="Arial" w:cs="Arial"/>
          <w:sz w:val="26"/>
          <w:szCs w:val="26"/>
        </w:rPr>
        <w:t>2</w:t>
      </w:r>
      <w:r w:rsidR="002552E7" w:rsidRPr="002552E7">
        <w:rPr>
          <w:rFonts w:ascii="Arial" w:eastAsia="Arial" w:hAnsi="Arial" w:cs="Arial"/>
          <w:sz w:val="26"/>
          <w:szCs w:val="26"/>
        </w:rPr>
        <w:t xml:space="preserve">. </w:t>
      </w:r>
      <w:r w:rsidR="002552E7" w:rsidRPr="002552E7">
        <w:rPr>
          <w:rFonts w:ascii="Arial" w:eastAsia="Arial" w:hAnsi="Arial" w:cs="Arial"/>
          <w:sz w:val="26"/>
          <w:szCs w:val="26"/>
          <w:highlight w:val="white"/>
        </w:rPr>
        <w:t xml:space="preserve">Надання консультативної та менторської підтримки зі створення, відновлення та розвитку бізнесу. </w:t>
      </w:r>
    </w:p>
    <w:p w:rsidR="002552E7" w:rsidRPr="002552E7" w:rsidRDefault="00956261" w:rsidP="006F74A2">
      <w:pPr>
        <w:ind w:firstLine="708"/>
        <w:jc w:val="both"/>
        <w:rPr>
          <w:rFonts w:ascii="Arial" w:eastAsia="Arial" w:hAnsi="Arial" w:cs="Arial"/>
          <w:sz w:val="26"/>
          <w:szCs w:val="26"/>
        </w:rPr>
      </w:pPr>
      <w:r>
        <w:rPr>
          <w:rFonts w:ascii="Arial" w:eastAsia="Arial" w:hAnsi="Arial" w:cs="Arial"/>
          <w:sz w:val="26"/>
          <w:szCs w:val="26"/>
          <w:highlight w:val="white"/>
        </w:rPr>
        <w:t>3</w:t>
      </w:r>
      <w:r w:rsidR="006F74A2">
        <w:rPr>
          <w:rFonts w:ascii="Arial" w:eastAsia="Arial" w:hAnsi="Arial" w:cs="Arial"/>
          <w:sz w:val="26"/>
          <w:szCs w:val="26"/>
          <w:highlight w:val="white"/>
        </w:rPr>
        <w:t xml:space="preserve">.3. </w:t>
      </w:r>
      <w:r w:rsidR="002552E7" w:rsidRPr="002552E7">
        <w:rPr>
          <w:rFonts w:ascii="Arial" w:eastAsia="Arial" w:hAnsi="Arial" w:cs="Arial"/>
          <w:sz w:val="26"/>
          <w:szCs w:val="26"/>
          <w:highlight w:val="white"/>
        </w:rPr>
        <w:t xml:space="preserve">Створення рівних умов для подання заявки та отримання грантової підтримки від програми Норвезької ради </w:t>
      </w:r>
      <w:r w:rsidR="006F74A2">
        <w:rPr>
          <w:rFonts w:ascii="Arial" w:eastAsia="Arial" w:hAnsi="Arial" w:cs="Arial"/>
          <w:sz w:val="26"/>
          <w:szCs w:val="26"/>
        </w:rPr>
        <w:t>у справах</w:t>
      </w:r>
      <w:r w:rsidR="006F74A2" w:rsidRPr="002758A9">
        <w:rPr>
          <w:rFonts w:ascii="Arial" w:eastAsia="Arial" w:hAnsi="Arial" w:cs="Arial"/>
          <w:sz w:val="26"/>
          <w:szCs w:val="26"/>
        </w:rPr>
        <w:t xml:space="preserve"> біженців в Україні </w:t>
      </w:r>
      <w:r w:rsidR="002552E7" w:rsidRPr="002552E7">
        <w:rPr>
          <w:rFonts w:ascii="Arial" w:eastAsia="Arial" w:hAnsi="Arial" w:cs="Arial"/>
          <w:sz w:val="26"/>
          <w:szCs w:val="26"/>
          <w:highlight w:val="white"/>
        </w:rPr>
        <w:t>та Львівської міської ради.</w:t>
      </w:r>
    </w:p>
    <w:p w:rsidR="002552E7" w:rsidRPr="002552E7" w:rsidRDefault="00956261" w:rsidP="006F74A2">
      <w:pPr>
        <w:ind w:firstLine="708"/>
        <w:jc w:val="both"/>
        <w:rPr>
          <w:rFonts w:ascii="Arial" w:eastAsia="Arial" w:hAnsi="Arial" w:cs="Arial"/>
          <w:sz w:val="26"/>
          <w:szCs w:val="26"/>
        </w:rPr>
      </w:pPr>
      <w:r>
        <w:rPr>
          <w:rFonts w:ascii="Arial" w:eastAsia="Arial" w:hAnsi="Arial" w:cs="Arial"/>
          <w:sz w:val="26"/>
          <w:szCs w:val="26"/>
        </w:rPr>
        <w:t>3</w:t>
      </w:r>
      <w:r w:rsidR="006F74A2">
        <w:rPr>
          <w:rFonts w:ascii="Arial" w:eastAsia="Arial" w:hAnsi="Arial" w:cs="Arial"/>
          <w:sz w:val="26"/>
          <w:szCs w:val="26"/>
        </w:rPr>
        <w:t xml:space="preserve">.4. </w:t>
      </w:r>
      <w:r w:rsidR="002552E7" w:rsidRPr="002552E7">
        <w:rPr>
          <w:rFonts w:ascii="Arial" w:eastAsia="Arial" w:hAnsi="Arial" w:cs="Arial"/>
          <w:sz w:val="26"/>
          <w:szCs w:val="26"/>
        </w:rPr>
        <w:t>Стимулювання розвитку підприємницької культури серед ветеранської спільноти та сприяння соціальній інтеграції та психологічному благополуччю учасників.</w:t>
      </w:r>
    </w:p>
    <w:p w:rsidR="002552E7" w:rsidRPr="002552E7" w:rsidRDefault="002552E7" w:rsidP="002552E7">
      <w:pPr>
        <w:jc w:val="both"/>
        <w:rPr>
          <w:rFonts w:ascii="Arial" w:eastAsia="Arial" w:hAnsi="Arial" w:cs="Arial"/>
          <w:sz w:val="26"/>
          <w:szCs w:val="26"/>
        </w:rPr>
      </w:pPr>
    </w:p>
    <w:p w:rsidR="002552E7" w:rsidRPr="006F74A2" w:rsidRDefault="00956261" w:rsidP="006F74A2">
      <w:pPr>
        <w:jc w:val="center"/>
        <w:rPr>
          <w:rFonts w:ascii="Arial" w:eastAsia="Arial" w:hAnsi="Arial" w:cs="Arial"/>
          <w:b/>
          <w:sz w:val="26"/>
          <w:szCs w:val="26"/>
        </w:rPr>
      </w:pPr>
      <w:r>
        <w:rPr>
          <w:rFonts w:ascii="Arial" w:eastAsia="Arial" w:hAnsi="Arial" w:cs="Arial"/>
          <w:b/>
          <w:sz w:val="26"/>
          <w:szCs w:val="26"/>
        </w:rPr>
        <w:t>4</w:t>
      </w:r>
      <w:r w:rsidR="006F74A2">
        <w:rPr>
          <w:rFonts w:ascii="Arial" w:eastAsia="Arial" w:hAnsi="Arial" w:cs="Arial"/>
          <w:b/>
          <w:sz w:val="26"/>
          <w:szCs w:val="26"/>
        </w:rPr>
        <w:t xml:space="preserve">. </w:t>
      </w:r>
      <w:r w:rsidR="002552E7" w:rsidRPr="006F74A2">
        <w:rPr>
          <w:rFonts w:ascii="Arial" w:eastAsia="Arial" w:hAnsi="Arial" w:cs="Arial"/>
          <w:b/>
          <w:sz w:val="26"/>
          <w:szCs w:val="26"/>
        </w:rPr>
        <w:t>Заходи з реалізації Програми</w:t>
      </w:r>
      <w:r w:rsidR="006F74A2">
        <w:rPr>
          <w:rFonts w:ascii="Arial" w:eastAsia="Arial" w:hAnsi="Arial" w:cs="Arial"/>
          <w:b/>
          <w:sz w:val="26"/>
          <w:szCs w:val="26"/>
        </w:rPr>
        <w:t xml:space="preserve"> </w:t>
      </w:r>
      <w:r w:rsidR="006F74A2" w:rsidRPr="002552E7">
        <w:rPr>
          <w:rFonts w:ascii="Arial" w:eastAsia="Arial" w:hAnsi="Arial" w:cs="Arial"/>
          <w:b/>
          <w:sz w:val="26"/>
          <w:szCs w:val="26"/>
        </w:rPr>
        <w:t>"Відвага до бізнесу"</w:t>
      </w:r>
    </w:p>
    <w:p w:rsidR="002552E7" w:rsidRPr="002552E7" w:rsidRDefault="002552E7" w:rsidP="002552E7">
      <w:pPr>
        <w:jc w:val="both"/>
        <w:rPr>
          <w:rFonts w:ascii="Arial" w:eastAsia="Arial" w:hAnsi="Arial" w:cs="Arial"/>
          <w:sz w:val="26"/>
          <w:szCs w:val="26"/>
        </w:rPr>
      </w:pPr>
    </w:p>
    <w:p w:rsidR="002552E7" w:rsidRPr="002552E7" w:rsidRDefault="00956261" w:rsidP="006F74A2">
      <w:pPr>
        <w:ind w:firstLine="708"/>
        <w:jc w:val="both"/>
        <w:rPr>
          <w:rFonts w:ascii="Arial" w:eastAsia="Arial" w:hAnsi="Arial" w:cs="Arial"/>
          <w:sz w:val="26"/>
          <w:szCs w:val="26"/>
        </w:rPr>
      </w:pPr>
      <w:r>
        <w:rPr>
          <w:rFonts w:ascii="Arial" w:eastAsia="Arial" w:hAnsi="Arial" w:cs="Arial"/>
          <w:sz w:val="26"/>
          <w:szCs w:val="26"/>
        </w:rPr>
        <w:t>4</w:t>
      </w:r>
      <w:r w:rsidR="006F74A2">
        <w:rPr>
          <w:rFonts w:ascii="Arial" w:eastAsia="Arial" w:hAnsi="Arial" w:cs="Arial"/>
          <w:sz w:val="26"/>
          <w:szCs w:val="26"/>
        </w:rPr>
        <w:t xml:space="preserve">.1. </w:t>
      </w:r>
      <w:r w:rsidR="002552E7" w:rsidRPr="002552E7">
        <w:rPr>
          <w:rFonts w:ascii="Arial" w:eastAsia="Arial" w:hAnsi="Arial" w:cs="Arial"/>
          <w:sz w:val="26"/>
          <w:szCs w:val="26"/>
        </w:rPr>
        <w:t>Для забезпечення цілей та реалізації завдань необхідно провести такі заходи:</w:t>
      </w:r>
    </w:p>
    <w:p w:rsidR="002552E7" w:rsidRPr="002552E7" w:rsidRDefault="002552E7" w:rsidP="002552E7">
      <w:pPr>
        <w:jc w:val="both"/>
        <w:rPr>
          <w:rFonts w:ascii="Arial" w:eastAsia="Arial" w:hAnsi="Arial" w:cs="Arial"/>
          <w:sz w:val="26"/>
          <w:szCs w:val="26"/>
        </w:rPr>
      </w:pPr>
    </w:p>
    <w:tbl>
      <w:tblPr>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058"/>
        <w:gridCol w:w="3686"/>
      </w:tblGrid>
      <w:tr w:rsidR="002552E7" w:rsidRPr="002552E7" w:rsidTr="006F74A2">
        <w:tc>
          <w:tcPr>
            <w:tcW w:w="720" w:type="dxa"/>
          </w:tcPr>
          <w:p w:rsidR="006F74A2" w:rsidRDefault="002552E7" w:rsidP="006F74A2">
            <w:pPr>
              <w:jc w:val="center"/>
              <w:rPr>
                <w:rFonts w:ascii="Arial" w:eastAsia="Arial" w:hAnsi="Arial" w:cs="Arial"/>
                <w:sz w:val="26"/>
                <w:szCs w:val="26"/>
              </w:rPr>
            </w:pPr>
            <w:r w:rsidRPr="002552E7">
              <w:rPr>
                <w:rFonts w:ascii="Arial" w:eastAsia="Arial" w:hAnsi="Arial" w:cs="Arial"/>
                <w:sz w:val="26"/>
                <w:szCs w:val="26"/>
              </w:rPr>
              <w:t>№</w:t>
            </w:r>
          </w:p>
          <w:p w:rsidR="002552E7" w:rsidRPr="002552E7" w:rsidRDefault="006F74A2" w:rsidP="006F74A2">
            <w:pPr>
              <w:jc w:val="center"/>
              <w:rPr>
                <w:rFonts w:ascii="Arial" w:eastAsia="Arial" w:hAnsi="Arial" w:cs="Arial"/>
                <w:sz w:val="26"/>
                <w:szCs w:val="26"/>
              </w:rPr>
            </w:pPr>
            <w:r>
              <w:rPr>
                <w:rFonts w:ascii="Arial" w:eastAsia="Arial" w:hAnsi="Arial" w:cs="Arial"/>
                <w:sz w:val="26"/>
                <w:szCs w:val="26"/>
              </w:rPr>
              <w:t>з</w:t>
            </w:r>
            <w:r w:rsidR="002552E7" w:rsidRPr="002552E7">
              <w:rPr>
                <w:rFonts w:ascii="Arial" w:eastAsia="Arial" w:hAnsi="Arial" w:cs="Arial"/>
                <w:sz w:val="26"/>
                <w:szCs w:val="26"/>
              </w:rPr>
              <w:t>/п</w:t>
            </w:r>
          </w:p>
        </w:tc>
        <w:tc>
          <w:tcPr>
            <w:tcW w:w="5058"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Заходи</w:t>
            </w:r>
          </w:p>
        </w:tc>
        <w:tc>
          <w:tcPr>
            <w:tcW w:w="3686"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Відповідальний</w:t>
            </w:r>
          </w:p>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виконавець</w:t>
            </w:r>
          </w:p>
        </w:tc>
      </w:tr>
      <w:tr w:rsidR="002552E7" w:rsidRPr="002552E7" w:rsidTr="006F74A2">
        <w:tc>
          <w:tcPr>
            <w:tcW w:w="720"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1.</w:t>
            </w:r>
          </w:p>
        </w:tc>
        <w:tc>
          <w:tcPr>
            <w:tcW w:w="5058" w:type="dxa"/>
          </w:tcPr>
          <w:p w:rsidR="002552E7" w:rsidRPr="002552E7" w:rsidRDefault="002552E7" w:rsidP="006F74A2">
            <w:pPr>
              <w:rPr>
                <w:rFonts w:ascii="Arial" w:eastAsia="Arial" w:hAnsi="Arial" w:cs="Arial"/>
                <w:sz w:val="26"/>
                <w:szCs w:val="26"/>
              </w:rPr>
            </w:pPr>
            <w:r w:rsidRPr="002552E7">
              <w:rPr>
                <w:rFonts w:ascii="Arial" w:eastAsia="Arial" w:hAnsi="Arial" w:cs="Arial"/>
                <w:sz w:val="26"/>
                <w:szCs w:val="26"/>
                <w:highlight w:val="white"/>
              </w:rPr>
              <w:t xml:space="preserve">Розробка програми курсу тренінгів для створення та розвитку ветеранського підприємництва у Львівській міській територіальній громаді, що охоплюють всі аспекти бізнесу від фінансів до маркетингу та </w:t>
            </w:r>
            <w:proofErr w:type="spellStart"/>
            <w:r w:rsidRPr="002552E7">
              <w:rPr>
                <w:rFonts w:ascii="Arial" w:eastAsia="Arial" w:hAnsi="Arial" w:cs="Arial"/>
                <w:sz w:val="26"/>
                <w:szCs w:val="26"/>
                <w:highlight w:val="white"/>
              </w:rPr>
              <w:t>грантрайтингу</w:t>
            </w:r>
            <w:proofErr w:type="spellEnd"/>
            <w:r w:rsidR="006F74A2">
              <w:rPr>
                <w:rFonts w:ascii="Arial" w:eastAsia="Arial" w:hAnsi="Arial" w:cs="Arial"/>
                <w:sz w:val="26"/>
                <w:szCs w:val="26"/>
                <w:highlight w:val="white"/>
              </w:rPr>
              <w:t>.</w:t>
            </w:r>
          </w:p>
        </w:tc>
        <w:tc>
          <w:tcPr>
            <w:tcW w:w="3686"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Департамент</w:t>
            </w:r>
          </w:p>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економічного розвитку</w:t>
            </w:r>
          </w:p>
          <w:p w:rsidR="002552E7" w:rsidRPr="002552E7" w:rsidRDefault="00B030D5" w:rsidP="006F74A2">
            <w:pPr>
              <w:jc w:val="center"/>
              <w:rPr>
                <w:rFonts w:ascii="Arial" w:eastAsia="Arial" w:hAnsi="Arial" w:cs="Arial"/>
                <w:sz w:val="26"/>
                <w:szCs w:val="26"/>
              </w:rPr>
            </w:pPr>
            <w:r>
              <w:rPr>
                <w:rFonts w:ascii="Arial" w:eastAsia="Arial" w:hAnsi="Arial" w:cs="Arial"/>
                <w:sz w:val="26"/>
                <w:szCs w:val="26"/>
              </w:rPr>
              <w:t>д</w:t>
            </w:r>
            <w:r w:rsidR="002552E7" w:rsidRPr="002552E7">
              <w:rPr>
                <w:rFonts w:ascii="Arial" w:eastAsia="Arial" w:hAnsi="Arial" w:cs="Arial"/>
                <w:sz w:val="26"/>
                <w:szCs w:val="26"/>
              </w:rPr>
              <w:t>онорська</w:t>
            </w:r>
            <w:r w:rsidRPr="002552E7">
              <w:rPr>
                <w:rFonts w:ascii="Arial" w:eastAsia="Arial" w:hAnsi="Arial" w:cs="Arial"/>
                <w:sz w:val="26"/>
                <w:szCs w:val="26"/>
              </w:rPr>
              <w:t xml:space="preserve"> організація</w:t>
            </w:r>
            <w:r w:rsidR="002552E7" w:rsidRPr="002552E7">
              <w:rPr>
                <w:rFonts w:ascii="Arial" w:eastAsia="Arial" w:hAnsi="Arial" w:cs="Arial"/>
                <w:sz w:val="26"/>
                <w:szCs w:val="26"/>
              </w:rPr>
              <w:t>,</w:t>
            </w:r>
          </w:p>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благодійна</w:t>
            </w:r>
            <w:r w:rsidR="00B030D5" w:rsidRPr="002552E7">
              <w:rPr>
                <w:rFonts w:ascii="Arial" w:eastAsia="Arial" w:hAnsi="Arial" w:cs="Arial"/>
                <w:sz w:val="26"/>
                <w:szCs w:val="26"/>
              </w:rPr>
              <w:t xml:space="preserve"> організація</w:t>
            </w:r>
            <w:r w:rsidRPr="002552E7">
              <w:rPr>
                <w:rFonts w:ascii="Arial" w:eastAsia="Arial" w:hAnsi="Arial" w:cs="Arial"/>
                <w:sz w:val="26"/>
                <w:szCs w:val="26"/>
              </w:rPr>
              <w:t>,</w:t>
            </w:r>
          </w:p>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громадська  організація</w:t>
            </w:r>
          </w:p>
        </w:tc>
      </w:tr>
      <w:tr w:rsidR="002552E7" w:rsidRPr="002552E7" w:rsidTr="006F74A2">
        <w:tc>
          <w:tcPr>
            <w:tcW w:w="720"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2.</w:t>
            </w:r>
          </w:p>
        </w:tc>
        <w:tc>
          <w:tcPr>
            <w:tcW w:w="5058" w:type="dxa"/>
          </w:tcPr>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Навчальні бізнес-курси та тренінги:</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6F74A2">
              <w:rPr>
                <w:rFonts w:ascii="Arial" w:eastAsia="Arial" w:hAnsi="Arial" w:cs="Arial"/>
                <w:sz w:val="26"/>
                <w:szCs w:val="26"/>
              </w:rPr>
              <w:t xml:space="preserve"> </w:t>
            </w:r>
            <w:r w:rsidR="002552E7" w:rsidRPr="002552E7">
              <w:rPr>
                <w:rFonts w:ascii="Arial" w:eastAsia="Arial" w:hAnsi="Arial" w:cs="Arial"/>
                <w:sz w:val="26"/>
                <w:szCs w:val="26"/>
              </w:rPr>
              <w:t>Основи підприємництва. Формування бізнес-ідеї.</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6F74A2">
              <w:rPr>
                <w:rFonts w:ascii="Arial" w:eastAsia="Arial" w:hAnsi="Arial" w:cs="Arial"/>
                <w:sz w:val="26"/>
                <w:szCs w:val="26"/>
              </w:rPr>
              <w:t xml:space="preserve"> </w:t>
            </w:r>
            <w:r w:rsidR="002552E7" w:rsidRPr="002552E7">
              <w:rPr>
                <w:rFonts w:ascii="Arial" w:eastAsia="Arial" w:hAnsi="Arial" w:cs="Arial"/>
                <w:sz w:val="26"/>
                <w:szCs w:val="26"/>
              </w:rPr>
              <w:t>Маркетинг та просування товару.</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6F74A2">
              <w:rPr>
                <w:rFonts w:ascii="Arial" w:eastAsia="Arial" w:hAnsi="Arial" w:cs="Arial"/>
                <w:sz w:val="26"/>
                <w:szCs w:val="26"/>
              </w:rPr>
              <w:t xml:space="preserve"> </w:t>
            </w:r>
            <w:r w:rsidR="002552E7" w:rsidRPr="002552E7">
              <w:rPr>
                <w:rFonts w:ascii="Arial" w:eastAsia="Arial" w:hAnsi="Arial" w:cs="Arial"/>
                <w:sz w:val="26"/>
                <w:szCs w:val="26"/>
              </w:rPr>
              <w:t>Маркетинг: SWOT аналіз.</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6F74A2">
              <w:rPr>
                <w:rFonts w:ascii="Arial" w:eastAsia="Arial" w:hAnsi="Arial" w:cs="Arial"/>
                <w:sz w:val="26"/>
                <w:szCs w:val="26"/>
              </w:rPr>
              <w:t xml:space="preserve"> </w:t>
            </w:r>
            <w:r w:rsidR="002552E7" w:rsidRPr="002552E7">
              <w:rPr>
                <w:rFonts w:ascii="Arial" w:eastAsia="Arial" w:hAnsi="Arial" w:cs="Arial"/>
                <w:sz w:val="26"/>
                <w:szCs w:val="26"/>
              </w:rPr>
              <w:t>Складання бізнес-плану. Рентабельність та оцінка ефективності бізнесу.</w:t>
            </w:r>
          </w:p>
          <w:p w:rsidR="002552E7" w:rsidRPr="002552E7" w:rsidRDefault="00B030D5" w:rsidP="006F74A2">
            <w:pPr>
              <w:rPr>
                <w:rFonts w:ascii="Arial" w:eastAsia="Arial" w:hAnsi="Arial" w:cs="Arial"/>
                <w:sz w:val="26"/>
                <w:szCs w:val="26"/>
              </w:rPr>
            </w:pPr>
            <w:r>
              <w:rPr>
                <w:rFonts w:ascii="Arial" w:eastAsia="Arial" w:hAnsi="Arial" w:cs="Arial"/>
                <w:sz w:val="26"/>
                <w:szCs w:val="26"/>
              </w:rPr>
              <w:t xml:space="preserve">- </w:t>
            </w:r>
            <w:r w:rsidR="002552E7" w:rsidRPr="002552E7">
              <w:rPr>
                <w:rFonts w:ascii="Arial" w:eastAsia="Arial" w:hAnsi="Arial" w:cs="Arial"/>
                <w:sz w:val="26"/>
                <w:szCs w:val="26"/>
              </w:rPr>
              <w:t>Фінансове планування.</w:t>
            </w:r>
          </w:p>
          <w:p w:rsidR="002552E7" w:rsidRPr="002552E7" w:rsidRDefault="00B030D5" w:rsidP="006F74A2">
            <w:pPr>
              <w:rPr>
                <w:rFonts w:ascii="Arial" w:eastAsia="Arial" w:hAnsi="Arial" w:cs="Arial"/>
                <w:sz w:val="26"/>
                <w:szCs w:val="26"/>
              </w:rPr>
            </w:pPr>
            <w:r>
              <w:rPr>
                <w:rFonts w:ascii="Arial" w:eastAsia="Arial" w:hAnsi="Arial" w:cs="Arial"/>
                <w:sz w:val="26"/>
                <w:szCs w:val="26"/>
              </w:rPr>
              <w:lastRenderedPageBreak/>
              <w:t>-</w:t>
            </w:r>
            <w:r w:rsidR="002552E7" w:rsidRPr="002552E7">
              <w:rPr>
                <w:rFonts w:ascii="Arial" w:eastAsia="Arial" w:hAnsi="Arial" w:cs="Arial"/>
                <w:sz w:val="26"/>
                <w:szCs w:val="26"/>
              </w:rPr>
              <w:t xml:space="preserve"> Джерела залучення коштів. Міжнародні та урядові програми підтримки бізнесу.</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2552E7" w:rsidRPr="002552E7">
              <w:rPr>
                <w:rFonts w:ascii="Arial" w:eastAsia="Arial" w:hAnsi="Arial" w:cs="Arial"/>
                <w:sz w:val="26"/>
                <w:szCs w:val="26"/>
              </w:rPr>
              <w:t xml:space="preserve"> Написання грантових заявок.</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2552E7" w:rsidRPr="002552E7">
              <w:rPr>
                <w:rFonts w:ascii="Arial" w:eastAsia="Arial" w:hAnsi="Arial" w:cs="Arial"/>
                <w:sz w:val="26"/>
                <w:szCs w:val="26"/>
              </w:rPr>
              <w:t xml:space="preserve"> Формування бюджету грантової заявки.</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2552E7" w:rsidRPr="002552E7">
              <w:rPr>
                <w:rFonts w:ascii="Arial" w:eastAsia="Arial" w:hAnsi="Arial" w:cs="Arial"/>
                <w:sz w:val="26"/>
                <w:szCs w:val="26"/>
              </w:rPr>
              <w:t xml:space="preserve"> Підготовка пакету документів та подання грантової заявки.</w:t>
            </w:r>
          </w:p>
          <w:p w:rsidR="002552E7" w:rsidRPr="002552E7" w:rsidRDefault="00B030D5" w:rsidP="006F74A2">
            <w:pPr>
              <w:rPr>
                <w:rFonts w:ascii="Arial" w:eastAsia="Arial" w:hAnsi="Arial" w:cs="Arial"/>
                <w:sz w:val="26"/>
                <w:szCs w:val="26"/>
              </w:rPr>
            </w:pPr>
            <w:r>
              <w:rPr>
                <w:rFonts w:ascii="Arial" w:eastAsia="Arial" w:hAnsi="Arial" w:cs="Arial"/>
                <w:sz w:val="26"/>
                <w:szCs w:val="26"/>
              </w:rPr>
              <w:t>-</w:t>
            </w:r>
            <w:r w:rsidR="002552E7" w:rsidRPr="002552E7">
              <w:rPr>
                <w:rFonts w:ascii="Arial" w:eastAsia="Arial" w:hAnsi="Arial" w:cs="Arial"/>
                <w:sz w:val="26"/>
                <w:szCs w:val="26"/>
              </w:rPr>
              <w:t xml:space="preserve"> Юридичні аспекти ведення бізнесу.</w:t>
            </w:r>
          </w:p>
        </w:tc>
        <w:tc>
          <w:tcPr>
            <w:tcW w:w="3686"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lastRenderedPageBreak/>
              <w:t>Департамент економічного розвитку</w:t>
            </w:r>
            <w:r w:rsidR="006F74A2">
              <w:rPr>
                <w:rFonts w:ascii="Arial" w:eastAsia="Arial" w:hAnsi="Arial" w:cs="Arial"/>
                <w:sz w:val="26"/>
                <w:szCs w:val="26"/>
              </w:rPr>
              <w:t>,</w:t>
            </w:r>
          </w:p>
          <w:p w:rsidR="002552E7" w:rsidRPr="002552E7" w:rsidRDefault="00B030D5" w:rsidP="006F74A2">
            <w:pPr>
              <w:jc w:val="center"/>
              <w:rPr>
                <w:rFonts w:ascii="Arial" w:eastAsia="Arial" w:hAnsi="Arial" w:cs="Arial"/>
                <w:sz w:val="26"/>
                <w:szCs w:val="26"/>
              </w:rPr>
            </w:pPr>
            <w:r>
              <w:rPr>
                <w:rFonts w:ascii="Arial" w:eastAsia="Arial" w:hAnsi="Arial" w:cs="Arial"/>
                <w:sz w:val="26"/>
                <w:szCs w:val="26"/>
              </w:rPr>
              <w:t>ЛКП "</w:t>
            </w:r>
            <w:r w:rsidR="002552E7" w:rsidRPr="002552E7">
              <w:rPr>
                <w:rFonts w:ascii="Arial" w:eastAsia="Arial" w:hAnsi="Arial" w:cs="Arial"/>
                <w:sz w:val="26"/>
                <w:szCs w:val="26"/>
              </w:rPr>
              <w:t>Центр підтримки підприємниц</w:t>
            </w:r>
            <w:r w:rsidR="00956261">
              <w:rPr>
                <w:rFonts w:ascii="Arial" w:eastAsia="Arial" w:hAnsi="Arial" w:cs="Arial"/>
                <w:sz w:val="26"/>
                <w:szCs w:val="26"/>
              </w:rPr>
              <w:t>т</w:t>
            </w:r>
            <w:r w:rsidR="002552E7" w:rsidRPr="002552E7">
              <w:rPr>
                <w:rFonts w:ascii="Arial" w:eastAsia="Arial" w:hAnsi="Arial" w:cs="Arial"/>
                <w:sz w:val="26"/>
                <w:szCs w:val="26"/>
              </w:rPr>
              <w:t>ва</w:t>
            </w:r>
            <w:r>
              <w:rPr>
                <w:rFonts w:ascii="Arial" w:eastAsia="Arial" w:hAnsi="Arial" w:cs="Arial"/>
                <w:sz w:val="26"/>
                <w:szCs w:val="26"/>
              </w:rPr>
              <w:t xml:space="preserve"> Львівської міської ради"</w:t>
            </w:r>
          </w:p>
        </w:tc>
      </w:tr>
      <w:tr w:rsidR="002552E7" w:rsidRPr="002552E7" w:rsidTr="006F74A2">
        <w:tc>
          <w:tcPr>
            <w:tcW w:w="720"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3.</w:t>
            </w:r>
          </w:p>
        </w:tc>
        <w:tc>
          <w:tcPr>
            <w:tcW w:w="5058" w:type="dxa"/>
          </w:tcPr>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Консультаційна та менторська підтримка:</w:t>
            </w:r>
          </w:p>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w:t>
            </w:r>
            <w:r w:rsidR="006F74A2">
              <w:rPr>
                <w:rFonts w:ascii="Arial" w:eastAsia="Arial" w:hAnsi="Arial" w:cs="Arial"/>
                <w:sz w:val="26"/>
                <w:szCs w:val="26"/>
              </w:rPr>
              <w:t xml:space="preserve"> о</w:t>
            </w:r>
            <w:r w:rsidRPr="002552E7">
              <w:rPr>
                <w:rFonts w:ascii="Arial" w:eastAsia="Arial" w:hAnsi="Arial" w:cs="Arial"/>
                <w:sz w:val="26"/>
                <w:szCs w:val="26"/>
              </w:rPr>
              <w:t>тримання практичних порад та консультації від досвідчених підприємців чи фахівців у різних галузях бізнесу;</w:t>
            </w:r>
          </w:p>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w:t>
            </w:r>
            <w:r w:rsidR="006F74A2">
              <w:rPr>
                <w:rFonts w:ascii="Arial" w:eastAsia="Arial" w:hAnsi="Arial" w:cs="Arial"/>
                <w:sz w:val="26"/>
                <w:szCs w:val="26"/>
              </w:rPr>
              <w:t xml:space="preserve"> к</w:t>
            </w:r>
            <w:r w:rsidRPr="002552E7">
              <w:rPr>
                <w:rFonts w:ascii="Arial" w:eastAsia="Arial" w:hAnsi="Arial" w:cs="Arial"/>
                <w:sz w:val="26"/>
                <w:szCs w:val="26"/>
              </w:rPr>
              <w:t>онсультації щодо реєстрації бізнесу, отримання дозвільних документів та укладання договорів</w:t>
            </w:r>
            <w:r w:rsidR="006F74A2">
              <w:rPr>
                <w:rFonts w:ascii="Arial" w:eastAsia="Arial" w:hAnsi="Arial" w:cs="Arial"/>
                <w:sz w:val="26"/>
                <w:szCs w:val="26"/>
              </w:rPr>
              <w:t>;</w:t>
            </w:r>
          </w:p>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w:t>
            </w:r>
            <w:r w:rsidR="006F74A2">
              <w:rPr>
                <w:rFonts w:ascii="Arial" w:eastAsia="Arial" w:hAnsi="Arial" w:cs="Arial"/>
                <w:sz w:val="26"/>
                <w:szCs w:val="26"/>
              </w:rPr>
              <w:t xml:space="preserve"> к</w:t>
            </w:r>
            <w:r w:rsidRPr="002552E7">
              <w:rPr>
                <w:rFonts w:ascii="Arial" w:eastAsia="Arial" w:hAnsi="Arial" w:cs="Arial"/>
                <w:sz w:val="26"/>
                <w:szCs w:val="26"/>
              </w:rPr>
              <w:t>онсультації з підбору грантових програм підтримки бізнесу;</w:t>
            </w:r>
          </w:p>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w:t>
            </w:r>
            <w:r w:rsidR="006F74A2">
              <w:rPr>
                <w:rFonts w:ascii="Arial" w:eastAsia="Arial" w:hAnsi="Arial" w:cs="Arial"/>
                <w:sz w:val="26"/>
                <w:szCs w:val="26"/>
              </w:rPr>
              <w:t xml:space="preserve"> к</w:t>
            </w:r>
            <w:r w:rsidRPr="002552E7">
              <w:rPr>
                <w:rFonts w:ascii="Arial" w:eastAsia="Arial" w:hAnsi="Arial" w:cs="Arial"/>
                <w:sz w:val="26"/>
                <w:szCs w:val="26"/>
              </w:rPr>
              <w:t xml:space="preserve">онсультації з написання грантових заявок та перегляд </w:t>
            </w:r>
            <w:r w:rsidR="006F74A2">
              <w:rPr>
                <w:rFonts w:ascii="Arial" w:eastAsia="Arial" w:hAnsi="Arial" w:cs="Arial"/>
                <w:sz w:val="26"/>
                <w:szCs w:val="26"/>
              </w:rPr>
              <w:t xml:space="preserve">їх </w:t>
            </w:r>
            <w:r w:rsidRPr="002552E7">
              <w:rPr>
                <w:rFonts w:ascii="Arial" w:eastAsia="Arial" w:hAnsi="Arial" w:cs="Arial"/>
                <w:sz w:val="26"/>
                <w:szCs w:val="26"/>
              </w:rPr>
              <w:t>перед подачею;</w:t>
            </w:r>
          </w:p>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w:t>
            </w:r>
            <w:r w:rsidR="006F74A2">
              <w:rPr>
                <w:rFonts w:ascii="Arial" w:eastAsia="Arial" w:hAnsi="Arial" w:cs="Arial"/>
                <w:sz w:val="26"/>
                <w:szCs w:val="26"/>
              </w:rPr>
              <w:t xml:space="preserve"> </w:t>
            </w:r>
            <w:proofErr w:type="spellStart"/>
            <w:r w:rsidR="006F74A2">
              <w:rPr>
                <w:rFonts w:ascii="Arial" w:eastAsia="Arial" w:hAnsi="Arial" w:cs="Arial"/>
                <w:sz w:val="26"/>
                <w:szCs w:val="26"/>
              </w:rPr>
              <w:t>м</w:t>
            </w:r>
            <w:r w:rsidRPr="002552E7">
              <w:rPr>
                <w:rFonts w:ascii="Arial" w:eastAsia="Arial" w:hAnsi="Arial" w:cs="Arial"/>
                <w:sz w:val="26"/>
                <w:szCs w:val="26"/>
              </w:rPr>
              <w:t>ережування</w:t>
            </w:r>
            <w:proofErr w:type="spellEnd"/>
            <w:r w:rsidRPr="002552E7">
              <w:rPr>
                <w:rFonts w:ascii="Arial" w:eastAsia="Arial" w:hAnsi="Arial" w:cs="Arial"/>
                <w:sz w:val="26"/>
                <w:szCs w:val="26"/>
              </w:rPr>
              <w:t xml:space="preserve"> з учасниками навчального курсу </w:t>
            </w:r>
            <w:r w:rsidR="006F74A2">
              <w:rPr>
                <w:rFonts w:ascii="Arial" w:eastAsia="Arial" w:hAnsi="Arial" w:cs="Arial"/>
                <w:sz w:val="26"/>
                <w:szCs w:val="26"/>
              </w:rPr>
              <w:t>–</w:t>
            </w:r>
            <w:r w:rsidRPr="002552E7">
              <w:rPr>
                <w:rFonts w:ascii="Arial" w:eastAsia="Arial" w:hAnsi="Arial" w:cs="Arial"/>
                <w:sz w:val="26"/>
                <w:szCs w:val="26"/>
              </w:rPr>
              <w:t xml:space="preserve"> потенційними партнерами;</w:t>
            </w:r>
          </w:p>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w:t>
            </w:r>
            <w:r w:rsidR="006F74A2">
              <w:rPr>
                <w:rFonts w:ascii="Arial" w:eastAsia="Arial" w:hAnsi="Arial" w:cs="Arial"/>
                <w:sz w:val="26"/>
                <w:szCs w:val="26"/>
              </w:rPr>
              <w:t xml:space="preserve"> о</w:t>
            </w:r>
            <w:r w:rsidRPr="002552E7">
              <w:rPr>
                <w:rFonts w:ascii="Arial" w:eastAsia="Arial" w:hAnsi="Arial" w:cs="Arial"/>
                <w:sz w:val="26"/>
                <w:szCs w:val="26"/>
              </w:rPr>
              <w:t>рганізація екскурсій на провідні компанії міста, які мають досвід залучення грантових коштів</w:t>
            </w:r>
            <w:r w:rsidR="006F74A2">
              <w:rPr>
                <w:rFonts w:ascii="Arial" w:eastAsia="Arial" w:hAnsi="Arial" w:cs="Arial"/>
                <w:sz w:val="26"/>
                <w:szCs w:val="26"/>
              </w:rPr>
              <w:t>,</w:t>
            </w:r>
            <w:r w:rsidRPr="002552E7">
              <w:rPr>
                <w:rFonts w:ascii="Arial" w:eastAsia="Arial" w:hAnsi="Arial" w:cs="Arial"/>
                <w:sz w:val="26"/>
                <w:szCs w:val="26"/>
              </w:rPr>
              <w:t xml:space="preserve"> з метою обміну досвідом та надання менторської підтримки.</w:t>
            </w:r>
          </w:p>
        </w:tc>
        <w:tc>
          <w:tcPr>
            <w:tcW w:w="3686" w:type="dxa"/>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Департамент економічного розвитку</w:t>
            </w:r>
          </w:p>
        </w:tc>
      </w:tr>
      <w:tr w:rsidR="002552E7" w:rsidRPr="002552E7" w:rsidTr="006F74A2">
        <w:trPr>
          <w:trHeight w:val="930"/>
        </w:trPr>
        <w:tc>
          <w:tcPr>
            <w:tcW w:w="720" w:type="dxa"/>
          </w:tcPr>
          <w:p w:rsidR="002552E7" w:rsidRPr="002552E7" w:rsidRDefault="008F1059" w:rsidP="006F74A2">
            <w:pPr>
              <w:jc w:val="center"/>
              <w:rPr>
                <w:rFonts w:ascii="Arial" w:eastAsia="Arial" w:hAnsi="Arial" w:cs="Arial"/>
                <w:sz w:val="26"/>
                <w:szCs w:val="26"/>
              </w:rPr>
            </w:pPr>
            <w:r>
              <w:rPr>
                <w:rFonts w:ascii="Arial" w:eastAsia="Arial" w:hAnsi="Arial" w:cs="Arial"/>
                <w:sz w:val="26"/>
                <w:szCs w:val="26"/>
              </w:rPr>
              <w:t>4</w:t>
            </w:r>
            <w:r w:rsidR="002552E7" w:rsidRPr="002552E7">
              <w:rPr>
                <w:rFonts w:ascii="Arial" w:eastAsia="Arial" w:hAnsi="Arial" w:cs="Arial"/>
                <w:sz w:val="26"/>
                <w:szCs w:val="26"/>
              </w:rPr>
              <w:t>.</w:t>
            </w:r>
          </w:p>
        </w:tc>
        <w:tc>
          <w:tcPr>
            <w:tcW w:w="5058" w:type="dxa"/>
          </w:tcPr>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 xml:space="preserve">Надання фінансової підтримки переможцям грантового конкурсу з  бюджету </w:t>
            </w:r>
            <w:r w:rsidR="006F74A2">
              <w:rPr>
                <w:rFonts w:ascii="Arial" w:eastAsia="Arial" w:hAnsi="Arial" w:cs="Arial"/>
                <w:sz w:val="26"/>
                <w:szCs w:val="26"/>
              </w:rPr>
              <w:t>Львівської міської територіальної громади</w:t>
            </w:r>
            <w:r w:rsidRPr="002552E7">
              <w:rPr>
                <w:rFonts w:ascii="Arial" w:eastAsia="Arial" w:hAnsi="Arial" w:cs="Arial"/>
                <w:sz w:val="26"/>
                <w:szCs w:val="26"/>
              </w:rPr>
              <w:t xml:space="preserve"> та донорських коштів</w:t>
            </w:r>
            <w:r w:rsidR="006F74A2">
              <w:rPr>
                <w:rFonts w:ascii="Arial" w:eastAsia="Arial" w:hAnsi="Arial" w:cs="Arial"/>
                <w:sz w:val="26"/>
                <w:szCs w:val="26"/>
              </w:rPr>
              <w:t>.</w:t>
            </w:r>
          </w:p>
        </w:tc>
        <w:tc>
          <w:tcPr>
            <w:tcW w:w="3686" w:type="dxa"/>
            <w:vMerge w:val="restart"/>
          </w:tcPr>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Департамент економічного розвитку</w:t>
            </w:r>
            <w:r w:rsidR="00B030D5">
              <w:rPr>
                <w:rFonts w:ascii="Arial" w:eastAsia="Arial" w:hAnsi="Arial" w:cs="Arial"/>
                <w:sz w:val="26"/>
                <w:szCs w:val="26"/>
              </w:rPr>
              <w:t>,</w:t>
            </w:r>
          </w:p>
          <w:p w:rsidR="002552E7" w:rsidRPr="002552E7" w:rsidRDefault="002552E7" w:rsidP="006F74A2">
            <w:pPr>
              <w:jc w:val="center"/>
              <w:rPr>
                <w:rFonts w:ascii="Arial" w:eastAsia="Arial" w:hAnsi="Arial" w:cs="Arial"/>
                <w:sz w:val="26"/>
                <w:szCs w:val="26"/>
              </w:rPr>
            </w:pPr>
            <w:r w:rsidRPr="002552E7">
              <w:rPr>
                <w:rFonts w:ascii="Arial" w:eastAsia="Arial" w:hAnsi="Arial" w:cs="Arial"/>
                <w:sz w:val="26"/>
                <w:szCs w:val="26"/>
              </w:rPr>
              <w:t>Норвезьк</w:t>
            </w:r>
            <w:r w:rsidR="00B030D5">
              <w:rPr>
                <w:rFonts w:ascii="Arial" w:eastAsia="Arial" w:hAnsi="Arial" w:cs="Arial"/>
                <w:sz w:val="26"/>
                <w:szCs w:val="26"/>
              </w:rPr>
              <w:t xml:space="preserve">а </w:t>
            </w:r>
            <w:r w:rsidRPr="002552E7">
              <w:rPr>
                <w:rFonts w:ascii="Arial" w:eastAsia="Arial" w:hAnsi="Arial" w:cs="Arial"/>
                <w:sz w:val="26"/>
                <w:szCs w:val="26"/>
              </w:rPr>
              <w:t>рад</w:t>
            </w:r>
            <w:r w:rsidR="00B030D5">
              <w:rPr>
                <w:rFonts w:ascii="Arial" w:eastAsia="Arial" w:hAnsi="Arial" w:cs="Arial"/>
                <w:sz w:val="26"/>
                <w:szCs w:val="26"/>
              </w:rPr>
              <w:t>а</w:t>
            </w:r>
            <w:r w:rsidRPr="002552E7">
              <w:rPr>
                <w:rFonts w:ascii="Arial" w:eastAsia="Arial" w:hAnsi="Arial" w:cs="Arial"/>
                <w:sz w:val="26"/>
                <w:szCs w:val="26"/>
              </w:rPr>
              <w:t xml:space="preserve"> </w:t>
            </w:r>
            <w:r w:rsidR="00B030D5">
              <w:rPr>
                <w:rFonts w:ascii="Arial" w:eastAsia="Arial" w:hAnsi="Arial" w:cs="Arial"/>
                <w:sz w:val="26"/>
                <w:szCs w:val="26"/>
              </w:rPr>
              <w:t>у справах</w:t>
            </w:r>
            <w:r w:rsidRPr="002552E7">
              <w:rPr>
                <w:rFonts w:ascii="Arial" w:eastAsia="Arial" w:hAnsi="Arial" w:cs="Arial"/>
                <w:sz w:val="26"/>
                <w:szCs w:val="26"/>
              </w:rPr>
              <w:t xml:space="preserve"> біженців в Україн</w:t>
            </w:r>
            <w:r w:rsidR="00B030D5">
              <w:rPr>
                <w:rFonts w:ascii="Arial" w:eastAsia="Arial" w:hAnsi="Arial" w:cs="Arial"/>
                <w:sz w:val="26"/>
                <w:szCs w:val="26"/>
              </w:rPr>
              <w:t>і,</w:t>
            </w:r>
          </w:p>
          <w:p w:rsidR="00B030D5" w:rsidRPr="002552E7" w:rsidRDefault="00B030D5" w:rsidP="00B030D5">
            <w:pPr>
              <w:jc w:val="center"/>
              <w:rPr>
                <w:rFonts w:ascii="Arial" w:eastAsia="Arial" w:hAnsi="Arial" w:cs="Arial"/>
                <w:sz w:val="26"/>
                <w:szCs w:val="26"/>
              </w:rPr>
            </w:pPr>
            <w:r>
              <w:rPr>
                <w:rFonts w:ascii="Arial" w:eastAsia="Arial" w:hAnsi="Arial" w:cs="Arial"/>
                <w:sz w:val="26"/>
                <w:szCs w:val="26"/>
              </w:rPr>
              <w:t>д</w:t>
            </w:r>
            <w:r w:rsidRPr="002552E7">
              <w:rPr>
                <w:rFonts w:ascii="Arial" w:eastAsia="Arial" w:hAnsi="Arial" w:cs="Arial"/>
                <w:sz w:val="26"/>
                <w:szCs w:val="26"/>
              </w:rPr>
              <w:t>онорська організація,</w:t>
            </w:r>
          </w:p>
          <w:p w:rsidR="00B030D5" w:rsidRPr="002552E7" w:rsidRDefault="00B030D5" w:rsidP="00B030D5">
            <w:pPr>
              <w:jc w:val="center"/>
              <w:rPr>
                <w:rFonts w:ascii="Arial" w:eastAsia="Arial" w:hAnsi="Arial" w:cs="Arial"/>
                <w:sz w:val="26"/>
                <w:szCs w:val="26"/>
              </w:rPr>
            </w:pPr>
            <w:r w:rsidRPr="002552E7">
              <w:rPr>
                <w:rFonts w:ascii="Arial" w:eastAsia="Arial" w:hAnsi="Arial" w:cs="Arial"/>
                <w:sz w:val="26"/>
                <w:szCs w:val="26"/>
              </w:rPr>
              <w:t>благодійна організація,</w:t>
            </w:r>
          </w:p>
          <w:p w:rsidR="002552E7" w:rsidRPr="002552E7" w:rsidRDefault="00B030D5" w:rsidP="00B030D5">
            <w:pPr>
              <w:jc w:val="center"/>
              <w:rPr>
                <w:rFonts w:ascii="Arial" w:eastAsia="Arial" w:hAnsi="Arial" w:cs="Arial"/>
                <w:sz w:val="26"/>
                <w:szCs w:val="26"/>
              </w:rPr>
            </w:pPr>
            <w:r w:rsidRPr="002552E7">
              <w:rPr>
                <w:rFonts w:ascii="Arial" w:eastAsia="Arial" w:hAnsi="Arial" w:cs="Arial"/>
                <w:sz w:val="26"/>
                <w:szCs w:val="26"/>
              </w:rPr>
              <w:t xml:space="preserve">громадська  організація </w:t>
            </w:r>
          </w:p>
          <w:p w:rsidR="002552E7" w:rsidRPr="002552E7" w:rsidRDefault="002552E7" w:rsidP="006F74A2">
            <w:pPr>
              <w:jc w:val="center"/>
              <w:rPr>
                <w:rFonts w:ascii="Arial" w:eastAsia="Arial" w:hAnsi="Arial" w:cs="Arial"/>
                <w:sz w:val="26"/>
                <w:szCs w:val="26"/>
              </w:rPr>
            </w:pPr>
          </w:p>
        </w:tc>
      </w:tr>
      <w:tr w:rsidR="002552E7" w:rsidRPr="002552E7" w:rsidTr="006F74A2">
        <w:trPr>
          <w:trHeight w:val="585"/>
        </w:trPr>
        <w:tc>
          <w:tcPr>
            <w:tcW w:w="720" w:type="dxa"/>
          </w:tcPr>
          <w:p w:rsidR="002552E7" w:rsidRPr="002552E7" w:rsidRDefault="008F1059" w:rsidP="006F74A2">
            <w:pPr>
              <w:jc w:val="center"/>
              <w:rPr>
                <w:rFonts w:ascii="Arial" w:eastAsia="Arial" w:hAnsi="Arial" w:cs="Arial"/>
                <w:sz w:val="26"/>
                <w:szCs w:val="26"/>
              </w:rPr>
            </w:pPr>
            <w:r>
              <w:rPr>
                <w:rFonts w:ascii="Arial" w:eastAsia="Arial" w:hAnsi="Arial" w:cs="Arial"/>
                <w:sz w:val="26"/>
                <w:szCs w:val="26"/>
              </w:rPr>
              <w:t>4</w:t>
            </w:r>
            <w:r w:rsidR="002552E7" w:rsidRPr="002552E7">
              <w:rPr>
                <w:rFonts w:ascii="Arial" w:eastAsia="Arial" w:hAnsi="Arial" w:cs="Arial"/>
                <w:sz w:val="26"/>
                <w:szCs w:val="26"/>
              </w:rPr>
              <w:t>.1.</w:t>
            </w:r>
          </w:p>
        </w:tc>
        <w:tc>
          <w:tcPr>
            <w:tcW w:w="5058" w:type="dxa"/>
          </w:tcPr>
          <w:p w:rsidR="002552E7" w:rsidRPr="002552E7" w:rsidRDefault="002552E7" w:rsidP="006F74A2">
            <w:pPr>
              <w:rPr>
                <w:rFonts w:ascii="Arial" w:eastAsia="Arial" w:hAnsi="Arial" w:cs="Arial"/>
                <w:sz w:val="26"/>
                <w:szCs w:val="26"/>
              </w:rPr>
            </w:pPr>
            <w:r w:rsidRPr="002552E7">
              <w:rPr>
                <w:rFonts w:ascii="Arial" w:eastAsia="Arial" w:hAnsi="Arial" w:cs="Arial"/>
                <w:sz w:val="26"/>
                <w:szCs w:val="26"/>
              </w:rPr>
              <w:t>Виділення бюджетних грантів у розмірі 100 тис. грн для 10 переможців конкурсу</w:t>
            </w:r>
            <w:r w:rsidR="006F74A2">
              <w:rPr>
                <w:rFonts w:ascii="Arial" w:eastAsia="Arial" w:hAnsi="Arial" w:cs="Arial"/>
                <w:sz w:val="26"/>
                <w:szCs w:val="26"/>
              </w:rPr>
              <w:t>.</w:t>
            </w:r>
          </w:p>
        </w:tc>
        <w:tc>
          <w:tcPr>
            <w:tcW w:w="3686" w:type="dxa"/>
            <w:vMerge/>
          </w:tcPr>
          <w:p w:rsidR="002552E7" w:rsidRPr="002552E7" w:rsidRDefault="002552E7" w:rsidP="006F74A2">
            <w:pPr>
              <w:jc w:val="center"/>
              <w:rPr>
                <w:rFonts w:ascii="Arial" w:eastAsia="Arial" w:hAnsi="Arial" w:cs="Arial"/>
                <w:sz w:val="26"/>
                <w:szCs w:val="26"/>
              </w:rPr>
            </w:pPr>
          </w:p>
        </w:tc>
      </w:tr>
      <w:tr w:rsidR="002552E7" w:rsidRPr="002552E7" w:rsidTr="006F74A2">
        <w:trPr>
          <w:trHeight w:val="585"/>
        </w:trPr>
        <w:tc>
          <w:tcPr>
            <w:tcW w:w="720" w:type="dxa"/>
          </w:tcPr>
          <w:p w:rsidR="002552E7" w:rsidRPr="002552E7" w:rsidRDefault="008F1059" w:rsidP="006F74A2">
            <w:pPr>
              <w:jc w:val="center"/>
              <w:rPr>
                <w:rFonts w:ascii="Arial" w:eastAsia="Arial" w:hAnsi="Arial" w:cs="Arial"/>
                <w:sz w:val="26"/>
                <w:szCs w:val="26"/>
              </w:rPr>
            </w:pPr>
            <w:r>
              <w:rPr>
                <w:rFonts w:ascii="Arial" w:eastAsia="Arial" w:hAnsi="Arial" w:cs="Arial"/>
                <w:sz w:val="26"/>
                <w:szCs w:val="26"/>
              </w:rPr>
              <w:t>4</w:t>
            </w:r>
            <w:r w:rsidR="002552E7" w:rsidRPr="002552E7">
              <w:rPr>
                <w:rFonts w:ascii="Arial" w:eastAsia="Arial" w:hAnsi="Arial" w:cs="Arial"/>
                <w:sz w:val="26"/>
                <w:szCs w:val="26"/>
              </w:rPr>
              <w:t>.2.</w:t>
            </w:r>
          </w:p>
        </w:tc>
        <w:tc>
          <w:tcPr>
            <w:tcW w:w="5058" w:type="dxa"/>
          </w:tcPr>
          <w:p w:rsidR="002552E7" w:rsidRPr="002552E7" w:rsidRDefault="002552E7" w:rsidP="00883553">
            <w:pPr>
              <w:rPr>
                <w:rFonts w:ascii="Arial" w:eastAsia="Arial" w:hAnsi="Arial" w:cs="Arial"/>
                <w:sz w:val="26"/>
                <w:szCs w:val="26"/>
              </w:rPr>
            </w:pPr>
            <w:proofErr w:type="spellStart"/>
            <w:r w:rsidRPr="002552E7">
              <w:rPr>
                <w:rFonts w:ascii="Arial" w:eastAsia="Arial" w:hAnsi="Arial" w:cs="Arial"/>
                <w:sz w:val="26"/>
                <w:szCs w:val="26"/>
              </w:rPr>
              <w:t>Співфінансування</w:t>
            </w:r>
            <w:proofErr w:type="spellEnd"/>
            <w:r w:rsidRPr="002552E7">
              <w:rPr>
                <w:rFonts w:ascii="Arial" w:eastAsia="Arial" w:hAnsi="Arial" w:cs="Arial"/>
                <w:sz w:val="26"/>
                <w:szCs w:val="26"/>
              </w:rPr>
              <w:t xml:space="preserve"> з програми Норвезької ради у справах біженців в Україні у розмірі </w:t>
            </w:r>
            <w:r w:rsidR="00956261">
              <w:rPr>
                <w:rFonts w:ascii="Arial" w:eastAsia="Arial" w:hAnsi="Arial" w:cs="Arial"/>
                <w:sz w:val="26"/>
                <w:szCs w:val="26"/>
              </w:rPr>
              <w:t xml:space="preserve">еквівалентному </w:t>
            </w:r>
            <w:r w:rsidRPr="002552E7">
              <w:rPr>
                <w:rFonts w:ascii="Arial" w:eastAsia="Arial" w:hAnsi="Arial" w:cs="Arial"/>
                <w:sz w:val="26"/>
                <w:szCs w:val="26"/>
              </w:rPr>
              <w:t xml:space="preserve">5000 </w:t>
            </w:r>
            <w:proofErr w:type="spellStart"/>
            <w:r w:rsidRPr="002552E7">
              <w:rPr>
                <w:rFonts w:ascii="Arial" w:eastAsia="Arial" w:hAnsi="Arial" w:cs="Arial"/>
                <w:sz w:val="26"/>
                <w:szCs w:val="26"/>
              </w:rPr>
              <w:t>дол</w:t>
            </w:r>
            <w:proofErr w:type="spellEnd"/>
            <w:r w:rsidRPr="002552E7">
              <w:rPr>
                <w:rFonts w:ascii="Arial" w:eastAsia="Arial" w:hAnsi="Arial" w:cs="Arial"/>
                <w:sz w:val="26"/>
                <w:szCs w:val="26"/>
              </w:rPr>
              <w:t xml:space="preserve">. США для 10 переможців </w:t>
            </w:r>
            <w:r w:rsidR="00883553">
              <w:rPr>
                <w:rFonts w:ascii="Arial" w:eastAsia="Arial" w:hAnsi="Arial" w:cs="Arial"/>
                <w:sz w:val="26"/>
                <w:szCs w:val="26"/>
              </w:rPr>
              <w:t>к</w:t>
            </w:r>
            <w:r w:rsidRPr="002552E7">
              <w:rPr>
                <w:rFonts w:ascii="Arial" w:eastAsia="Arial" w:hAnsi="Arial" w:cs="Arial"/>
                <w:sz w:val="26"/>
                <w:szCs w:val="26"/>
              </w:rPr>
              <w:t>онкурсу</w:t>
            </w:r>
            <w:r w:rsidR="00883553">
              <w:rPr>
                <w:rFonts w:ascii="Arial" w:eastAsia="Arial" w:hAnsi="Arial" w:cs="Arial"/>
                <w:sz w:val="26"/>
                <w:szCs w:val="26"/>
              </w:rPr>
              <w:t xml:space="preserve"> </w:t>
            </w:r>
            <w:r w:rsidR="00883553" w:rsidRPr="002758A9">
              <w:rPr>
                <w:rFonts w:ascii="Arial" w:eastAsia="Arial" w:hAnsi="Arial" w:cs="Arial"/>
                <w:sz w:val="26"/>
                <w:szCs w:val="26"/>
              </w:rPr>
              <w:t>(за курсом НБУ на день здійснення перерахунку коштів)</w:t>
            </w:r>
            <w:r w:rsidRPr="002552E7">
              <w:rPr>
                <w:rFonts w:ascii="Arial" w:eastAsia="Arial" w:hAnsi="Arial" w:cs="Arial"/>
                <w:sz w:val="26"/>
                <w:szCs w:val="26"/>
              </w:rPr>
              <w:t>.</w:t>
            </w:r>
          </w:p>
        </w:tc>
        <w:tc>
          <w:tcPr>
            <w:tcW w:w="3686" w:type="dxa"/>
            <w:vMerge/>
          </w:tcPr>
          <w:p w:rsidR="002552E7" w:rsidRPr="002552E7" w:rsidRDefault="002552E7" w:rsidP="006F74A2">
            <w:pPr>
              <w:jc w:val="center"/>
              <w:rPr>
                <w:rFonts w:ascii="Arial" w:eastAsia="Arial" w:hAnsi="Arial" w:cs="Arial"/>
                <w:sz w:val="26"/>
                <w:szCs w:val="26"/>
              </w:rPr>
            </w:pPr>
          </w:p>
        </w:tc>
      </w:tr>
    </w:tbl>
    <w:p w:rsidR="002552E7" w:rsidRPr="002552E7" w:rsidRDefault="002552E7" w:rsidP="002552E7">
      <w:pPr>
        <w:jc w:val="both"/>
        <w:rPr>
          <w:rFonts w:ascii="Arial" w:eastAsia="Arial" w:hAnsi="Arial" w:cs="Arial"/>
          <w:sz w:val="26"/>
          <w:szCs w:val="26"/>
        </w:rPr>
      </w:pPr>
    </w:p>
    <w:p w:rsidR="00605DFF" w:rsidRDefault="00605DFF" w:rsidP="00B030D5">
      <w:pPr>
        <w:jc w:val="center"/>
        <w:rPr>
          <w:rFonts w:ascii="Arial" w:eastAsia="Arial" w:hAnsi="Arial" w:cs="Arial"/>
          <w:b/>
          <w:sz w:val="26"/>
          <w:szCs w:val="26"/>
        </w:rPr>
      </w:pPr>
    </w:p>
    <w:p w:rsidR="00605DFF" w:rsidRDefault="00605DFF" w:rsidP="00B030D5">
      <w:pPr>
        <w:jc w:val="center"/>
        <w:rPr>
          <w:rFonts w:ascii="Arial" w:eastAsia="Arial" w:hAnsi="Arial" w:cs="Arial"/>
          <w:b/>
          <w:sz w:val="26"/>
          <w:szCs w:val="26"/>
        </w:rPr>
      </w:pPr>
    </w:p>
    <w:p w:rsidR="00605DFF" w:rsidRDefault="00605DFF" w:rsidP="00B030D5">
      <w:pPr>
        <w:jc w:val="center"/>
        <w:rPr>
          <w:rFonts w:ascii="Arial" w:eastAsia="Arial" w:hAnsi="Arial" w:cs="Arial"/>
          <w:b/>
          <w:sz w:val="26"/>
          <w:szCs w:val="26"/>
        </w:rPr>
      </w:pPr>
    </w:p>
    <w:p w:rsidR="002552E7" w:rsidRPr="00B030D5" w:rsidRDefault="00956261" w:rsidP="00B030D5">
      <w:pPr>
        <w:jc w:val="center"/>
        <w:rPr>
          <w:rFonts w:ascii="Arial" w:eastAsia="Arial" w:hAnsi="Arial" w:cs="Arial"/>
          <w:b/>
          <w:sz w:val="26"/>
          <w:szCs w:val="26"/>
        </w:rPr>
      </w:pPr>
      <w:r>
        <w:rPr>
          <w:rFonts w:ascii="Arial" w:eastAsia="Arial" w:hAnsi="Arial" w:cs="Arial"/>
          <w:b/>
          <w:sz w:val="26"/>
          <w:szCs w:val="26"/>
        </w:rPr>
        <w:lastRenderedPageBreak/>
        <w:t>5</w:t>
      </w:r>
      <w:r w:rsidR="00B030D5">
        <w:rPr>
          <w:rFonts w:ascii="Arial" w:eastAsia="Arial" w:hAnsi="Arial" w:cs="Arial"/>
          <w:b/>
          <w:sz w:val="26"/>
          <w:szCs w:val="26"/>
        </w:rPr>
        <w:t xml:space="preserve">. </w:t>
      </w:r>
      <w:r w:rsidR="002552E7" w:rsidRPr="00B030D5">
        <w:rPr>
          <w:rFonts w:ascii="Arial" w:eastAsia="Arial" w:hAnsi="Arial" w:cs="Arial"/>
          <w:b/>
          <w:sz w:val="26"/>
          <w:szCs w:val="26"/>
        </w:rPr>
        <w:t>Фінансування Програми</w:t>
      </w:r>
      <w:r w:rsidR="00B030D5">
        <w:rPr>
          <w:rFonts w:ascii="Arial" w:eastAsia="Arial" w:hAnsi="Arial" w:cs="Arial"/>
          <w:b/>
          <w:sz w:val="26"/>
          <w:szCs w:val="26"/>
        </w:rPr>
        <w:t xml:space="preserve"> </w:t>
      </w:r>
      <w:r w:rsidR="00B030D5" w:rsidRPr="002552E7">
        <w:rPr>
          <w:rFonts w:ascii="Arial" w:eastAsia="Arial" w:hAnsi="Arial" w:cs="Arial"/>
          <w:b/>
          <w:sz w:val="26"/>
          <w:szCs w:val="26"/>
        </w:rPr>
        <w:t>"Відвага до бізнесу"</w:t>
      </w:r>
    </w:p>
    <w:p w:rsidR="002552E7" w:rsidRPr="002552E7" w:rsidRDefault="002552E7" w:rsidP="002552E7">
      <w:pPr>
        <w:jc w:val="both"/>
        <w:rPr>
          <w:rFonts w:ascii="Arial" w:eastAsia="Arial" w:hAnsi="Arial" w:cs="Arial"/>
          <w:sz w:val="26"/>
          <w:szCs w:val="26"/>
        </w:rPr>
      </w:pPr>
    </w:p>
    <w:p w:rsidR="002552E7" w:rsidRPr="002552E7" w:rsidRDefault="00956261" w:rsidP="00B030D5">
      <w:pPr>
        <w:ind w:firstLine="708"/>
        <w:jc w:val="both"/>
        <w:rPr>
          <w:rFonts w:ascii="Arial" w:eastAsia="Arial" w:hAnsi="Arial" w:cs="Arial"/>
          <w:sz w:val="26"/>
          <w:szCs w:val="26"/>
        </w:rPr>
      </w:pPr>
      <w:r>
        <w:rPr>
          <w:rFonts w:ascii="Arial" w:eastAsia="Arial" w:hAnsi="Arial" w:cs="Arial"/>
          <w:sz w:val="26"/>
          <w:szCs w:val="26"/>
        </w:rPr>
        <w:t>5</w:t>
      </w:r>
      <w:r w:rsidR="002552E7" w:rsidRPr="002552E7">
        <w:rPr>
          <w:rFonts w:ascii="Arial" w:eastAsia="Arial" w:hAnsi="Arial" w:cs="Arial"/>
          <w:sz w:val="26"/>
          <w:szCs w:val="26"/>
        </w:rPr>
        <w:t>.1. Фінансове забезпечення заходів, передбачених цією Програмою</w:t>
      </w:r>
      <w:r w:rsidR="00B030D5">
        <w:rPr>
          <w:rFonts w:ascii="Arial" w:eastAsia="Arial" w:hAnsi="Arial" w:cs="Arial"/>
          <w:sz w:val="26"/>
          <w:szCs w:val="26"/>
        </w:rPr>
        <w:t xml:space="preserve"> </w:t>
      </w:r>
      <w:r w:rsidR="00B030D5" w:rsidRPr="00B030D5">
        <w:rPr>
          <w:rFonts w:ascii="Arial" w:eastAsia="Arial" w:hAnsi="Arial" w:cs="Arial"/>
          <w:sz w:val="26"/>
          <w:szCs w:val="26"/>
        </w:rPr>
        <w:t>"Відвага до бізнесу"</w:t>
      </w:r>
      <w:r w:rsidR="002552E7" w:rsidRPr="002552E7">
        <w:rPr>
          <w:rFonts w:ascii="Arial" w:eastAsia="Arial" w:hAnsi="Arial" w:cs="Arial"/>
          <w:sz w:val="26"/>
          <w:szCs w:val="26"/>
        </w:rPr>
        <w:t xml:space="preserve">, здійснюється за кошти бюджету Львівської міської територіальної громади, передбачені на виконання заходів Програми сприяння розвитку підприємництва у Львівській міській територіальній громаді на відповідний рік, за кошти програми Норвезької ради </w:t>
      </w:r>
      <w:r w:rsidR="00B030D5">
        <w:rPr>
          <w:rFonts w:ascii="Arial" w:eastAsia="Arial" w:hAnsi="Arial" w:cs="Arial"/>
          <w:sz w:val="26"/>
          <w:szCs w:val="26"/>
        </w:rPr>
        <w:t>у справах</w:t>
      </w:r>
      <w:r w:rsidR="002552E7" w:rsidRPr="002552E7">
        <w:rPr>
          <w:rFonts w:ascii="Arial" w:eastAsia="Arial" w:hAnsi="Arial" w:cs="Arial"/>
          <w:sz w:val="26"/>
          <w:szCs w:val="26"/>
        </w:rPr>
        <w:t xml:space="preserve"> біженців в Україні, а також донорськ</w:t>
      </w:r>
      <w:r w:rsidR="00B030D5">
        <w:rPr>
          <w:rFonts w:ascii="Arial" w:eastAsia="Arial" w:hAnsi="Arial" w:cs="Arial"/>
          <w:sz w:val="26"/>
          <w:szCs w:val="26"/>
        </w:rPr>
        <w:t>і</w:t>
      </w:r>
      <w:r w:rsidR="002552E7" w:rsidRPr="002552E7">
        <w:rPr>
          <w:rFonts w:ascii="Arial" w:eastAsia="Arial" w:hAnsi="Arial" w:cs="Arial"/>
          <w:sz w:val="26"/>
          <w:szCs w:val="26"/>
        </w:rPr>
        <w:t xml:space="preserve"> кошт</w:t>
      </w:r>
      <w:r w:rsidR="00B030D5">
        <w:rPr>
          <w:rFonts w:ascii="Arial" w:eastAsia="Arial" w:hAnsi="Arial" w:cs="Arial"/>
          <w:sz w:val="26"/>
          <w:szCs w:val="26"/>
        </w:rPr>
        <w:t>и</w:t>
      </w:r>
      <w:r w:rsidR="002552E7" w:rsidRPr="002552E7">
        <w:rPr>
          <w:rFonts w:ascii="Arial" w:eastAsia="Arial" w:hAnsi="Arial" w:cs="Arial"/>
          <w:sz w:val="26"/>
          <w:szCs w:val="26"/>
        </w:rPr>
        <w:t xml:space="preserve"> та грант</w:t>
      </w:r>
      <w:r w:rsidR="00B030D5">
        <w:rPr>
          <w:rFonts w:ascii="Arial" w:eastAsia="Arial" w:hAnsi="Arial" w:cs="Arial"/>
          <w:sz w:val="26"/>
          <w:szCs w:val="26"/>
        </w:rPr>
        <w:t>и</w:t>
      </w:r>
      <w:r w:rsidR="002552E7" w:rsidRPr="002552E7">
        <w:rPr>
          <w:rFonts w:ascii="Arial" w:eastAsia="Arial" w:hAnsi="Arial" w:cs="Arial"/>
          <w:sz w:val="26"/>
          <w:szCs w:val="26"/>
        </w:rPr>
        <w:t xml:space="preserve">, </w:t>
      </w:r>
      <w:r w:rsidR="00B030D5">
        <w:rPr>
          <w:rFonts w:ascii="Arial" w:eastAsia="Arial" w:hAnsi="Arial" w:cs="Arial"/>
          <w:sz w:val="26"/>
          <w:szCs w:val="26"/>
        </w:rPr>
        <w:t>у</w:t>
      </w:r>
      <w:r w:rsidR="002552E7" w:rsidRPr="002552E7">
        <w:rPr>
          <w:rFonts w:ascii="Arial" w:eastAsia="Arial" w:hAnsi="Arial" w:cs="Arial"/>
          <w:sz w:val="26"/>
          <w:szCs w:val="26"/>
        </w:rPr>
        <w:t xml:space="preserve"> тому числі міжнародн</w:t>
      </w:r>
      <w:r w:rsidR="00B030D5">
        <w:rPr>
          <w:rFonts w:ascii="Arial" w:eastAsia="Arial" w:hAnsi="Arial" w:cs="Arial"/>
          <w:sz w:val="26"/>
          <w:szCs w:val="26"/>
        </w:rPr>
        <w:t>і</w:t>
      </w:r>
      <w:r w:rsidR="002552E7" w:rsidRPr="002552E7">
        <w:rPr>
          <w:rFonts w:ascii="Arial" w:eastAsia="Arial" w:hAnsi="Arial" w:cs="Arial"/>
          <w:sz w:val="26"/>
          <w:szCs w:val="26"/>
        </w:rPr>
        <w:t>, не заборонен</w:t>
      </w:r>
      <w:r w:rsidR="00B030D5">
        <w:rPr>
          <w:rFonts w:ascii="Arial" w:eastAsia="Arial" w:hAnsi="Arial" w:cs="Arial"/>
          <w:sz w:val="26"/>
          <w:szCs w:val="26"/>
        </w:rPr>
        <w:t>і</w:t>
      </w:r>
      <w:r w:rsidR="002552E7" w:rsidRPr="002552E7">
        <w:rPr>
          <w:rFonts w:ascii="Arial" w:eastAsia="Arial" w:hAnsi="Arial" w:cs="Arial"/>
          <w:sz w:val="26"/>
          <w:szCs w:val="26"/>
        </w:rPr>
        <w:t xml:space="preserve"> законодавством України.</w:t>
      </w:r>
    </w:p>
    <w:p w:rsidR="002552E7" w:rsidRPr="002552E7" w:rsidRDefault="00956261" w:rsidP="00B030D5">
      <w:pPr>
        <w:ind w:firstLine="708"/>
        <w:jc w:val="both"/>
        <w:rPr>
          <w:rFonts w:ascii="Arial" w:eastAsia="Arial" w:hAnsi="Arial" w:cs="Arial"/>
          <w:sz w:val="26"/>
          <w:szCs w:val="26"/>
        </w:rPr>
      </w:pPr>
      <w:r>
        <w:rPr>
          <w:rFonts w:ascii="Arial" w:eastAsia="Arial" w:hAnsi="Arial" w:cs="Arial"/>
          <w:sz w:val="26"/>
          <w:szCs w:val="26"/>
        </w:rPr>
        <w:t>5</w:t>
      </w:r>
      <w:r w:rsidR="002552E7" w:rsidRPr="002552E7">
        <w:rPr>
          <w:rFonts w:ascii="Arial" w:eastAsia="Arial" w:hAnsi="Arial" w:cs="Arial"/>
          <w:sz w:val="26"/>
          <w:szCs w:val="26"/>
        </w:rPr>
        <w:t xml:space="preserve">.2. Розпорядником коштів Програми </w:t>
      </w:r>
      <w:r w:rsidR="00B030D5" w:rsidRPr="00B030D5">
        <w:rPr>
          <w:rFonts w:ascii="Arial" w:eastAsia="Arial" w:hAnsi="Arial" w:cs="Arial"/>
          <w:sz w:val="26"/>
          <w:szCs w:val="26"/>
        </w:rPr>
        <w:t>"Відвага до бізнесу"</w:t>
      </w:r>
      <w:r w:rsidR="00B030D5">
        <w:rPr>
          <w:rFonts w:ascii="Arial" w:eastAsia="Arial" w:hAnsi="Arial" w:cs="Arial"/>
          <w:sz w:val="26"/>
          <w:szCs w:val="26"/>
        </w:rPr>
        <w:t xml:space="preserve"> </w:t>
      </w:r>
      <w:r w:rsidR="002552E7" w:rsidRPr="002552E7">
        <w:rPr>
          <w:rFonts w:ascii="Arial" w:eastAsia="Arial" w:hAnsi="Arial" w:cs="Arial"/>
          <w:sz w:val="26"/>
          <w:szCs w:val="26"/>
        </w:rPr>
        <w:t xml:space="preserve">є департамент економічного розвитку. </w:t>
      </w:r>
    </w:p>
    <w:p w:rsidR="002552E7" w:rsidRPr="002552E7" w:rsidRDefault="002552E7" w:rsidP="002552E7">
      <w:pPr>
        <w:jc w:val="both"/>
        <w:rPr>
          <w:rFonts w:ascii="Arial" w:eastAsia="Arial" w:hAnsi="Arial" w:cs="Arial"/>
          <w:sz w:val="26"/>
          <w:szCs w:val="26"/>
        </w:rPr>
      </w:pPr>
    </w:p>
    <w:p w:rsidR="002552E7" w:rsidRPr="00B030D5" w:rsidRDefault="00956261" w:rsidP="00B030D5">
      <w:pPr>
        <w:jc w:val="center"/>
        <w:rPr>
          <w:rFonts w:ascii="Arial" w:eastAsia="Arial" w:hAnsi="Arial" w:cs="Arial"/>
          <w:b/>
          <w:sz w:val="26"/>
          <w:szCs w:val="26"/>
        </w:rPr>
      </w:pPr>
      <w:r>
        <w:rPr>
          <w:rFonts w:ascii="Arial" w:eastAsia="Arial" w:hAnsi="Arial" w:cs="Arial"/>
          <w:b/>
          <w:sz w:val="26"/>
          <w:szCs w:val="26"/>
        </w:rPr>
        <w:t>6</w:t>
      </w:r>
      <w:r w:rsidR="00B030D5">
        <w:rPr>
          <w:rFonts w:ascii="Arial" w:eastAsia="Arial" w:hAnsi="Arial" w:cs="Arial"/>
          <w:b/>
          <w:sz w:val="26"/>
          <w:szCs w:val="26"/>
        </w:rPr>
        <w:t xml:space="preserve">. </w:t>
      </w:r>
      <w:r w:rsidR="002552E7" w:rsidRPr="00B030D5">
        <w:rPr>
          <w:rFonts w:ascii="Arial" w:eastAsia="Arial" w:hAnsi="Arial" w:cs="Arial"/>
          <w:b/>
          <w:sz w:val="26"/>
          <w:szCs w:val="26"/>
        </w:rPr>
        <w:t>Конкурсна комісія з відбору грантових заявок</w:t>
      </w:r>
    </w:p>
    <w:p w:rsidR="002552E7" w:rsidRPr="002552E7" w:rsidRDefault="002552E7" w:rsidP="002552E7">
      <w:pPr>
        <w:jc w:val="both"/>
        <w:rPr>
          <w:rFonts w:ascii="Arial" w:eastAsia="Arial" w:hAnsi="Arial" w:cs="Arial"/>
          <w:sz w:val="26"/>
          <w:szCs w:val="26"/>
        </w:rPr>
      </w:pPr>
    </w:p>
    <w:p w:rsidR="002552E7" w:rsidRPr="002552E7" w:rsidRDefault="00956261" w:rsidP="00B030D5">
      <w:pPr>
        <w:ind w:firstLine="708"/>
        <w:jc w:val="both"/>
        <w:rPr>
          <w:rFonts w:ascii="Arial" w:eastAsia="Arial" w:hAnsi="Arial" w:cs="Arial"/>
          <w:sz w:val="26"/>
          <w:szCs w:val="26"/>
        </w:rPr>
      </w:pPr>
      <w:r>
        <w:rPr>
          <w:rFonts w:ascii="Arial" w:eastAsia="Arial" w:hAnsi="Arial" w:cs="Arial"/>
          <w:sz w:val="26"/>
          <w:szCs w:val="26"/>
        </w:rPr>
        <w:t>6</w:t>
      </w:r>
      <w:r w:rsidR="00B030D5">
        <w:rPr>
          <w:rFonts w:ascii="Arial" w:eastAsia="Arial" w:hAnsi="Arial" w:cs="Arial"/>
          <w:sz w:val="26"/>
          <w:szCs w:val="26"/>
        </w:rPr>
        <w:t xml:space="preserve">.1. </w:t>
      </w:r>
      <w:r w:rsidR="002552E7" w:rsidRPr="002552E7">
        <w:rPr>
          <w:rFonts w:ascii="Arial" w:eastAsia="Arial" w:hAnsi="Arial" w:cs="Arial"/>
          <w:sz w:val="26"/>
          <w:szCs w:val="26"/>
        </w:rPr>
        <w:t>До складу конкурсної комісії з відбору грантових заявок (надалі – конкурсна комісія) входять: представник департаменту економічного розвитку (голова комісії), представники організації донора (заступник голови комісії) / представники міжнародних організацій підтримки бізнесу, представник управління економіки департаменту економічного розвитку (секретар комісії), представник департаменту фінансової політики, представник юридичного департаменту, представник постійної комісії підприємництва, інвестицій, цифрової трансформації та спадщини, представник постійної комісії фінансів та планування бюджету, представник постійної комісії охорони здоров'я та соціального захисту, представники громадських організацій та організацій підтримки ветеранів (члени комісії).</w:t>
      </w:r>
    </w:p>
    <w:p w:rsidR="002552E7" w:rsidRPr="002552E7" w:rsidRDefault="00956261" w:rsidP="00B030D5">
      <w:pPr>
        <w:ind w:firstLine="708"/>
        <w:jc w:val="both"/>
        <w:rPr>
          <w:rFonts w:ascii="Arial" w:eastAsia="Arial" w:hAnsi="Arial" w:cs="Arial"/>
          <w:sz w:val="26"/>
          <w:szCs w:val="26"/>
        </w:rPr>
      </w:pPr>
      <w:r>
        <w:rPr>
          <w:rFonts w:ascii="Arial" w:eastAsia="Arial" w:hAnsi="Arial" w:cs="Arial"/>
          <w:sz w:val="26"/>
          <w:szCs w:val="26"/>
        </w:rPr>
        <w:t>6</w:t>
      </w:r>
      <w:r w:rsidR="00B030D5">
        <w:rPr>
          <w:rFonts w:ascii="Arial" w:eastAsia="Arial" w:hAnsi="Arial" w:cs="Arial"/>
          <w:sz w:val="26"/>
          <w:szCs w:val="26"/>
        </w:rPr>
        <w:t xml:space="preserve">.2. </w:t>
      </w:r>
      <w:r w:rsidR="002552E7" w:rsidRPr="002552E7">
        <w:rPr>
          <w:rFonts w:ascii="Arial" w:eastAsia="Arial" w:hAnsi="Arial" w:cs="Arial"/>
          <w:sz w:val="26"/>
          <w:szCs w:val="26"/>
        </w:rPr>
        <w:t xml:space="preserve">У разі відсутності голови конкурсної комісії, головує його заступник. У разі відсутності одночасно голови та заступника конкурсної комісії – голову обирають серед присутніх членів конкурсної комісії. </w:t>
      </w:r>
    </w:p>
    <w:p w:rsidR="002552E7" w:rsidRPr="002552E7" w:rsidRDefault="00956261" w:rsidP="00B030D5">
      <w:pPr>
        <w:ind w:firstLine="708"/>
        <w:jc w:val="both"/>
        <w:rPr>
          <w:rFonts w:ascii="Arial" w:eastAsia="Arial" w:hAnsi="Arial" w:cs="Arial"/>
          <w:sz w:val="26"/>
          <w:szCs w:val="26"/>
        </w:rPr>
      </w:pPr>
      <w:r>
        <w:rPr>
          <w:rFonts w:ascii="Arial" w:eastAsia="Arial" w:hAnsi="Arial" w:cs="Arial"/>
          <w:sz w:val="26"/>
          <w:szCs w:val="26"/>
        </w:rPr>
        <w:t>6</w:t>
      </w:r>
      <w:r w:rsidR="00B030D5">
        <w:rPr>
          <w:rFonts w:ascii="Arial" w:eastAsia="Arial" w:hAnsi="Arial" w:cs="Arial"/>
          <w:sz w:val="26"/>
          <w:szCs w:val="26"/>
        </w:rPr>
        <w:t xml:space="preserve">.3. </w:t>
      </w:r>
      <w:r w:rsidR="002552E7" w:rsidRPr="002552E7">
        <w:rPr>
          <w:rFonts w:ascii="Arial" w:eastAsia="Arial" w:hAnsi="Arial" w:cs="Arial"/>
          <w:sz w:val="26"/>
          <w:szCs w:val="26"/>
        </w:rPr>
        <w:t>У разі відсутності представника організації донора / представника міжнародн</w:t>
      </w:r>
      <w:r w:rsidR="00B030D5">
        <w:rPr>
          <w:rFonts w:ascii="Arial" w:eastAsia="Arial" w:hAnsi="Arial" w:cs="Arial"/>
          <w:sz w:val="26"/>
          <w:szCs w:val="26"/>
        </w:rPr>
        <w:t>ої</w:t>
      </w:r>
      <w:r w:rsidR="002552E7" w:rsidRPr="002552E7">
        <w:rPr>
          <w:rFonts w:ascii="Arial" w:eastAsia="Arial" w:hAnsi="Arial" w:cs="Arial"/>
          <w:sz w:val="26"/>
          <w:szCs w:val="26"/>
        </w:rPr>
        <w:t xml:space="preserve"> організаці</w:t>
      </w:r>
      <w:r w:rsidR="00B030D5">
        <w:rPr>
          <w:rFonts w:ascii="Arial" w:eastAsia="Arial" w:hAnsi="Arial" w:cs="Arial"/>
          <w:sz w:val="26"/>
          <w:szCs w:val="26"/>
        </w:rPr>
        <w:t>ї</w:t>
      </w:r>
      <w:r w:rsidR="002552E7" w:rsidRPr="002552E7">
        <w:rPr>
          <w:rFonts w:ascii="Arial" w:eastAsia="Arial" w:hAnsi="Arial" w:cs="Arial"/>
          <w:sz w:val="26"/>
          <w:szCs w:val="26"/>
        </w:rPr>
        <w:t xml:space="preserve"> підтримки бізнесу засідання комісії є недійсним.</w:t>
      </w:r>
    </w:p>
    <w:p w:rsidR="002552E7" w:rsidRPr="002552E7" w:rsidRDefault="00956261" w:rsidP="008F1059">
      <w:pPr>
        <w:ind w:firstLine="708"/>
        <w:jc w:val="both"/>
        <w:rPr>
          <w:rFonts w:ascii="Arial" w:eastAsia="Arial" w:hAnsi="Arial" w:cs="Arial"/>
          <w:sz w:val="26"/>
          <w:szCs w:val="26"/>
        </w:rPr>
      </w:pPr>
      <w:r>
        <w:rPr>
          <w:rFonts w:ascii="Arial" w:eastAsia="Arial" w:hAnsi="Arial" w:cs="Arial"/>
          <w:sz w:val="26"/>
          <w:szCs w:val="26"/>
        </w:rPr>
        <w:t>6</w:t>
      </w:r>
      <w:r w:rsidR="008F1059">
        <w:rPr>
          <w:rFonts w:ascii="Arial" w:eastAsia="Arial" w:hAnsi="Arial" w:cs="Arial"/>
          <w:sz w:val="26"/>
          <w:szCs w:val="26"/>
        </w:rPr>
        <w:t xml:space="preserve">.4. </w:t>
      </w:r>
      <w:r w:rsidR="002552E7" w:rsidRPr="002552E7">
        <w:rPr>
          <w:rFonts w:ascii="Arial" w:eastAsia="Arial" w:hAnsi="Arial" w:cs="Arial"/>
          <w:sz w:val="26"/>
          <w:szCs w:val="26"/>
        </w:rPr>
        <w:t xml:space="preserve">Конкурсна комісія здійснює свою роботу у формі засідань </w:t>
      </w:r>
      <w:proofErr w:type="spellStart"/>
      <w:r w:rsidR="002552E7" w:rsidRPr="002552E7">
        <w:rPr>
          <w:rFonts w:ascii="Arial" w:eastAsia="Arial" w:hAnsi="Arial" w:cs="Arial"/>
          <w:sz w:val="26"/>
          <w:szCs w:val="26"/>
        </w:rPr>
        <w:t>офлайн</w:t>
      </w:r>
      <w:proofErr w:type="spellEnd"/>
      <w:r w:rsidR="002552E7" w:rsidRPr="002552E7">
        <w:rPr>
          <w:rFonts w:ascii="Arial" w:eastAsia="Arial" w:hAnsi="Arial" w:cs="Arial"/>
          <w:sz w:val="26"/>
          <w:szCs w:val="26"/>
        </w:rPr>
        <w:t xml:space="preserve"> або онлайн. Засідання конкурсної комісії є правочинним, якщо у ньому бере участь більше половини її членів. Засідання конкурсної комісії </w:t>
      </w:r>
      <w:proofErr w:type="spellStart"/>
      <w:r w:rsidR="002552E7" w:rsidRPr="002552E7">
        <w:rPr>
          <w:rFonts w:ascii="Arial" w:eastAsia="Arial" w:hAnsi="Arial" w:cs="Arial"/>
          <w:sz w:val="26"/>
          <w:szCs w:val="26"/>
        </w:rPr>
        <w:t>скликає</w:t>
      </w:r>
      <w:proofErr w:type="spellEnd"/>
      <w:r w:rsidR="002552E7" w:rsidRPr="002552E7">
        <w:rPr>
          <w:rFonts w:ascii="Arial" w:eastAsia="Arial" w:hAnsi="Arial" w:cs="Arial"/>
          <w:sz w:val="26"/>
          <w:szCs w:val="26"/>
        </w:rPr>
        <w:t xml:space="preserve"> організатор конкурсу не пізніше ніж за 3 дні до проведення конкурсу та воно є відкритим для участі представників засобів масової інформації.</w:t>
      </w:r>
    </w:p>
    <w:p w:rsidR="002552E7" w:rsidRPr="002552E7" w:rsidRDefault="00956261" w:rsidP="008F1059">
      <w:pPr>
        <w:ind w:firstLine="708"/>
        <w:jc w:val="both"/>
        <w:rPr>
          <w:rFonts w:ascii="Arial" w:eastAsia="Arial" w:hAnsi="Arial" w:cs="Arial"/>
          <w:sz w:val="26"/>
          <w:szCs w:val="26"/>
        </w:rPr>
      </w:pPr>
      <w:r>
        <w:rPr>
          <w:rFonts w:ascii="Arial" w:eastAsia="Arial" w:hAnsi="Arial" w:cs="Arial"/>
          <w:sz w:val="26"/>
          <w:szCs w:val="26"/>
        </w:rPr>
        <w:t>6</w:t>
      </w:r>
      <w:r w:rsidR="008F1059">
        <w:rPr>
          <w:rFonts w:ascii="Arial" w:eastAsia="Arial" w:hAnsi="Arial" w:cs="Arial"/>
          <w:sz w:val="26"/>
          <w:szCs w:val="26"/>
        </w:rPr>
        <w:t xml:space="preserve">.5. </w:t>
      </w:r>
      <w:r w:rsidR="002552E7" w:rsidRPr="002552E7">
        <w:rPr>
          <w:rFonts w:ascii="Arial" w:eastAsia="Arial" w:hAnsi="Arial" w:cs="Arial"/>
          <w:sz w:val="26"/>
          <w:szCs w:val="26"/>
        </w:rPr>
        <w:t>Персональний склад конкурсної комісії затверджується наказом директора департаменту економічного розвитку.</w:t>
      </w:r>
    </w:p>
    <w:p w:rsidR="002552E7" w:rsidRPr="002552E7" w:rsidRDefault="00956261" w:rsidP="008F1059">
      <w:pPr>
        <w:ind w:firstLine="708"/>
        <w:jc w:val="both"/>
        <w:rPr>
          <w:rFonts w:ascii="Arial" w:eastAsia="Arial" w:hAnsi="Arial" w:cs="Arial"/>
          <w:sz w:val="26"/>
          <w:szCs w:val="26"/>
        </w:rPr>
      </w:pPr>
      <w:r>
        <w:rPr>
          <w:rFonts w:ascii="Arial" w:eastAsia="Arial" w:hAnsi="Arial" w:cs="Arial"/>
          <w:sz w:val="26"/>
          <w:szCs w:val="26"/>
        </w:rPr>
        <w:t>6</w:t>
      </w:r>
      <w:r w:rsidR="008F1059">
        <w:rPr>
          <w:rFonts w:ascii="Arial" w:eastAsia="Arial" w:hAnsi="Arial" w:cs="Arial"/>
          <w:sz w:val="26"/>
          <w:szCs w:val="26"/>
        </w:rPr>
        <w:t xml:space="preserve">.6. </w:t>
      </w:r>
      <w:r w:rsidR="002552E7" w:rsidRPr="002552E7">
        <w:rPr>
          <w:rFonts w:ascii="Arial" w:eastAsia="Arial" w:hAnsi="Arial" w:cs="Arial"/>
          <w:sz w:val="26"/>
          <w:szCs w:val="26"/>
        </w:rPr>
        <w:t xml:space="preserve">Розгляд заявок </w:t>
      </w:r>
      <w:r w:rsidR="008F1059">
        <w:rPr>
          <w:rFonts w:ascii="Arial" w:eastAsia="Arial" w:hAnsi="Arial" w:cs="Arial"/>
          <w:sz w:val="26"/>
          <w:szCs w:val="26"/>
        </w:rPr>
        <w:t xml:space="preserve">здійснює </w:t>
      </w:r>
      <w:r w:rsidR="008F1059" w:rsidRPr="002552E7">
        <w:rPr>
          <w:rFonts w:ascii="Arial" w:eastAsia="Arial" w:hAnsi="Arial" w:cs="Arial"/>
          <w:sz w:val="26"/>
          <w:szCs w:val="26"/>
        </w:rPr>
        <w:t>конкурсн</w:t>
      </w:r>
      <w:r w:rsidR="008F1059">
        <w:rPr>
          <w:rFonts w:ascii="Arial" w:eastAsia="Arial" w:hAnsi="Arial" w:cs="Arial"/>
          <w:sz w:val="26"/>
          <w:szCs w:val="26"/>
        </w:rPr>
        <w:t>а</w:t>
      </w:r>
      <w:r w:rsidR="008F1059" w:rsidRPr="002552E7">
        <w:rPr>
          <w:rFonts w:ascii="Arial" w:eastAsia="Arial" w:hAnsi="Arial" w:cs="Arial"/>
          <w:sz w:val="26"/>
          <w:szCs w:val="26"/>
        </w:rPr>
        <w:t xml:space="preserve"> </w:t>
      </w:r>
      <w:r w:rsidR="008F1059">
        <w:rPr>
          <w:rFonts w:ascii="Arial" w:eastAsia="Arial" w:hAnsi="Arial" w:cs="Arial"/>
          <w:sz w:val="26"/>
          <w:szCs w:val="26"/>
        </w:rPr>
        <w:t>комісія</w:t>
      </w:r>
      <w:r w:rsidR="002552E7" w:rsidRPr="002552E7">
        <w:rPr>
          <w:rFonts w:ascii="Arial" w:eastAsia="Arial" w:hAnsi="Arial" w:cs="Arial"/>
          <w:sz w:val="26"/>
          <w:szCs w:val="26"/>
        </w:rPr>
        <w:t xml:space="preserve"> відповідно до даних первинного відбору та розгляду організацією донора та згідно </w:t>
      </w:r>
      <w:r w:rsidR="008F1059">
        <w:rPr>
          <w:rFonts w:ascii="Arial" w:eastAsia="Arial" w:hAnsi="Arial" w:cs="Arial"/>
          <w:sz w:val="26"/>
          <w:szCs w:val="26"/>
        </w:rPr>
        <w:t xml:space="preserve">з </w:t>
      </w:r>
      <w:r w:rsidR="002552E7" w:rsidRPr="002552E7">
        <w:rPr>
          <w:rFonts w:ascii="Arial" w:eastAsia="Arial" w:hAnsi="Arial" w:cs="Arial"/>
          <w:sz w:val="26"/>
          <w:szCs w:val="26"/>
        </w:rPr>
        <w:t>подани</w:t>
      </w:r>
      <w:r w:rsidR="008F1059">
        <w:rPr>
          <w:rFonts w:ascii="Arial" w:eastAsia="Arial" w:hAnsi="Arial" w:cs="Arial"/>
          <w:sz w:val="26"/>
          <w:szCs w:val="26"/>
        </w:rPr>
        <w:t>ми</w:t>
      </w:r>
      <w:r w:rsidR="002552E7" w:rsidRPr="002552E7">
        <w:rPr>
          <w:rFonts w:ascii="Arial" w:eastAsia="Arial" w:hAnsi="Arial" w:cs="Arial"/>
          <w:sz w:val="26"/>
          <w:szCs w:val="26"/>
        </w:rPr>
        <w:t xml:space="preserve"> пропозиці</w:t>
      </w:r>
      <w:r w:rsidR="008F1059">
        <w:rPr>
          <w:rFonts w:ascii="Arial" w:eastAsia="Arial" w:hAnsi="Arial" w:cs="Arial"/>
          <w:sz w:val="26"/>
          <w:szCs w:val="26"/>
        </w:rPr>
        <w:t>ями</w:t>
      </w:r>
      <w:r w:rsidR="002552E7" w:rsidRPr="002552E7">
        <w:rPr>
          <w:rFonts w:ascii="Arial" w:eastAsia="Arial" w:hAnsi="Arial" w:cs="Arial"/>
          <w:sz w:val="26"/>
          <w:szCs w:val="26"/>
        </w:rPr>
        <w:t>.</w:t>
      </w:r>
    </w:p>
    <w:p w:rsidR="002552E7" w:rsidRPr="002552E7" w:rsidRDefault="002552E7" w:rsidP="002552E7">
      <w:pPr>
        <w:jc w:val="both"/>
        <w:rPr>
          <w:rFonts w:ascii="Arial" w:eastAsia="Arial" w:hAnsi="Arial" w:cs="Arial"/>
          <w:sz w:val="26"/>
          <w:szCs w:val="26"/>
        </w:rPr>
      </w:pPr>
    </w:p>
    <w:p w:rsidR="002552E7" w:rsidRPr="008F1059" w:rsidRDefault="00956261" w:rsidP="008F1059">
      <w:pPr>
        <w:jc w:val="center"/>
        <w:rPr>
          <w:rFonts w:ascii="Arial" w:eastAsia="Arial" w:hAnsi="Arial" w:cs="Arial"/>
          <w:b/>
          <w:sz w:val="26"/>
          <w:szCs w:val="26"/>
        </w:rPr>
      </w:pPr>
      <w:r>
        <w:rPr>
          <w:rFonts w:ascii="Arial" w:eastAsia="Arial" w:hAnsi="Arial" w:cs="Arial"/>
          <w:b/>
          <w:sz w:val="26"/>
          <w:szCs w:val="26"/>
        </w:rPr>
        <w:t>7</w:t>
      </w:r>
      <w:r w:rsidR="008F1059">
        <w:rPr>
          <w:rFonts w:ascii="Arial" w:eastAsia="Arial" w:hAnsi="Arial" w:cs="Arial"/>
          <w:b/>
          <w:sz w:val="26"/>
          <w:szCs w:val="26"/>
        </w:rPr>
        <w:t xml:space="preserve">. </w:t>
      </w:r>
      <w:r w:rsidR="002552E7" w:rsidRPr="008F1059">
        <w:rPr>
          <w:rFonts w:ascii="Arial" w:eastAsia="Arial" w:hAnsi="Arial" w:cs="Arial"/>
          <w:b/>
          <w:sz w:val="26"/>
          <w:szCs w:val="26"/>
        </w:rPr>
        <w:t>Порядок розгляду заявок щодо отримання гранту на конкурсній основі</w:t>
      </w:r>
    </w:p>
    <w:p w:rsidR="002552E7" w:rsidRPr="002552E7" w:rsidRDefault="002552E7" w:rsidP="002552E7">
      <w:pPr>
        <w:jc w:val="both"/>
        <w:rPr>
          <w:rFonts w:ascii="Arial" w:eastAsia="Arial" w:hAnsi="Arial" w:cs="Arial"/>
          <w:sz w:val="26"/>
          <w:szCs w:val="26"/>
        </w:rPr>
      </w:pPr>
    </w:p>
    <w:p w:rsidR="002552E7" w:rsidRPr="002552E7" w:rsidRDefault="00956261" w:rsidP="008F1059">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.1. Департамент економічного розвитку спільно з донорськими організаціями:</w:t>
      </w:r>
    </w:p>
    <w:p w:rsidR="002552E7" w:rsidRPr="002552E7" w:rsidRDefault="00956261" w:rsidP="008F1059">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 xml:space="preserve">.1.1. Визначає дату оголошення початку набору на навчальну програму </w:t>
      </w:r>
      <w:proofErr w:type="spellStart"/>
      <w:r w:rsidR="002552E7" w:rsidRPr="002552E7">
        <w:rPr>
          <w:rFonts w:ascii="Arial" w:eastAsia="Arial" w:hAnsi="Arial" w:cs="Arial"/>
          <w:sz w:val="26"/>
          <w:szCs w:val="26"/>
        </w:rPr>
        <w:t>проєкту</w:t>
      </w:r>
      <w:proofErr w:type="spellEnd"/>
      <w:r w:rsidR="002552E7" w:rsidRPr="002552E7">
        <w:rPr>
          <w:rFonts w:ascii="Arial" w:eastAsia="Arial" w:hAnsi="Arial" w:cs="Arial"/>
          <w:sz w:val="26"/>
          <w:szCs w:val="26"/>
        </w:rPr>
        <w:t xml:space="preserve">, який становить не більше двох тижнів до початку </w:t>
      </w:r>
      <w:r w:rsidR="002552E7" w:rsidRPr="002552E7">
        <w:rPr>
          <w:rFonts w:ascii="Arial" w:eastAsia="Arial" w:hAnsi="Arial" w:cs="Arial"/>
          <w:sz w:val="26"/>
          <w:szCs w:val="26"/>
        </w:rPr>
        <w:lastRenderedPageBreak/>
        <w:t>навчального бізнес-курсу</w:t>
      </w:r>
      <w:r w:rsidR="008F1059">
        <w:rPr>
          <w:rFonts w:ascii="Arial" w:eastAsia="Arial" w:hAnsi="Arial" w:cs="Arial"/>
          <w:sz w:val="26"/>
          <w:szCs w:val="26"/>
        </w:rPr>
        <w:t>,</w:t>
      </w:r>
      <w:r w:rsidR="002552E7" w:rsidRPr="002552E7">
        <w:rPr>
          <w:rFonts w:ascii="Arial" w:eastAsia="Arial" w:hAnsi="Arial" w:cs="Arial"/>
          <w:sz w:val="26"/>
          <w:szCs w:val="26"/>
        </w:rPr>
        <w:t xml:space="preserve"> та висвітлює інформацію про це на офіційному сайті Львівської міської ради та у соціальних мережах за попереднім погодженням з організацією донора</w:t>
      </w:r>
      <w:r w:rsidR="008F1059">
        <w:rPr>
          <w:rFonts w:ascii="Arial" w:eastAsia="Arial" w:hAnsi="Arial" w:cs="Arial"/>
          <w:sz w:val="26"/>
          <w:szCs w:val="26"/>
        </w:rPr>
        <w:t xml:space="preserve"> </w:t>
      </w:r>
      <w:r w:rsidR="002552E7" w:rsidRPr="002552E7">
        <w:rPr>
          <w:rFonts w:ascii="Arial" w:eastAsia="Arial" w:hAnsi="Arial" w:cs="Arial"/>
          <w:sz w:val="26"/>
          <w:szCs w:val="26"/>
        </w:rPr>
        <w:t>/</w:t>
      </w:r>
      <w:r w:rsidR="008F1059">
        <w:rPr>
          <w:rFonts w:ascii="Arial" w:eastAsia="Arial" w:hAnsi="Arial" w:cs="Arial"/>
          <w:sz w:val="26"/>
          <w:szCs w:val="26"/>
        </w:rPr>
        <w:t xml:space="preserve"> </w:t>
      </w:r>
      <w:r w:rsidR="002552E7" w:rsidRPr="002552E7">
        <w:rPr>
          <w:rFonts w:ascii="Arial" w:eastAsia="Arial" w:hAnsi="Arial" w:cs="Arial"/>
          <w:sz w:val="26"/>
          <w:szCs w:val="26"/>
        </w:rPr>
        <w:t>міжнародною організацією підтримки бізнесу.</w:t>
      </w:r>
    </w:p>
    <w:p w:rsidR="002552E7" w:rsidRPr="002552E7" w:rsidRDefault="00956261" w:rsidP="008F1059">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.1.2. Оголошує про початок грантового конкурсу та термін проведення прийому грантової заявки для участі у конкурсі, який становить не більше одного місяця від початку оголошення про набір у навчальну програму</w:t>
      </w:r>
      <w:r w:rsidR="008F1059">
        <w:rPr>
          <w:rFonts w:ascii="Arial" w:eastAsia="Arial" w:hAnsi="Arial" w:cs="Arial"/>
          <w:sz w:val="26"/>
          <w:szCs w:val="26"/>
        </w:rPr>
        <w:t>,</w:t>
      </w:r>
      <w:r w:rsidR="002552E7" w:rsidRPr="002552E7">
        <w:rPr>
          <w:rFonts w:ascii="Arial" w:eastAsia="Arial" w:hAnsi="Arial" w:cs="Arial"/>
          <w:sz w:val="26"/>
          <w:szCs w:val="26"/>
        </w:rPr>
        <w:t xml:space="preserve"> та висвітлює інформацію про це на офіційному сайті Львівської міської ради та у соціальних мережах за погодженням з організацією донора</w:t>
      </w:r>
      <w:r w:rsidR="008F1059">
        <w:rPr>
          <w:rFonts w:ascii="Arial" w:eastAsia="Arial" w:hAnsi="Arial" w:cs="Arial"/>
          <w:sz w:val="26"/>
          <w:szCs w:val="26"/>
        </w:rPr>
        <w:t xml:space="preserve"> </w:t>
      </w:r>
      <w:r w:rsidR="002552E7" w:rsidRPr="002552E7">
        <w:rPr>
          <w:rFonts w:ascii="Arial" w:eastAsia="Arial" w:hAnsi="Arial" w:cs="Arial"/>
          <w:sz w:val="26"/>
          <w:szCs w:val="26"/>
        </w:rPr>
        <w:t>/</w:t>
      </w:r>
      <w:r w:rsidR="008F1059">
        <w:rPr>
          <w:rFonts w:ascii="Arial" w:eastAsia="Arial" w:hAnsi="Arial" w:cs="Arial"/>
          <w:sz w:val="26"/>
          <w:szCs w:val="26"/>
        </w:rPr>
        <w:t xml:space="preserve"> </w:t>
      </w:r>
      <w:r w:rsidR="002552E7" w:rsidRPr="002552E7">
        <w:rPr>
          <w:rFonts w:ascii="Arial" w:eastAsia="Arial" w:hAnsi="Arial" w:cs="Arial"/>
          <w:sz w:val="26"/>
          <w:szCs w:val="26"/>
        </w:rPr>
        <w:t>міжнародною організацією підтримки бізнесу.</w:t>
      </w:r>
    </w:p>
    <w:p w:rsidR="002552E7" w:rsidRPr="002552E7" w:rsidRDefault="00956261" w:rsidP="008F1059">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w:t>
      </w:r>
      <w:r w:rsidR="008F1059">
        <w:rPr>
          <w:rFonts w:ascii="Arial" w:eastAsia="Arial" w:hAnsi="Arial" w:cs="Arial"/>
          <w:sz w:val="26"/>
          <w:szCs w:val="26"/>
        </w:rPr>
        <w:t>2</w:t>
      </w:r>
      <w:r w:rsidR="002552E7" w:rsidRPr="002552E7">
        <w:rPr>
          <w:rFonts w:ascii="Arial" w:eastAsia="Arial" w:hAnsi="Arial" w:cs="Arial"/>
          <w:sz w:val="26"/>
          <w:szCs w:val="26"/>
        </w:rPr>
        <w:t xml:space="preserve">. Після проходження 10-ти денного навчального курсу </w:t>
      </w:r>
      <w:proofErr w:type="spellStart"/>
      <w:r w:rsidR="002552E7" w:rsidRPr="002552E7">
        <w:rPr>
          <w:rFonts w:ascii="Arial" w:eastAsia="Arial" w:hAnsi="Arial" w:cs="Arial"/>
          <w:sz w:val="26"/>
          <w:szCs w:val="26"/>
        </w:rPr>
        <w:t>офлайн</w:t>
      </w:r>
      <w:proofErr w:type="spellEnd"/>
      <w:r w:rsidR="002552E7" w:rsidRPr="002552E7">
        <w:rPr>
          <w:rFonts w:ascii="Arial" w:eastAsia="Arial" w:hAnsi="Arial" w:cs="Arial"/>
          <w:sz w:val="26"/>
          <w:szCs w:val="26"/>
        </w:rPr>
        <w:t xml:space="preserve"> та онлайн ветерани</w:t>
      </w:r>
      <w:r w:rsidR="008F1059">
        <w:rPr>
          <w:rFonts w:ascii="Arial" w:eastAsia="Arial" w:hAnsi="Arial" w:cs="Arial"/>
          <w:sz w:val="26"/>
          <w:szCs w:val="26"/>
        </w:rPr>
        <w:t xml:space="preserve"> / </w:t>
      </w:r>
      <w:proofErr w:type="spellStart"/>
      <w:r w:rsidR="008F1059">
        <w:rPr>
          <w:rFonts w:ascii="Arial" w:eastAsia="Arial" w:hAnsi="Arial" w:cs="Arial"/>
          <w:sz w:val="26"/>
          <w:szCs w:val="26"/>
        </w:rPr>
        <w:t>ветеранки</w:t>
      </w:r>
      <w:proofErr w:type="spellEnd"/>
      <w:r w:rsidR="002552E7" w:rsidRPr="002552E7">
        <w:rPr>
          <w:rFonts w:ascii="Arial" w:eastAsia="Arial" w:hAnsi="Arial" w:cs="Arial"/>
          <w:sz w:val="26"/>
          <w:szCs w:val="26"/>
        </w:rPr>
        <w:t xml:space="preserve"> та члени їх</w:t>
      </w:r>
      <w:r w:rsidR="008F1059">
        <w:rPr>
          <w:rFonts w:ascii="Arial" w:eastAsia="Arial" w:hAnsi="Arial" w:cs="Arial"/>
          <w:sz w:val="26"/>
          <w:szCs w:val="26"/>
        </w:rPr>
        <w:t>ніх</w:t>
      </w:r>
      <w:r w:rsidR="002552E7" w:rsidRPr="002552E7">
        <w:rPr>
          <w:rFonts w:ascii="Arial" w:eastAsia="Arial" w:hAnsi="Arial" w:cs="Arial"/>
          <w:sz w:val="26"/>
          <w:szCs w:val="26"/>
        </w:rPr>
        <w:t xml:space="preserve"> сімей заповнюють та подають грантову заявку на отримання фінансування на офіційну електронну пошту організації донора та/або департаменту економічного розвитку. </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w:t>
      </w:r>
      <w:r w:rsidR="00EB4D42">
        <w:rPr>
          <w:rFonts w:ascii="Arial" w:eastAsia="Arial" w:hAnsi="Arial" w:cs="Arial"/>
          <w:sz w:val="26"/>
          <w:szCs w:val="26"/>
        </w:rPr>
        <w:t>2</w:t>
      </w:r>
      <w:r w:rsidR="002552E7" w:rsidRPr="002552E7">
        <w:rPr>
          <w:rFonts w:ascii="Arial" w:eastAsia="Arial" w:hAnsi="Arial" w:cs="Arial"/>
          <w:sz w:val="26"/>
          <w:szCs w:val="26"/>
        </w:rPr>
        <w:t>.1. Грантов</w:t>
      </w:r>
      <w:r>
        <w:rPr>
          <w:rFonts w:ascii="Arial" w:eastAsia="Arial" w:hAnsi="Arial" w:cs="Arial"/>
          <w:sz w:val="26"/>
          <w:szCs w:val="26"/>
        </w:rPr>
        <w:t>у</w:t>
      </w:r>
      <w:r w:rsidR="002552E7" w:rsidRPr="002552E7">
        <w:rPr>
          <w:rFonts w:ascii="Arial" w:eastAsia="Arial" w:hAnsi="Arial" w:cs="Arial"/>
          <w:sz w:val="26"/>
          <w:szCs w:val="26"/>
        </w:rPr>
        <w:t xml:space="preserve"> форм</w:t>
      </w:r>
      <w:r>
        <w:rPr>
          <w:rFonts w:ascii="Arial" w:eastAsia="Arial" w:hAnsi="Arial" w:cs="Arial"/>
          <w:sz w:val="26"/>
          <w:szCs w:val="26"/>
        </w:rPr>
        <w:t>у</w:t>
      </w:r>
      <w:r w:rsidR="002552E7" w:rsidRPr="002552E7">
        <w:rPr>
          <w:rFonts w:ascii="Arial" w:eastAsia="Arial" w:hAnsi="Arial" w:cs="Arial"/>
          <w:sz w:val="26"/>
          <w:szCs w:val="26"/>
        </w:rPr>
        <w:t xml:space="preserve"> заявки на участь у конкурсі попередньо сформован</w:t>
      </w:r>
      <w:r w:rsidR="000F7F42">
        <w:rPr>
          <w:rFonts w:ascii="Arial" w:eastAsia="Arial" w:hAnsi="Arial" w:cs="Arial"/>
          <w:sz w:val="26"/>
          <w:szCs w:val="26"/>
        </w:rPr>
        <w:t>у</w:t>
      </w:r>
      <w:r w:rsidR="002552E7" w:rsidRPr="002552E7">
        <w:rPr>
          <w:rFonts w:ascii="Arial" w:eastAsia="Arial" w:hAnsi="Arial" w:cs="Arial"/>
          <w:sz w:val="26"/>
          <w:szCs w:val="26"/>
        </w:rPr>
        <w:t xml:space="preserve"> спільно з донорською організацією </w:t>
      </w:r>
      <w:r w:rsidR="00115840">
        <w:rPr>
          <w:rFonts w:ascii="Arial" w:eastAsia="Arial" w:hAnsi="Arial" w:cs="Arial"/>
          <w:sz w:val="26"/>
          <w:szCs w:val="26"/>
        </w:rPr>
        <w:t>п</w:t>
      </w:r>
      <w:r w:rsidR="002552E7" w:rsidRPr="002552E7">
        <w:rPr>
          <w:rFonts w:ascii="Arial" w:eastAsia="Arial" w:hAnsi="Arial" w:cs="Arial"/>
          <w:sz w:val="26"/>
          <w:szCs w:val="26"/>
        </w:rPr>
        <w:t xml:space="preserve">рограма Норвезької ради </w:t>
      </w:r>
      <w:r w:rsidR="00115840">
        <w:rPr>
          <w:rFonts w:ascii="Arial" w:eastAsia="Arial" w:hAnsi="Arial" w:cs="Arial"/>
          <w:sz w:val="26"/>
          <w:szCs w:val="26"/>
        </w:rPr>
        <w:t>у справах</w:t>
      </w:r>
      <w:r w:rsidR="002552E7" w:rsidRPr="002552E7">
        <w:rPr>
          <w:rFonts w:ascii="Arial" w:eastAsia="Arial" w:hAnsi="Arial" w:cs="Arial"/>
          <w:sz w:val="26"/>
          <w:szCs w:val="26"/>
        </w:rPr>
        <w:t xml:space="preserve"> біженців в Україні </w:t>
      </w:r>
      <w:r>
        <w:rPr>
          <w:rFonts w:ascii="Arial" w:eastAsia="Arial" w:hAnsi="Arial" w:cs="Arial"/>
          <w:sz w:val="26"/>
          <w:szCs w:val="26"/>
        </w:rPr>
        <w:t xml:space="preserve">заявник може отримати на </w:t>
      </w:r>
      <w:r w:rsidR="000F7F42">
        <w:rPr>
          <w:rFonts w:ascii="Arial" w:eastAsia="Arial" w:hAnsi="Arial" w:cs="Arial"/>
          <w:sz w:val="26"/>
          <w:szCs w:val="26"/>
        </w:rPr>
        <w:t xml:space="preserve">їхньому офіційному </w:t>
      </w:r>
      <w:r>
        <w:rPr>
          <w:rFonts w:ascii="Arial" w:eastAsia="Arial" w:hAnsi="Arial" w:cs="Arial"/>
          <w:sz w:val="26"/>
          <w:szCs w:val="26"/>
        </w:rPr>
        <w:t xml:space="preserve">сайті </w:t>
      </w:r>
      <w:r w:rsidR="000F7F42">
        <w:rPr>
          <w:rFonts w:ascii="Arial" w:eastAsia="Arial" w:hAnsi="Arial" w:cs="Arial"/>
          <w:sz w:val="26"/>
          <w:szCs w:val="26"/>
        </w:rPr>
        <w:t xml:space="preserve">за посиланням </w:t>
      </w:r>
      <w:r w:rsidR="000F7F42" w:rsidRPr="000F7F42">
        <w:rPr>
          <w:rFonts w:ascii="Arial" w:eastAsia="Arial" w:hAnsi="Arial" w:cs="Arial"/>
          <w:sz w:val="26"/>
          <w:szCs w:val="26"/>
        </w:rPr>
        <w:t>https://needaid-ua.nrc.no/uk</w:t>
      </w:r>
      <w:r w:rsidR="002552E7" w:rsidRPr="002552E7">
        <w:rPr>
          <w:rFonts w:ascii="Arial" w:eastAsia="Arial" w:hAnsi="Arial" w:cs="Arial"/>
          <w:sz w:val="26"/>
          <w:szCs w:val="26"/>
        </w:rPr>
        <w:t>.</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w:t>
      </w:r>
      <w:r w:rsidR="00EB4D42">
        <w:rPr>
          <w:rFonts w:ascii="Arial" w:eastAsia="Arial" w:hAnsi="Arial" w:cs="Arial"/>
          <w:sz w:val="26"/>
          <w:szCs w:val="26"/>
        </w:rPr>
        <w:t>2</w:t>
      </w:r>
      <w:r w:rsidR="002552E7" w:rsidRPr="002552E7">
        <w:rPr>
          <w:rFonts w:ascii="Arial" w:eastAsia="Arial" w:hAnsi="Arial" w:cs="Arial"/>
          <w:sz w:val="26"/>
          <w:szCs w:val="26"/>
        </w:rPr>
        <w:t xml:space="preserve">.2. Для участі у грантовому </w:t>
      </w:r>
      <w:r w:rsidR="00115840">
        <w:rPr>
          <w:rFonts w:ascii="Arial" w:eastAsia="Arial" w:hAnsi="Arial" w:cs="Arial"/>
          <w:sz w:val="26"/>
          <w:szCs w:val="26"/>
        </w:rPr>
        <w:t xml:space="preserve">конкурсі </w:t>
      </w:r>
      <w:r w:rsidR="002552E7" w:rsidRPr="002552E7">
        <w:rPr>
          <w:rFonts w:ascii="Arial" w:eastAsia="Arial" w:hAnsi="Arial" w:cs="Arial"/>
          <w:sz w:val="26"/>
          <w:szCs w:val="26"/>
        </w:rPr>
        <w:t>заявник до грантової заявки додає копію посвідчення учасника бойових дій, копію свідоцтва про одруження (для дружин</w:t>
      </w:r>
      <w:r w:rsidR="00115840">
        <w:rPr>
          <w:rFonts w:ascii="Arial" w:eastAsia="Arial" w:hAnsi="Arial" w:cs="Arial"/>
          <w:sz w:val="26"/>
          <w:szCs w:val="26"/>
        </w:rPr>
        <w:t xml:space="preserve"> </w:t>
      </w:r>
      <w:r w:rsidR="002552E7" w:rsidRPr="002552E7">
        <w:rPr>
          <w:rFonts w:ascii="Arial" w:eastAsia="Arial" w:hAnsi="Arial" w:cs="Arial"/>
          <w:sz w:val="26"/>
          <w:szCs w:val="26"/>
        </w:rPr>
        <w:t>/</w:t>
      </w:r>
      <w:r w:rsidR="00115840">
        <w:rPr>
          <w:rFonts w:ascii="Arial" w:eastAsia="Arial" w:hAnsi="Arial" w:cs="Arial"/>
          <w:sz w:val="26"/>
          <w:szCs w:val="26"/>
        </w:rPr>
        <w:t xml:space="preserve"> </w:t>
      </w:r>
      <w:r w:rsidR="002552E7" w:rsidRPr="002552E7">
        <w:rPr>
          <w:rFonts w:ascii="Arial" w:eastAsia="Arial" w:hAnsi="Arial" w:cs="Arial"/>
          <w:sz w:val="26"/>
          <w:szCs w:val="26"/>
        </w:rPr>
        <w:t>чоловіків).</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w:t>
      </w:r>
      <w:r w:rsidR="00115840">
        <w:rPr>
          <w:rFonts w:ascii="Arial" w:eastAsia="Arial" w:hAnsi="Arial" w:cs="Arial"/>
          <w:sz w:val="26"/>
          <w:szCs w:val="26"/>
        </w:rPr>
        <w:t>3</w:t>
      </w:r>
      <w:r w:rsidR="002552E7" w:rsidRPr="002552E7">
        <w:rPr>
          <w:rFonts w:ascii="Arial" w:eastAsia="Arial" w:hAnsi="Arial" w:cs="Arial"/>
          <w:sz w:val="26"/>
          <w:szCs w:val="26"/>
        </w:rPr>
        <w:t xml:space="preserve">. У разі </w:t>
      </w:r>
      <w:r w:rsidR="00115840" w:rsidRPr="002552E7">
        <w:rPr>
          <w:rFonts w:ascii="Arial" w:eastAsia="Arial" w:hAnsi="Arial" w:cs="Arial"/>
          <w:sz w:val="26"/>
          <w:szCs w:val="26"/>
        </w:rPr>
        <w:t xml:space="preserve">порушення </w:t>
      </w:r>
      <w:r w:rsidR="00115840">
        <w:rPr>
          <w:rFonts w:ascii="Arial" w:eastAsia="Arial" w:hAnsi="Arial" w:cs="Arial"/>
          <w:sz w:val="26"/>
          <w:szCs w:val="26"/>
        </w:rPr>
        <w:t>кінцевого</w:t>
      </w:r>
      <w:r w:rsidR="00115840" w:rsidRPr="002552E7">
        <w:rPr>
          <w:rFonts w:ascii="Arial" w:eastAsia="Arial" w:hAnsi="Arial" w:cs="Arial"/>
          <w:sz w:val="26"/>
          <w:szCs w:val="26"/>
        </w:rPr>
        <w:t xml:space="preserve"> терміну </w:t>
      </w:r>
      <w:r w:rsidR="002552E7" w:rsidRPr="002552E7">
        <w:rPr>
          <w:rFonts w:ascii="Arial" w:eastAsia="Arial" w:hAnsi="Arial" w:cs="Arial"/>
          <w:sz w:val="26"/>
          <w:szCs w:val="26"/>
        </w:rPr>
        <w:t>подання грантової заявки чи невідповідності заявки до вимог донора суб’єкт господарської діяльності не допускається до грантов</w:t>
      </w:r>
      <w:r w:rsidR="00115840">
        <w:rPr>
          <w:rFonts w:ascii="Arial" w:eastAsia="Arial" w:hAnsi="Arial" w:cs="Arial"/>
          <w:sz w:val="26"/>
          <w:szCs w:val="26"/>
        </w:rPr>
        <w:t>ого відбору конкурсною комісією</w:t>
      </w:r>
      <w:r w:rsidR="002552E7" w:rsidRPr="002552E7">
        <w:rPr>
          <w:rFonts w:ascii="Arial" w:eastAsia="Arial" w:hAnsi="Arial" w:cs="Arial"/>
          <w:sz w:val="26"/>
          <w:szCs w:val="26"/>
        </w:rPr>
        <w:t>.</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7</w:t>
      </w:r>
      <w:r w:rsidR="002552E7" w:rsidRPr="002552E7">
        <w:rPr>
          <w:rFonts w:ascii="Arial" w:eastAsia="Arial" w:hAnsi="Arial" w:cs="Arial"/>
          <w:sz w:val="26"/>
          <w:szCs w:val="26"/>
        </w:rPr>
        <w:t>.</w:t>
      </w:r>
      <w:r w:rsidR="00115840">
        <w:rPr>
          <w:rFonts w:ascii="Arial" w:eastAsia="Arial" w:hAnsi="Arial" w:cs="Arial"/>
          <w:sz w:val="26"/>
          <w:szCs w:val="26"/>
        </w:rPr>
        <w:t>4</w:t>
      </w:r>
      <w:r w:rsidR="002552E7" w:rsidRPr="002552E7">
        <w:rPr>
          <w:rFonts w:ascii="Arial" w:eastAsia="Arial" w:hAnsi="Arial" w:cs="Arial"/>
          <w:sz w:val="26"/>
          <w:szCs w:val="26"/>
        </w:rPr>
        <w:t>. Відповідальність за надання достовірної інформації несуть безпосередньо суб’єкти господарської діяльності, які звернулись за отриманням гранту.</w:t>
      </w:r>
    </w:p>
    <w:p w:rsidR="002552E7" w:rsidRPr="002552E7" w:rsidRDefault="002552E7" w:rsidP="002552E7">
      <w:pPr>
        <w:jc w:val="both"/>
        <w:rPr>
          <w:rFonts w:ascii="Arial" w:eastAsia="Arial" w:hAnsi="Arial" w:cs="Arial"/>
          <w:sz w:val="26"/>
          <w:szCs w:val="26"/>
        </w:rPr>
      </w:pPr>
    </w:p>
    <w:p w:rsidR="002552E7" w:rsidRPr="00115840" w:rsidRDefault="00956261" w:rsidP="00115840">
      <w:pPr>
        <w:jc w:val="center"/>
        <w:rPr>
          <w:rFonts w:ascii="Arial" w:eastAsia="Arial" w:hAnsi="Arial" w:cs="Arial"/>
          <w:b/>
          <w:sz w:val="26"/>
          <w:szCs w:val="26"/>
        </w:rPr>
      </w:pPr>
      <w:r>
        <w:rPr>
          <w:rFonts w:ascii="Arial" w:eastAsia="Arial" w:hAnsi="Arial" w:cs="Arial"/>
          <w:b/>
          <w:sz w:val="26"/>
          <w:szCs w:val="26"/>
        </w:rPr>
        <w:t>8</w:t>
      </w:r>
      <w:r w:rsidR="002552E7" w:rsidRPr="00115840">
        <w:rPr>
          <w:rFonts w:ascii="Arial" w:eastAsia="Arial" w:hAnsi="Arial" w:cs="Arial"/>
          <w:b/>
          <w:sz w:val="26"/>
          <w:szCs w:val="26"/>
        </w:rPr>
        <w:t>. Порядок визначення переможців</w:t>
      </w:r>
    </w:p>
    <w:p w:rsidR="002552E7" w:rsidRPr="002552E7" w:rsidRDefault="002552E7" w:rsidP="002552E7">
      <w:pPr>
        <w:jc w:val="both"/>
        <w:rPr>
          <w:rFonts w:ascii="Arial" w:eastAsia="Arial" w:hAnsi="Arial" w:cs="Arial"/>
          <w:sz w:val="26"/>
          <w:szCs w:val="26"/>
        </w:rPr>
      </w:pP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.1. Після участі у курсі тренінгів з започаткування та розвитку власного бізнесу учасники подають грантову заявку у визначений організаторами термін на офіційну електронну пошту організації донора та через сервіс електронних звернень ЦНАП </w:t>
      </w:r>
      <w:hyperlink r:id="rId8">
        <w:r w:rsidR="002552E7" w:rsidRPr="00115840">
          <w:rPr>
            <w:rStyle w:val="af0"/>
            <w:rFonts w:ascii="Arial" w:eastAsia="Arial" w:hAnsi="Arial" w:cs="Arial"/>
            <w:color w:val="auto"/>
            <w:sz w:val="26"/>
            <w:szCs w:val="26"/>
          </w:rPr>
          <w:t>https://cnap.city-adm.lviv.ua/service/application</w:t>
        </w:r>
      </w:hyperlink>
      <w:r w:rsidR="002552E7" w:rsidRPr="002552E7">
        <w:rPr>
          <w:rFonts w:ascii="Arial" w:eastAsia="Arial" w:hAnsi="Arial" w:cs="Arial"/>
          <w:sz w:val="26"/>
          <w:szCs w:val="26"/>
        </w:rPr>
        <w:t xml:space="preserve"> на департамент економічного розвитку. </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.2. Організація донора за участі представника департаменту економічного розвитку здійснює попередній аналіз поданих документів суб’єкта господарської діяльності щодо відповідності критеріям та подає на розгляд конкурсної комісії зведені дані щодо попереднього відбору отриманих грантових заявок не пізніше ніж за 3 дні до призначеної дати засідання комісії.</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.3. Проведення засідання комісії протягом двох тижнів від встановленої </w:t>
      </w:r>
      <w:r w:rsidR="00115840">
        <w:rPr>
          <w:rFonts w:ascii="Arial" w:eastAsia="Arial" w:hAnsi="Arial" w:cs="Arial"/>
          <w:sz w:val="26"/>
          <w:szCs w:val="26"/>
        </w:rPr>
        <w:t xml:space="preserve">кінцевої </w:t>
      </w:r>
      <w:r w:rsidR="002552E7" w:rsidRPr="002552E7">
        <w:rPr>
          <w:rFonts w:ascii="Arial" w:eastAsia="Arial" w:hAnsi="Arial" w:cs="Arial"/>
          <w:sz w:val="26"/>
          <w:szCs w:val="26"/>
        </w:rPr>
        <w:t>дати прийому грантових заявок.</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.4. Формування рейтингу поданих на конкурс грантових заявок комісія проводить на підставі розгляду грантових заявок</w:t>
      </w:r>
      <w:r w:rsidR="00115840">
        <w:rPr>
          <w:rFonts w:ascii="Arial" w:eastAsia="Arial" w:hAnsi="Arial" w:cs="Arial"/>
          <w:sz w:val="26"/>
          <w:szCs w:val="26"/>
        </w:rPr>
        <w:t>,</w:t>
      </w:r>
      <w:r w:rsidR="002552E7" w:rsidRPr="002552E7">
        <w:rPr>
          <w:rFonts w:ascii="Arial" w:eastAsia="Arial" w:hAnsi="Arial" w:cs="Arial"/>
          <w:sz w:val="26"/>
          <w:szCs w:val="26"/>
        </w:rPr>
        <w:t xml:space="preserve"> поданих заявником</w:t>
      </w:r>
      <w:r w:rsidR="00115840">
        <w:rPr>
          <w:rFonts w:ascii="Arial" w:eastAsia="Arial" w:hAnsi="Arial" w:cs="Arial"/>
          <w:sz w:val="26"/>
          <w:szCs w:val="26"/>
        </w:rPr>
        <w:t>,</w:t>
      </w:r>
      <w:r w:rsidR="002552E7" w:rsidRPr="002552E7">
        <w:rPr>
          <w:rFonts w:ascii="Arial" w:eastAsia="Arial" w:hAnsi="Arial" w:cs="Arial"/>
          <w:sz w:val="26"/>
          <w:szCs w:val="26"/>
        </w:rPr>
        <w:t xml:space="preserve"> з врахуванням результатів попереднього аналізу.</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lastRenderedPageBreak/>
        <w:t>8</w:t>
      </w:r>
      <w:r w:rsidR="002552E7" w:rsidRPr="002552E7">
        <w:rPr>
          <w:rFonts w:ascii="Arial" w:eastAsia="Arial" w:hAnsi="Arial" w:cs="Arial"/>
          <w:sz w:val="26"/>
          <w:szCs w:val="26"/>
        </w:rPr>
        <w:t xml:space="preserve">.5. Конкурсна комісія проводить аналіз грантових заявок щодо економічної ефективності та відповідності пріоритетам підтримки розвитку підприємництва в </w:t>
      </w:r>
      <w:r w:rsidR="00115840">
        <w:rPr>
          <w:rFonts w:ascii="Arial" w:eastAsia="Arial" w:hAnsi="Arial" w:cs="Arial"/>
          <w:sz w:val="26"/>
          <w:szCs w:val="26"/>
        </w:rPr>
        <w:t>Львівській міській територіальній громаді</w:t>
      </w:r>
      <w:r w:rsidR="002552E7" w:rsidRPr="002552E7">
        <w:rPr>
          <w:rFonts w:ascii="Arial" w:eastAsia="Arial" w:hAnsi="Arial" w:cs="Arial"/>
          <w:sz w:val="26"/>
          <w:szCs w:val="26"/>
        </w:rPr>
        <w:t>.</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.6. Кожен член конкурсної комісії оцінює подані </w:t>
      </w:r>
      <w:proofErr w:type="spellStart"/>
      <w:r w:rsidR="002552E7" w:rsidRPr="002552E7">
        <w:rPr>
          <w:rFonts w:ascii="Arial" w:eastAsia="Arial" w:hAnsi="Arial" w:cs="Arial"/>
          <w:sz w:val="26"/>
          <w:szCs w:val="26"/>
        </w:rPr>
        <w:t>проєкти</w:t>
      </w:r>
      <w:proofErr w:type="spellEnd"/>
      <w:r w:rsidR="002552E7" w:rsidRPr="002552E7">
        <w:rPr>
          <w:rFonts w:ascii="Arial" w:eastAsia="Arial" w:hAnsi="Arial" w:cs="Arial"/>
          <w:sz w:val="26"/>
          <w:szCs w:val="26"/>
        </w:rPr>
        <w:t xml:space="preserve">, виставляючи бали відповідно до критеріїв оцінки донора. Визначається загальний арифметичний бал </w:t>
      </w:r>
      <w:proofErr w:type="spellStart"/>
      <w:r w:rsidR="002552E7" w:rsidRPr="002552E7">
        <w:rPr>
          <w:rFonts w:ascii="Arial" w:eastAsia="Arial" w:hAnsi="Arial" w:cs="Arial"/>
          <w:sz w:val="26"/>
          <w:szCs w:val="26"/>
        </w:rPr>
        <w:t>проєкту</w:t>
      </w:r>
      <w:proofErr w:type="spellEnd"/>
      <w:r w:rsidR="002552E7" w:rsidRPr="002552E7">
        <w:rPr>
          <w:rFonts w:ascii="Arial" w:eastAsia="Arial" w:hAnsi="Arial" w:cs="Arial"/>
          <w:sz w:val="26"/>
          <w:szCs w:val="26"/>
        </w:rPr>
        <w:t xml:space="preserve"> згідно з поданими формами оцінювання.</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.7. Оцінювання </w:t>
      </w:r>
      <w:proofErr w:type="spellStart"/>
      <w:r w:rsidR="002552E7" w:rsidRPr="002552E7">
        <w:rPr>
          <w:rFonts w:ascii="Arial" w:eastAsia="Arial" w:hAnsi="Arial" w:cs="Arial"/>
          <w:sz w:val="26"/>
          <w:szCs w:val="26"/>
        </w:rPr>
        <w:t>проєктів</w:t>
      </w:r>
      <w:proofErr w:type="spellEnd"/>
      <w:r w:rsidR="002552E7" w:rsidRPr="002552E7">
        <w:rPr>
          <w:rFonts w:ascii="Arial" w:eastAsia="Arial" w:hAnsi="Arial" w:cs="Arial"/>
          <w:sz w:val="26"/>
          <w:szCs w:val="26"/>
        </w:rPr>
        <w:t xml:space="preserve"> здійснюється відповідно до таких критеріїв:</w:t>
      </w:r>
    </w:p>
    <w:p w:rsidR="002552E7" w:rsidRPr="002552E7" w:rsidRDefault="00956261" w:rsidP="00115840">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.7.1. Вплив результатів реалізації гранту на розвиток бізнесу, комерційний результат та економіку </w:t>
      </w:r>
      <w:r w:rsidR="00115840">
        <w:rPr>
          <w:rFonts w:ascii="Arial" w:eastAsia="Arial" w:hAnsi="Arial" w:cs="Arial"/>
          <w:sz w:val="26"/>
          <w:szCs w:val="26"/>
        </w:rPr>
        <w:t xml:space="preserve">Львівської міської територіальної громади </w:t>
      </w:r>
      <w:r w:rsidR="002552E7" w:rsidRPr="002552E7">
        <w:rPr>
          <w:rFonts w:ascii="Arial" w:eastAsia="Arial" w:hAnsi="Arial" w:cs="Arial"/>
          <w:sz w:val="26"/>
          <w:szCs w:val="26"/>
        </w:rPr>
        <w:t xml:space="preserve">(реєстрація </w:t>
      </w:r>
      <w:r w:rsidR="00115840">
        <w:rPr>
          <w:rFonts w:ascii="Arial" w:eastAsia="Arial" w:hAnsi="Arial" w:cs="Arial"/>
          <w:sz w:val="26"/>
          <w:szCs w:val="26"/>
        </w:rPr>
        <w:t xml:space="preserve">фізичної особи-підприємця </w:t>
      </w:r>
      <w:r w:rsidR="002552E7" w:rsidRPr="002552E7">
        <w:rPr>
          <w:rFonts w:ascii="Arial" w:eastAsia="Arial" w:hAnsi="Arial" w:cs="Arial"/>
          <w:sz w:val="26"/>
          <w:szCs w:val="26"/>
        </w:rPr>
        <w:t>/</w:t>
      </w:r>
      <w:r w:rsidR="00115840">
        <w:rPr>
          <w:rFonts w:ascii="Arial" w:eastAsia="Arial" w:hAnsi="Arial" w:cs="Arial"/>
          <w:sz w:val="26"/>
          <w:szCs w:val="26"/>
        </w:rPr>
        <w:t xml:space="preserve"> юридичної особи</w:t>
      </w:r>
      <w:r w:rsidR="002552E7" w:rsidRPr="002552E7">
        <w:rPr>
          <w:rFonts w:ascii="Arial" w:eastAsia="Arial" w:hAnsi="Arial" w:cs="Arial"/>
          <w:sz w:val="26"/>
          <w:szCs w:val="26"/>
        </w:rPr>
        <w:t>, збільшення прибутку, створення нових робочих місць, збільшення розміру сплачених податків та зборів, соціальний ефект тощо)</w:t>
      </w:r>
      <w:r w:rsidR="00AF2EC1">
        <w:rPr>
          <w:rFonts w:ascii="Arial" w:eastAsia="Arial" w:hAnsi="Arial" w:cs="Arial"/>
          <w:sz w:val="26"/>
          <w:szCs w:val="26"/>
        </w:rPr>
        <w:t>.</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.7.2. Наявність </w:t>
      </w:r>
      <w:proofErr w:type="spellStart"/>
      <w:r w:rsidR="002552E7" w:rsidRPr="002552E7">
        <w:rPr>
          <w:rFonts w:ascii="Arial" w:eastAsia="Arial" w:hAnsi="Arial" w:cs="Arial"/>
          <w:sz w:val="26"/>
          <w:szCs w:val="26"/>
        </w:rPr>
        <w:t>співфінансування</w:t>
      </w:r>
      <w:proofErr w:type="spellEnd"/>
      <w:r w:rsidR="00AF2EC1">
        <w:rPr>
          <w:rFonts w:ascii="Arial" w:eastAsia="Arial" w:hAnsi="Arial" w:cs="Arial"/>
          <w:sz w:val="26"/>
          <w:szCs w:val="26"/>
        </w:rPr>
        <w:t>.</w:t>
      </w:r>
      <w:r w:rsidR="002552E7" w:rsidRPr="002552E7">
        <w:rPr>
          <w:rFonts w:ascii="Arial" w:eastAsia="Arial" w:hAnsi="Arial" w:cs="Arial"/>
          <w:sz w:val="26"/>
          <w:szCs w:val="26"/>
        </w:rPr>
        <w:t xml:space="preserve"> </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.7.</w:t>
      </w:r>
      <w:r w:rsidR="00AF2EC1">
        <w:rPr>
          <w:rFonts w:ascii="Arial" w:eastAsia="Arial" w:hAnsi="Arial" w:cs="Arial"/>
          <w:sz w:val="26"/>
          <w:szCs w:val="26"/>
        </w:rPr>
        <w:t>3</w:t>
      </w:r>
      <w:r w:rsidR="002552E7" w:rsidRPr="002552E7">
        <w:rPr>
          <w:rFonts w:ascii="Arial" w:eastAsia="Arial" w:hAnsi="Arial" w:cs="Arial"/>
          <w:sz w:val="26"/>
          <w:szCs w:val="26"/>
        </w:rPr>
        <w:t>.</w:t>
      </w:r>
      <w:r w:rsidR="00AF2EC1">
        <w:rPr>
          <w:rFonts w:ascii="Arial" w:eastAsia="Arial" w:hAnsi="Arial" w:cs="Arial"/>
          <w:sz w:val="26"/>
          <w:szCs w:val="26"/>
        </w:rPr>
        <w:t xml:space="preserve"> </w:t>
      </w:r>
      <w:r w:rsidR="002552E7" w:rsidRPr="002552E7">
        <w:rPr>
          <w:rFonts w:ascii="Arial" w:eastAsia="Arial" w:hAnsi="Arial" w:cs="Arial"/>
          <w:sz w:val="26"/>
          <w:szCs w:val="26"/>
        </w:rPr>
        <w:t>Очікувані результати від реалізації гранту (нові ділові та комерційні контакти, просування продукту, залучення інвесторів, вихід на нові ринки)</w:t>
      </w:r>
      <w:r w:rsidR="00AF2EC1">
        <w:rPr>
          <w:rFonts w:ascii="Arial" w:eastAsia="Arial" w:hAnsi="Arial" w:cs="Arial"/>
          <w:sz w:val="26"/>
          <w:szCs w:val="26"/>
        </w:rPr>
        <w:t>.</w:t>
      </w:r>
      <w:r w:rsidR="002552E7" w:rsidRPr="002552E7">
        <w:rPr>
          <w:rFonts w:ascii="Arial" w:eastAsia="Arial" w:hAnsi="Arial" w:cs="Arial"/>
          <w:sz w:val="26"/>
          <w:szCs w:val="26"/>
        </w:rPr>
        <w:t xml:space="preserve"> </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.8. Конкурсна комісія приймає рішення про надання гранту суб’єктам господарської діяльності, </w:t>
      </w:r>
      <w:proofErr w:type="spellStart"/>
      <w:r w:rsidR="002552E7" w:rsidRPr="002552E7">
        <w:rPr>
          <w:rFonts w:ascii="Arial" w:eastAsia="Arial" w:hAnsi="Arial" w:cs="Arial"/>
          <w:sz w:val="26"/>
          <w:szCs w:val="26"/>
        </w:rPr>
        <w:t>проєкти</w:t>
      </w:r>
      <w:proofErr w:type="spellEnd"/>
      <w:r w:rsidR="002552E7" w:rsidRPr="002552E7">
        <w:rPr>
          <w:rFonts w:ascii="Arial" w:eastAsia="Arial" w:hAnsi="Arial" w:cs="Arial"/>
          <w:sz w:val="26"/>
          <w:szCs w:val="26"/>
        </w:rPr>
        <w:t xml:space="preserve"> яких набрали найбільше балів у межах наявних бюджетних призначень на відповідний рік. Рейтингові списки </w:t>
      </w:r>
      <w:proofErr w:type="spellStart"/>
      <w:r w:rsidR="002552E7" w:rsidRPr="002552E7">
        <w:rPr>
          <w:rFonts w:ascii="Arial" w:eastAsia="Arial" w:hAnsi="Arial" w:cs="Arial"/>
          <w:sz w:val="26"/>
          <w:szCs w:val="26"/>
        </w:rPr>
        <w:t>проєктів</w:t>
      </w:r>
      <w:proofErr w:type="spellEnd"/>
      <w:r w:rsidR="002552E7" w:rsidRPr="002552E7">
        <w:rPr>
          <w:rFonts w:ascii="Arial" w:eastAsia="Arial" w:hAnsi="Arial" w:cs="Arial"/>
          <w:sz w:val="26"/>
          <w:szCs w:val="26"/>
        </w:rPr>
        <w:t xml:space="preserve">, які пройшли оцінювання у межах конкурсного відбору фіксуються </w:t>
      </w:r>
      <w:r w:rsidR="00AF2EC1">
        <w:rPr>
          <w:rFonts w:ascii="Arial" w:eastAsia="Arial" w:hAnsi="Arial" w:cs="Arial"/>
          <w:sz w:val="26"/>
          <w:szCs w:val="26"/>
        </w:rPr>
        <w:t xml:space="preserve">у </w:t>
      </w:r>
      <w:r w:rsidR="002552E7" w:rsidRPr="002552E7">
        <w:rPr>
          <w:rFonts w:ascii="Arial" w:eastAsia="Arial" w:hAnsi="Arial" w:cs="Arial"/>
          <w:sz w:val="26"/>
          <w:szCs w:val="26"/>
        </w:rPr>
        <w:t>протокол</w:t>
      </w:r>
      <w:r w:rsidR="00AF2EC1">
        <w:rPr>
          <w:rFonts w:ascii="Arial" w:eastAsia="Arial" w:hAnsi="Arial" w:cs="Arial"/>
          <w:sz w:val="26"/>
          <w:szCs w:val="26"/>
        </w:rPr>
        <w:t>і</w:t>
      </w:r>
      <w:r w:rsidR="002552E7" w:rsidRPr="002552E7">
        <w:rPr>
          <w:rFonts w:ascii="Arial" w:eastAsia="Arial" w:hAnsi="Arial" w:cs="Arial"/>
          <w:sz w:val="26"/>
          <w:szCs w:val="26"/>
        </w:rPr>
        <w:t xml:space="preserve">, який є підставою для надання гранту. </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.9. Організація донора повідомляє суб’єкта господарської діяльності про перемогу у конкурсі.</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.10.  За результатами проведення конкурсу:</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.10.1. Департамент економічного розвитку </w:t>
      </w:r>
      <w:r w:rsidR="00AF2EC1">
        <w:rPr>
          <w:rFonts w:ascii="Arial" w:eastAsia="Arial" w:hAnsi="Arial" w:cs="Arial"/>
          <w:sz w:val="26"/>
          <w:szCs w:val="26"/>
        </w:rPr>
        <w:t>протягом</w:t>
      </w:r>
      <w:r w:rsidR="002552E7" w:rsidRPr="002552E7">
        <w:rPr>
          <w:rFonts w:ascii="Arial" w:eastAsia="Arial" w:hAnsi="Arial" w:cs="Arial"/>
          <w:sz w:val="26"/>
          <w:szCs w:val="26"/>
        </w:rPr>
        <w:t xml:space="preserve"> 15 робочих днів на підставі протоколу конкурсної комісії готує </w:t>
      </w:r>
      <w:proofErr w:type="spellStart"/>
      <w:r w:rsidR="002552E7" w:rsidRPr="002552E7">
        <w:rPr>
          <w:rFonts w:ascii="Arial" w:eastAsia="Arial" w:hAnsi="Arial" w:cs="Arial"/>
          <w:sz w:val="26"/>
          <w:szCs w:val="26"/>
        </w:rPr>
        <w:t>проєкт</w:t>
      </w:r>
      <w:proofErr w:type="spellEnd"/>
      <w:r w:rsidR="002552E7" w:rsidRPr="002552E7">
        <w:rPr>
          <w:rFonts w:ascii="Arial" w:eastAsia="Arial" w:hAnsi="Arial" w:cs="Arial"/>
          <w:sz w:val="26"/>
          <w:szCs w:val="26"/>
        </w:rPr>
        <w:t xml:space="preserve"> розпорядження Львівського міського голови </w:t>
      </w:r>
      <w:r w:rsidR="002552E7">
        <w:rPr>
          <w:rFonts w:ascii="Arial" w:eastAsia="Arial" w:hAnsi="Arial" w:cs="Arial"/>
          <w:sz w:val="26"/>
          <w:szCs w:val="26"/>
        </w:rPr>
        <w:t>"</w:t>
      </w:r>
      <w:r w:rsidR="002552E7" w:rsidRPr="002552E7">
        <w:rPr>
          <w:rFonts w:ascii="Arial" w:eastAsia="Arial" w:hAnsi="Arial" w:cs="Arial"/>
          <w:sz w:val="26"/>
          <w:szCs w:val="26"/>
        </w:rPr>
        <w:t xml:space="preserve">Про надання гранту у межах Програми </w:t>
      </w:r>
      <w:r w:rsidR="002552E7">
        <w:rPr>
          <w:rFonts w:ascii="Arial" w:eastAsia="Arial" w:hAnsi="Arial" w:cs="Arial"/>
          <w:sz w:val="26"/>
          <w:szCs w:val="26"/>
        </w:rPr>
        <w:t>"</w:t>
      </w:r>
      <w:r w:rsidR="002552E7" w:rsidRPr="002552E7">
        <w:rPr>
          <w:rFonts w:ascii="Arial" w:eastAsia="Arial" w:hAnsi="Arial" w:cs="Arial"/>
          <w:sz w:val="26"/>
          <w:szCs w:val="26"/>
        </w:rPr>
        <w:t>Відвага до бізнесу: грантова підтримка підприємницької діяльності ветеранів та членів їх</w:t>
      </w:r>
      <w:r w:rsidR="00AF2EC1">
        <w:rPr>
          <w:rFonts w:ascii="Arial" w:eastAsia="Arial" w:hAnsi="Arial" w:cs="Arial"/>
          <w:sz w:val="26"/>
          <w:szCs w:val="26"/>
        </w:rPr>
        <w:t>ніх</w:t>
      </w:r>
      <w:r w:rsidR="002552E7" w:rsidRPr="002552E7">
        <w:rPr>
          <w:rFonts w:ascii="Arial" w:eastAsia="Arial" w:hAnsi="Arial" w:cs="Arial"/>
          <w:sz w:val="26"/>
          <w:szCs w:val="26"/>
        </w:rPr>
        <w:t xml:space="preserve"> сімей</w:t>
      </w:r>
      <w:r w:rsidR="002552E7">
        <w:rPr>
          <w:rFonts w:ascii="Arial" w:eastAsia="Arial" w:hAnsi="Arial" w:cs="Arial"/>
          <w:sz w:val="26"/>
          <w:szCs w:val="26"/>
        </w:rPr>
        <w:t>"</w:t>
      </w:r>
      <w:r w:rsidR="002552E7" w:rsidRPr="002552E7">
        <w:rPr>
          <w:rFonts w:ascii="Arial" w:eastAsia="Arial" w:hAnsi="Arial" w:cs="Arial"/>
          <w:sz w:val="26"/>
          <w:szCs w:val="26"/>
        </w:rPr>
        <w:t xml:space="preserve">, який є підставою для зарахування коштів на розрахункові рахунки суб’єктів підприємницької діяльності </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 xml:space="preserve">.10.2. Програма Норвезької ради </w:t>
      </w:r>
      <w:r w:rsidR="00AF2EC1">
        <w:rPr>
          <w:rFonts w:ascii="Arial" w:eastAsia="Arial" w:hAnsi="Arial" w:cs="Arial"/>
          <w:sz w:val="26"/>
          <w:szCs w:val="26"/>
        </w:rPr>
        <w:t>у справах</w:t>
      </w:r>
      <w:r w:rsidR="002552E7" w:rsidRPr="002552E7">
        <w:rPr>
          <w:rFonts w:ascii="Arial" w:eastAsia="Arial" w:hAnsi="Arial" w:cs="Arial"/>
          <w:sz w:val="26"/>
          <w:szCs w:val="26"/>
        </w:rPr>
        <w:t xml:space="preserve"> біженців в Україні та донорські організації </w:t>
      </w:r>
      <w:r w:rsidR="00AF2EC1">
        <w:rPr>
          <w:rFonts w:ascii="Arial" w:eastAsia="Arial" w:hAnsi="Arial" w:cs="Arial"/>
          <w:sz w:val="26"/>
          <w:szCs w:val="26"/>
        </w:rPr>
        <w:t>протягом</w:t>
      </w:r>
      <w:r w:rsidR="002552E7" w:rsidRPr="002552E7">
        <w:rPr>
          <w:rFonts w:ascii="Arial" w:eastAsia="Arial" w:hAnsi="Arial" w:cs="Arial"/>
          <w:sz w:val="26"/>
          <w:szCs w:val="26"/>
        </w:rPr>
        <w:t xml:space="preserve"> 15 робочих днів здійснюють перерахунок коштів суб’єктам підприємницької діяльності на підставі грантової угоди про фінансову допомогу.</w:t>
      </w:r>
    </w:p>
    <w:p w:rsidR="002552E7" w:rsidRPr="002552E7" w:rsidRDefault="00AF2EC1" w:rsidP="002552E7">
      <w:pPr>
        <w:jc w:val="both"/>
        <w:rPr>
          <w:rFonts w:ascii="Arial" w:eastAsia="Arial" w:hAnsi="Arial" w:cs="Arial"/>
          <w:sz w:val="26"/>
          <w:szCs w:val="26"/>
        </w:rPr>
      </w:pPr>
      <w:r>
        <w:rPr>
          <w:rFonts w:ascii="Arial" w:eastAsia="Arial" w:hAnsi="Arial" w:cs="Arial"/>
          <w:sz w:val="26"/>
          <w:szCs w:val="26"/>
        </w:rPr>
        <w:tab/>
      </w:r>
      <w:r w:rsidR="00956261">
        <w:rPr>
          <w:rFonts w:ascii="Arial" w:eastAsia="Arial" w:hAnsi="Arial" w:cs="Arial"/>
          <w:sz w:val="26"/>
          <w:szCs w:val="26"/>
        </w:rPr>
        <w:t>8</w:t>
      </w:r>
      <w:r w:rsidR="002552E7" w:rsidRPr="002552E7">
        <w:rPr>
          <w:rFonts w:ascii="Arial" w:eastAsia="Arial" w:hAnsi="Arial" w:cs="Arial"/>
          <w:sz w:val="26"/>
          <w:szCs w:val="26"/>
        </w:rPr>
        <w:t>.11. Після отримання гранту суб’єкт</w:t>
      </w:r>
      <w:r>
        <w:rPr>
          <w:rFonts w:ascii="Arial" w:eastAsia="Arial" w:hAnsi="Arial" w:cs="Arial"/>
          <w:sz w:val="26"/>
          <w:szCs w:val="26"/>
        </w:rPr>
        <w:t>и</w:t>
      </w:r>
      <w:r w:rsidR="002552E7" w:rsidRPr="002552E7">
        <w:rPr>
          <w:rFonts w:ascii="Arial" w:eastAsia="Arial" w:hAnsi="Arial" w:cs="Arial"/>
          <w:sz w:val="26"/>
          <w:szCs w:val="26"/>
        </w:rPr>
        <w:t xml:space="preserve"> підприємницької діяльності протягом 2 (двох) місяців реалізову</w:t>
      </w:r>
      <w:r>
        <w:rPr>
          <w:rFonts w:ascii="Arial" w:eastAsia="Arial" w:hAnsi="Arial" w:cs="Arial"/>
          <w:sz w:val="26"/>
          <w:szCs w:val="26"/>
        </w:rPr>
        <w:t>ють</w:t>
      </w:r>
      <w:r w:rsidR="002552E7" w:rsidRPr="002552E7">
        <w:rPr>
          <w:rFonts w:ascii="Arial" w:eastAsia="Arial" w:hAnsi="Arial" w:cs="Arial"/>
          <w:sz w:val="26"/>
          <w:szCs w:val="26"/>
        </w:rPr>
        <w:t xml:space="preserve"> та звіту</w:t>
      </w:r>
      <w:r>
        <w:rPr>
          <w:rFonts w:ascii="Arial" w:eastAsia="Arial" w:hAnsi="Arial" w:cs="Arial"/>
          <w:sz w:val="26"/>
          <w:szCs w:val="26"/>
        </w:rPr>
        <w:t>ють</w:t>
      </w:r>
      <w:r w:rsidR="002552E7" w:rsidRPr="002552E7">
        <w:rPr>
          <w:rFonts w:ascii="Arial" w:eastAsia="Arial" w:hAnsi="Arial" w:cs="Arial"/>
          <w:sz w:val="26"/>
          <w:szCs w:val="26"/>
        </w:rPr>
        <w:t xml:space="preserve"> перед донором та департаментом економічного розвитку про використання коштів. </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.12. Після отримання грантових коштів від донорської організації суб’єкт підприємницької діяльності сплачує загальнодержавний податок на грант.</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.13. Для звітування суб'єкт звернення повинен подати організації донора документи (належн</w:t>
      </w:r>
      <w:r w:rsidR="00AF2EC1">
        <w:rPr>
          <w:rFonts w:ascii="Arial" w:eastAsia="Arial" w:hAnsi="Arial" w:cs="Arial"/>
          <w:sz w:val="26"/>
          <w:szCs w:val="26"/>
        </w:rPr>
        <w:t>о</w:t>
      </w:r>
      <w:r w:rsidR="002552E7" w:rsidRPr="002552E7">
        <w:rPr>
          <w:rFonts w:ascii="Arial" w:eastAsia="Arial" w:hAnsi="Arial" w:cs="Arial"/>
          <w:sz w:val="26"/>
          <w:szCs w:val="26"/>
        </w:rPr>
        <w:t xml:space="preserve"> засвідчені копії документів), які підтверджують виконання </w:t>
      </w:r>
      <w:proofErr w:type="spellStart"/>
      <w:r w:rsidR="002552E7" w:rsidRPr="002552E7">
        <w:rPr>
          <w:rFonts w:ascii="Arial" w:eastAsia="Arial" w:hAnsi="Arial" w:cs="Arial"/>
          <w:sz w:val="26"/>
          <w:szCs w:val="26"/>
        </w:rPr>
        <w:t>проєктів</w:t>
      </w:r>
      <w:proofErr w:type="spellEnd"/>
      <w:r w:rsidR="002552E7" w:rsidRPr="002552E7">
        <w:rPr>
          <w:rFonts w:ascii="Arial" w:eastAsia="Arial" w:hAnsi="Arial" w:cs="Arial"/>
          <w:sz w:val="26"/>
          <w:szCs w:val="26"/>
        </w:rPr>
        <w:t xml:space="preserve"> за наявністю, а саме:</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w:t>
      </w:r>
      <w:r w:rsidR="00996ED1">
        <w:rPr>
          <w:rFonts w:ascii="Arial" w:eastAsia="Arial" w:hAnsi="Arial" w:cs="Arial"/>
          <w:sz w:val="26"/>
          <w:szCs w:val="26"/>
        </w:rPr>
        <w:t>3</w:t>
      </w:r>
      <w:r w:rsidR="002552E7" w:rsidRPr="002552E7">
        <w:rPr>
          <w:rFonts w:ascii="Arial" w:eastAsia="Arial" w:hAnsi="Arial" w:cs="Arial"/>
          <w:sz w:val="26"/>
          <w:szCs w:val="26"/>
        </w:rPr>
        <w:t>.1. Копію договору на виконання робіт чи надання послуг.</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w:t>
      </w:r>
      <w:r w:rsidR="00996ED1">
        <w:rPr>
          <w:rFonts w:ascii="Arial" w:eastAsia="Arial" w:hAnsi="Arial" w:cs="Arial"/>
          <w:sz w:val="26"/>
          <w:szCs w:val="26"/>
        </w:rPr>
        <w:t>3</w:t>
      </w:r>
      <w:r w:rsidR="002552E7" w:rsidRPr="002552E7">
        <w:rPr>
          <w:rFonts w:ascii="Arial" w:eastAsia="Arial" w:hAnsi="Arial" w:cs="Arial"/>
          <w:sz w:val="26"/>
          <w:szCs w:val="26"/>
        </w:rPr>
        <w:t>.2. Документ, який підтверджує виконання договору (акт приймання-передачі виконаних робіт</w:t>
      </w:r>
      <w:r w:rsidR="00AF2EC1">
        <w:rPr>
          <w:rFonts w:ascii="Arial" w:eastAsia="Arial" w:hAnsi="Arial" w:cs="Arial"/>
          <w:sz w:val="26"/>
          <w:szCs w:val="26"/>
        </w:rPr>
        <w:t xml:space="preserve"> </w:t>
      </w:r>
      <w:r w:rsidR="002552E7" w:rsidRPr="002552E7">
        <w:rPr>
          <w:rFonts w:ascii="Arial" w:eastAsia="Arial" w:hAnsi="Arial" w:cs="Arial"/>
          <w:sz w:val="26"/>
          <w:szCs w:val="26"/>
        </w:rPr>
        <w:t>/</w:t>
      </w:r>
      <w:r w:rsidR="00AF2EC1">
        <w:rPr>
          <w:rFonts w:ascii="Arial" w:eastAsia="Arial" w:hAnsi="Arial" w:cs="Arial"/>
          <w:sz w:val="26"/>
          <w:szCs w:val="26"/>
        </w:rPr>
        <w:t xml:space="preserve"> </w:t>
      </w:r>
      <w:r w:rsidR="002552E7" w:rsidRPr="002552E7">
        <w:rPr>
          <w:rFonts w:ascii="Arial" w:eastAsia="Arial" w:hAnsi="Arial" w:cs="Arial"/>
          <w:sz w:val="26"/>
          <w:szCs w:val="26"/>
        </w:rPr>
        <w:t>наданих послуг).</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w:t>
      </w:r>
      <w:r w:rsidR="00996ED1">
        <w:rPr>
          <w:rFonts w:ascii="Arial" w:eastAsia="Arial" w:hAnsi="Arial" w:cs="Arial"/>
          <w:sz w:val="26"/>
          <w:szCs w:val="26"/>
        </w:rPr>
        <w:t>3</w:t>
      </w:r>
      <w:r w:rsidR="002552E7" w:rsidRPr="002552E7">
        <w:rPr>
          <w:rFonts w:ascii="Arial" w:eastAsia="Arial" w:hAnsi="Arial" w:cs="Arial"/>
          <w:sz w:val="26"/>
          <w:szCs w:val="26"/>
        </w:rPr>
        <w:t>.3. Документ, який підтверджує здійснення оплати виконавцю робіт</w:t>
      </w:r>
      <w:r w:rsidR="00AF2EC1">
        <w:rPr>
          <w:rFonts w:ascii="Arial" w:eastAsia="Arial" w:hAnsi="Arial" w:cs="Arial"/>
          <w:sz w:val="26"/>
          <w:szCs w:val="26"/>
        </w:rPr>
        <w:t xml:space="preserve"> </w:t>
      </w:r>
      <w:r w:rsidR="002552E7" w:rsidRPr="002552E7">
        <w:rPr>
          <w:rFonts w:ascii="Arial" w:eastAsia="Arial" w:hAnsi="Arial" w:cs="Arial"/>
          <w:sz w:val="26"/>
          <w:szCs w:val="26"/>
        </w:rPr>
        <w:t>/</w:t>
      </w:r>
      <w:r w:rsidR="00AF2EC1">
        <w:rPr>
          <w:rFonts w:ascii="Arial" w:eastAsia="Arial" w:hAnsi="Arial" w:cs="Arial"/>
          <w:sz w:val="26"/>
          <w:szCs w:val="26"/>
        </w:rPr>
        <w:t xml:space="preserve"> </w:t>
      </w:r>
      <w:r w:rsidR="002552E7" w:rsidRPr="002552E7">
        <w:rPr>
          <w:rFonts w:ascii="Arial" w:eastAsia="Arial" w:hAnsi="Arial" w:cs="Arial"/>
          <w:sz w:val="26"/>
          <w:szCs w:val="26"/>
        </w:rPr>
        <w:t>надавачу послуг (банківська виписка</w:t>
      </w:r>
      <w:r w:rsidR="00AF2EC1">
        <w:rPr>
          <w:rFonts w:ascii="Arial" w:eastAsia="Arial" w:hAnsi="Arial" w:cs="Arial"/>
          <w:sz w:val="26"/>
          <w:szCs w:val="26"/>
        </w:rPr>
        <w:t xml:space="preserve"> </w:t>
      </w:r>
      <w:r w:rsidR="002552E7" w:rsidRPr="002552E7">
        <w:rPr>
          <w:rFonts w:ascii="Arial" w:eastAsia="Arial" w:hAnsi="Arial" w:cs="Arial"/>
          <w:sz w:val="26"/>
          <w:szCs w:val="26"/>
        </w:rPr>
        <w:t>/ платіжна інструкція</w:t>
      </w:r>
      <w:r w:rsidR="00AF2EC1">
        <w:rPr>
          <w:rFonts w:ascii="Arial" w:eastAsia="Arial" w:hAnsi="Arial" w:cs="Arial"/>
          <w:sz w:val="26"/>
          <w:szCs w:val="26"/>
        </w:rPr>
        <w:t xml:space="preserve"> </w:t>
      </w:r>
      <w:r w:rsidR="002552E7" w:rsidRPr="002552E7">
        <w:rPr>
          <w:rFonts w:ascii="Arial" w:eastAsia="Arial" w:hAnsi="Arial" w:cs="Arial"/>
          <w:sz w:val="26"/>
          <w:szCs w:val="26"/>
        </w:rPr>
        <w:t>/</w:t>
      </w:r>
      <w:r w:rsidR="00AF2EC1">
        <w:rPr>
          <w:rFonts w:ascii="Arial" w:eastAsia="Arial" w:hAnsi="Arial" w:cs="Arial"/>
          <w:sz w:val="26"/>
          <w:szCs w:val="26"/>
        </w:rPr>
        <w:t xml:space="preserve"> </w:t>
      </w:r>
      <w:r w:rsidR="002552E7" w:rsidRPr="002552E7">
        <w:rPr>
          <w:rFonts w:ascii="Arial" w:eastAsia="Arial" w:hAnsi="Arial" w:cs="Arial"/>
          <w:sz w:val="26"/>
          <w:szCs w:val="26"/>
        </w:rPr>
        <w:t>чек тощо).</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lastRenderedPageBreak/>
        <w:t>8</w:t>
      </w:r>
      <w:r w:rsidR="002552E7" w:rsidRPr="002552E7">
        <w:rPr>
          <w:rFonts w:ascii="Arial" w:eastAsia="Arial" w:hAnsi="Arial" w:cs="Arial"/>
          <w:sz w:val="26"/>
          <w:szCs w:val="26"/>
        </w:rPr>
        <w:t>.1</w:t>
      </w:r>
      <w:r w:rsidR="00996ED1">
        <w:rPr>
          <w:rFonts w:ascii="Arial" w:eastAsia="Arial" w:hAnsi="Arial" w:cs="Arial"/>
          <w:sz w:val="26"/>
          <w:szCs w:val="26"/>
        </w:rPr>
        <w:t>3</w:t>
      </w:r>
      <w:r w:rsidR="002552E7" w:rsidRPr="002552E7">
        <w:rPr>
          <w:rFonts w:ascii="Arial" w:eastAsia="Arial" w:hAnsi="Arial" w:cs="Arial"/>
          <w:sz w:val="26"/>
          <w:szCs w:val="26"/>
        </w:rPr>
        <w:t>.4. Інформацію про результати виконання договору (якщо це можливо).</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w:t>
      </w:r>
      <w:r w:rsidR="00996ED1">
        <w:rPr>
          <w:rFonts w:ascii="Arial" w:eastAsia="Arial" w:hAnsi="Arial" w:cs="Arial"/>
          <w:sz w:val="26"/>
          <w:szCs w:val="26"/>
        </w:rPr>
        <w:t>3</w:t>
      </w:r>
      <w:r w:rsidR="002552E7" w:rsidRPr="002552E7">
        <w:rPr>
          <w:rFonts w:ascii="Arial" w:eastAsia="Arial" w:hAnsi="Arial" w:cs="Arial"/>
          <w:sz w:val="26"/>
          <w:szCs w:val="26"/>
        </w:rPr>
        <w:t xml:space="preserve">.5. Факт реєстрації заявника як суб’єкта підприємницької діяльності для отримувача </w:t>
      </w:r>
      <w:r w:rsidR="00AF2EC1">
        <w:rPr>
          <w:rFonts w:ascii="Arial" w:eastAsia="Arial" w:hAnsi="Arial" w:cs="Arial"/>
          <w:sz w:val="26"/>
          <w:szCs w:val="26"/>
        </w:rPr>
        <w:t>гранту</w:t>
      </w:r>
      <w:r w:rsidR="002552E7" w:rsidRPr="002552E7">
        <w:rPr>
          <w:rFonts w:ascii="Arial" w:eastAsia="Arial" w:hAnsi="Arial" w:cs="Arial"/>
          <w:sz w:val="26"/>
          <w:szCs w:val="26"/>
        </w:rPr>
        <w:t xml:space="preserve"> для ветеранів</w:t>
      </w:r>
      <w:r w:rsidR="00AF2EC1">
        <w:rPr>
          <w:rFonts w:ascii="Arial" w:eastAsia="Arial" w:hAnsi="Arial" w:cs="Arial"/>
          <w:sz w:val="26"/>
          <w:szCs w:val="26"/>
        </w:rPr>
        <w:t xml:space="preserve"> </w:t>
      </w:r>
      <w:r w:rsidR="002552E7" w:rsidRPr="002552E7">
        <w:rPr>
          <w:rFonts w:ascii="Arial" w:eastAsia="Arial" w:hAnsi="Arial" w:cs="Arial"/>
          <w:sz w:val="26"/>
          <w:szCs w:val="26"/>
        </w:rPr>
        <w:t>/</w:t>
      </w:r>
      <w:r w:rsidR="00AF2EC1">
        <w:rPr>
          <w:rFonts w:ascii="Arial" w:eastAsia="Arial" w:hAnsi="Arial" w:cs="Arial"/>
          <w:sz w:val="26"/>
          <w:szCs w:val="26"/>
        </w:rPr>
        <w:t xml:space="preserve"> </w:t>
      </w:r>
      <w:proofErr w:type="spellStart"/>
      <w:r w:rsidR="00AF2EC1">
        <w:rPr>
          <w:rFonts w:ascii="Arial" w:eastAsia="Arial" w:hAnsi="Arial" w:cs="Arial"/>
          <w:sz w:val="26"/>
          <w:szCs w:val="26"/>
        </w:rPr>
        <w:t>ветера</w:t>
      </w:r>
      <w:r w:rsidR="002552E7" w:rsidRPr="002552E7">
        <w:rPr>
          <w:rFonts w:ascii="Arial" w:eastAsia="Arial" w:hAnsi="Arial" w:cs="Arial"/>
          <w:sz w:val="26"/>
          <w:szCs w:val="26"/>
        </w:rPr>
        <w:t>нок</w:t>
      </w:r>
      <w:proofErr w:type="spellEnd"/>
      <w:r w:rsidR="002552E7" w:rsidRPr="002552E7">
        <w:rPr>
          <w:rFonts w:ascii="Arial" w:eastAsia="Arial" w:hAnsi="Arial" w:cs="Arial"/>
          <w:sz w:val="26"/>
          <w:szCs w:val="26"/>
        </w:rPr>
        <w:t xml:space="preserve"> та/або їх</w:t>
      </w:r>
      <w:r w:rsidR="00AF2EC1">
        <w:rPr>
          <w:rFonts w:ascii="Arial" w:eastAsia="Arial" w:hAnsi="Arial" w:cs="Arial"/>
          <w:sz w:val="26"/>
          <w:szCs w:val="26"/>
        </w:rPr>
        <w:t>ніх</w:t>
      </w:r>
      <w:r w:rsidR="002552E7" w:rsidRPr="002552E7">
        <w:rPr>
          <w:rFonts w:ascii="Arial" w:eastAsia="Arial" w:hAnsi="Arial" w:cs="Arial"/>
          <w:sz w:val="26"/>
          <w:szCs w:val="26"/>
        </w:rPr>
        <w:t xml:space="preserve"> дружин</w:t>
      </w:r>
      <w:r w:rsidR="00AF2EC1">
        <w:rPr>
          <w:rFonts w:ascii="Arial" w:eastAsia="Arial" w:hAnsi="Arial" w:cs="Arial"/>
          <w:sz w:val="26"/>
          <w:szCs w:val="26"/>
        </w:rPr>
        <w:t xml:space="preserve"> </w:t>
      </w:r>
      <w:r w:rsidR="002552E7" w:rsidRPr="002552E7">
        <w:rPr>
          <w:rFonts w:ascii="Arial" w:eastAsia="Arial" w:hAnsi="Arial" w:cs="Arial"/>
          <w:sz w:val="26"/>
          <w:szCs w:val="26"/>
        </w:rPr>
        <w:t>/</w:t>
      </w:r>
      <w:r w:rsidR="00AF2EC1">
        <w:rPr>
          <w:rFonts w:ascii="Arial" w:eastAsia="Arial" w:hAnsi="Arial" w:cs="Arial"/>
          <w:sz w:val="26"/>
          <w:szCs w:val="26"/>
        </w:rPr>
        <w:t xml:space="preserve"> </w:t>
      </w:r>
      <w:r w:rsidR="002552E7" w:rsidRPr="002552E7">
        <w:rPr>
          <w:rFonts w:ascii="Arial" w:eastAsia="Arial" w:hAnsi="Arial" w:cs="Arial"/>
          <w:sz w:val="26"/>
          <w:szCs w:val="26"/>
        </w:rPr>
        <w:t>чоловіків.</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w:t>
      </w:r>
      <w:r w:rsidR="00996ED1">
        <w:rPr>
          <w:rFonts w:ascii="Arial" w:eastAsia="Arial" w:hAnsi="Arial" w:cs="Arial"/>
          <w:sz w:val="26"/>
          <w:szCs w:val="26"/>
        </w:rPr>
        <w:t>4</w:t>
      </w:r>
      <w:r w:rsidR="002552E7" w:rsidRPr="002552E7">
        <w:rPr>
          <w:rFonts w:ascii="Arial" w:eastAsia="Arial" w:hAnsi="Arial" w:cs="Arial"/>
          <w:sz w:val="26"/>
          <w:szCs w:val="26"/>
        </w:rPr>
        <w:t xml:space="preserve">. Донорська організація проводить аналіз виконання грантових </w:t>
      </w:r>
      <w:proofErr w:type="spellStart"/>
      <w:r w:rsidR="002552E7" w:rsidRPr="002552E7">
        <w:rPr>
          <w:rFonts w:ascii="Arial" w:eastAsia="Arial" w:hAnsi="Arial" w:cs="Arial"/>
          <w:sz w:val="26"/>
          <w:szCs w:val="26"/>
        </w:rPr>
        <w:t>проєктів</w:t>
      </w:r>
      <w:proofErr w:type="spellEnd"/>
      <w:r w:rsidR="002552E7" w:rsidRPr="002552E7">
        <w:rPr>
          <w:rFonts w:ascii="Arial" w:eastAsia="Arial" w:hAnsi="Arial" w:cs="Arial"/>
          <w:sz w:val="26"/>
          <w:szCs w:val="26"/>
        </w:rPr>
        <w:t xml:space="preserve"> та передає зведені дані на розгляд департаменту економічного розвитку.</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w:t>
      </w:r>
      <w:r w:rsidR="00996ED1">
        <w:rPr>
          <w:rFonts w:ascii="Arial" w:eastAsia="Arial" w:hAnsi="Arial" w:cs="Arial"/>
          <w:sz w:val="26"/>
          <w:szCs w:val="26"/>
        </w:rPr>
        <w:t>5</w:t>
      </w:r>
      <w:r w:rsidR="002552E7" w:rsidRPr="002552E7">
        <w:rPr>
          <w:rFonts w:ascii="Arial" w:eastAsia="Arial" w:hAnsi="Arial" w:cs="Arial"/>
          <w:sz w:val="26"/>
          <w:szCs w:val="26"/>
        </w:rPr>
        <w:t xml:space="preserve">. </w:t>
      </w:r>
      <w:r w:rsidR="00AF2EC1">
        <w:rPr>
          <w:rFonts w:ascii="Arial" w:eastAsia="Arial" w:hAnsi="Arial" w:cs="Arial"/>
          <w:sz w:val="26"/>
          <w:szCs w:val="26"/>
        </w:rPr>
        <w:t>З</w:t>
      </w:r>
      <w:r w:rsidR="002552E7" w:rsidRPr="002552E7">
        <w:rPr>
          <w:rFonts w:ascii="Arial" w:eastAsia="Arial" w:hAnsi="Arial" w:cs="Arial"/>
          <w:sz w:val="26"/>
          <w:szCs w:val="26"/>
        </w:rPr>
        <w:t xml:space="preserve">алежно від донорської організації форма заявки та критерії оцінювання можуть змінюватись. </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8</w:t>
      </w:r>
      <w:r w:rsidR="002552E7" w:rsidRPr="002552E7">
        <w:rPr>
          <w:rFonts w:ascii="Arial" w:eastAsia="Arial" w:hAnsi="Arial" w:cs="Arial"/>
          <w:sz w:val="26"/>
          <w:szCs w:val="26"/>
        </w:rPr>
        <w:t>.1</w:t>
      </w:r>
      <w:r w:rsidR="00996ED1">
        <w:rPr>
          <w:rFonts w:ascii="Arial" w:eastAsia="Arial" w:hAnsi="Arial" w:cs="Arial"/>
          <w:sz w:val="26"/>
          <w:szCs w:val="26"/>
        </w:rPr>
        <w:t>6</w:t>
      </w:r>
      <w:r w:rsidR="002552E7" w:rsidRPr="002552E7">
        <w:rPr>
          <w:rFonts w:ascii="Arial" w:eastAsia="Arial" w:hAnsi="Arial" w:cs="Arial"/>
          <w:sz w:val="26"/>
          <w:szCs w:val="26"/>
        </w:rPr>
        <w:t xml:space="preserve">. Критерії оцінювання </w:t>
      </w:r>
      <w:r w:rsidR="00AF2EC1">
        <w:rPr>
          <w:rFonts w:ascii="Arial" w:eastAsia="Arial" w:hAnsi="Arial" w:cs="Arial"/>
          <w:sz w:val="26"/>
          <w:szCs w:val="26"/>
        </w:rPr>
        <w:t>п</w:t>
      </w:r>
      <w:r w:rsidR="002552E7" w:rsidRPr="002552E7">
        <w:rPr>
          <w:rFonts w:ascii="Arial" w:eastAsia="Arial" w:hAnsi="Arial" w:cs="Arial"/>
          <w:sz w:val="26"/>
          <w:szCs w:val="26"/>
        </w:rPr>
        <w:t xml:space="preserve">рограмою Норвезька рада </w:t>
      </w:r>
      <w:r w:rsidR="00AF2EC1">
        <w:rPr>
          <w:rFonts w:ascii="Arial" w:eastAsia="Arial" w:hAnsi="Arial" w:cs="Arial"/>
          <w:sz w:val="26"/>
          <w:szCs w:val="26"/>
        </w:rPr>
        <w:t>у справах</w:t>
      </w:r>
      <w:r w:rsidR="002552E7" w:rsidRPr="002552E7">
        <w:rPr>
          <w:rFonts w:ascii="Arial" w:eastAsia="Arial" w:hAnsi="Arial" w:cs="Arial"/>
          <w:sz w:val="26"/>
          <w:szCs w:val="26"/>
        </w:rPr>
        <w:t xml:space="preserve"> біженців в Україні </w:t>
      </w:r>
      <w:r w:rsidR="00AF2EC1">
        <w:rPr>
          <w:rFonts w:ascii="Arial" w:eastAsia="Arial" w:hAnsi="Arial" w:cs="Arial"/>
          <w:sz w:val="26"/>
          <w:szCs w:val="26"/>
        </w:rPr>
        <w:t xml:space="preserve">надаються </w:t>
      </w:r>
      <w:r w:rsidR="002552E7" w:rsidRPr="002552E7">
        <w:rPr>
          <w:rFonts w:ascii="Arial" w:eastAsia="Arial" w:hAnsi="Arial" w:cs="Arial"/>
          <w:sz w:val="26"/>
          <w:szCs w:val="26"/>
        </w:rPr>
        <w:t>виключно членам комісії під</w:t>
      </w:r>
      <w:r w:rsidR="00AF2EC1">
        <w:rPr>
          <w:rFonts w:ascii="Arial" w:eastAsia="Arial" w:hAnsi="Arial" w:cs="Arial"/>
          <w:sz w:val="26"/>
          <w:szCs w:val="26"/>
        </w:rPr>
        <w:t xml:space="preserve"> </w:t>
      </w:r>
      <w:r w:rsidR="002552E7" w:rsidRPr="002552E7">
        <w:rPr>
          <w:rFonts w:ascii="Arial" w:eastAsia="Arial" w:hAnsi="Arial" w:cs="Arial"/>
          <w:sz w:val="26"/>
          <w:szCs w:val="26"/>
        </w:rPr>
        <w:t xml:space="preserve">час відбору грантових заявок. </w:t>
      </w:r>
    </w:p>
    <w:p w:rsidR="002552E7" w:rsidRPr="002552E7" w:rsidRDefault="002552E7" w:rsidP="002552E7">
      <w:pPr>
        <w:jc w:val="both"/>
        <w:rPr>
          <w:rFonts w:ascii="Arial" w:eastAsia="Arial" w:hAnsi="Arial" w:cs="Arial"/>
          <w:sz w:val="26"/>
          <w:szCs w:val="26"/>
        </w:rPr>
      </w:pPr>
      <w:r w:rsidRPr="002552E7">
        <w:rPr>
          <w:rFonts w:ascii="Arial" w:eastAsia="Arial" w:hAnsi="Arial" w:cs="Arial"/>
          <w:sz w:val="26"/>
          <w:szCs w:val="26"/>
        </w:rPr>
        <w:t xml:space="preserve"> </w:t>
      </w:r>
    </w:p>
    <w:p w:rsidR="002552E7" w:rsidRPr="00AF2EC1" w:rsidRDefault="00956261" w:rsidP="00AF2EC1">
      <w:pPr>
        <w:jc w:val="center"/>
        <w:rPr>
          <w:rFonts w:ascii="Arial" w:eastAsia="Arial" w:hAnsi="Arial" w:cs="Arial"/>
          <w:b/>
          <w:sz w:val="26"/>
          <w:szCs w:val="26"/>
        </w:rPr>
      </w:pPr>
      <w:bookmarkStart w:id="0" w:name="_heading=h.gjdgxs" w:colFirst="0" w:colLast="0"/>
      <w:bookmarkEnd w:id="0"/>
      <w:r>
        <w:rPr>
          <w:rFonts w:ascii="Arial" w:eastAsia="Arial" w:hAnsi="Arial" w:cs="Arial"/>
          <w:b/>
          <w:sz w:val="26"/>
          <w:szCs w:val="26"/>
        </w:rPr>
        <w:t>9</w:t>
      </w:r>
      <w:r w:rsidR="00AF2EC1">
        <w:rPr>
          <w:rFonts w:ascii="Arial" w:eastAsia="Arial" w:hAnsi="Arial" w:cs="Arial"/>
          <w:b/>
          <w:sz w:val="26"/>
          <w:szCs w:val="26"/>
        </w:rPr>
        <w:t xml:space="preserve">. </w:t>
      </w:r>
      <w:r w:rsidR="002552E7" w:rsidRPr="00AF2EC1">
        <w:rPr>
          <w:rFonts w:ascii="Arial" w:eastAsia="Arial" w:hAnsi="Arial" w:cs="Arial"/>
          <w:b/>
          <w:sz w:val="26"/>
          <w:szCs w:val="26"/>
        </w:rPr>
        <w:t>Конфлікт інтересів</w:t>
      </w:r>
    </w:p>
    <w:p w:rsidR="002552E7" w:rsidRPr="002552E7" w:rsidRDefault="002552E7" w:rsidP="002552E7">
      <w:pPr>
        <w:jc w:val="both"/>
        <w:rPr>
          <w:rFonts w:ascii="Arial" w:eastAsia="Arial" w:hAnsi="Arial" w:cs="Arial"/>
          <w:sz w:val="26"/>
          <w:szCs w:val="26"/>
        </w:rPr>
      </w:pP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.1. Врегулювання конфлікту інтересів, який виникає у члена відповідної конкурсної комісії при оцінюванні грантової заявки конкретного суб’єкта звернення, відповідно до Закону України "Про запобігання корупції" та Інструкції з виявлення, запобігання та врегулювання конфлікту інтересів у Львівській міській раді, її виконавчих органах, установах, організаціях та комунальних підприємствах, затвердженої рішенням виконавчого комітету від 27.12.2019 № 1195, здійснюється способом:</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.2. Самостійного публічного повідомлення про конфлікт інтересів (про що вноситься відповідний запис до протоколу засідання відповідної комісії).</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 xml:space="preserve">.3. Неучасті у розгляді (обговоренні), підготовці, прийнятті рішення (голосуванні) щодо грантової заявки, у </w:t>
      </w:r>
      <w:proofErr w:type="spellStart"/>
      <w:r w:rsidR="002552E7" w:rsidRPr="002552E7">
        <w:rPr>
          <w:rFonts w:ascii="Arial" w:eastAsia="Arial" w:hAnsi="Arial" w:cs="Arial"/>
          <w:sz w:val="26"/>
          <w:szCs w:val="26"/>
        </w:rPr>
        <w:t>звʼязку</w:t>
      </w:r>
      <w:proofErr w:type="spellEnd"/>
      <w:r w:rsidR="002552E7" w:rsidRPr="002552E7">
        <w:rPr>
          <w:rFonts w:ascii="Arial" w:eastAsia="Arial" w:hAnsi="Arial" w:cs="Arial"/>
          <w:sz w:val="26"/>
          <w:szCs w:val="26"/>
        </w:rPr>
        <w:t xml:space="preserve"> з яким виник конфлікт інтересів.</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.4.  Під час визначення кількості членів відповідної комісії, необхідних для правочинності розгляду відповідного питання, члена відповідної комісії, у якого виник конфлікт інтересів, не враховують.</w:t>
      </w:r>
    </w:p>
    <w:p w:rsidR="002552E7" w:rsidRPr="002552E7" w:rsidRDefault="00956261" w:rsidP="00AF2EC1">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.5. У такому разі загальний арифметичний бал грантової заявки визначається без врахування балів члена відповідної комісії, у якого виник конфлікт інтересів при оцінюванні.</w:t>
      </w:r>
    </w:p>
    <w:p w:rsidR="002552E7" w:rsidRPr="002552E7" w:rsidRDefault="00956261" w:rsidP="0043610A">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 xml:space="preserve">.6.  У разі, якщо неучасть члена відповідної комісії у прийнятті рішень призведе до втрати правочинності цієї комісії, така особа бере участь у прийнятті рішень під зовнішнім контролем. Рішення про здійснення зовнішнього контролю приймає відповідна комісія. </w:t>
      </w:r>
    </w:p>
    <w:p w:rsidR="002552E7" w:rsidRPr="002552E7" w:rsidRDefault="00956261" w:rsidP="0043610A">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 xml:space="preserve">.7. Якщо член відповідної комісії здійснив оцінювання грантової заявки при наявності неоголошеного конфлікту інтересів, факт якого виявлений після оцінювання, така комісія на своєму наступному засіданні приймає рішення про повторне оцінювання грантової заявки конкретного суб'єкта звернення, а попереднє рішення </w:t>
      </w:r>
      <w:proofErr w:type="spellStart"/>
      <w:r w:rsidR="002552E7" w:rsidRPr="002552E7">
        <w:rPr>
          <w:rFonts w:ascii="Arial" w:eastAsia="Arial" w:hAnsi="Arial" w:cs="Arial"/>
          <w:sz w:val="26"/>
          <w:szCs w:val="26"/>
        </w:rPr>
        <w:t>анульовує</w:t>
      </w:r>
      <w:proofErr w:type="spellEnd"/>
      <w:r w:rsidR="002552E7" w:rsidRPr="002552E7">
        <w:rPr>
          <w:rFonts w:ascii="Arial" w:eastAsia="Arial" w:hAnsi="Arial" w:cs="Arial"/>
          <w:sz w:val="26"/>
          <w:szCs w:val="26"/>
        </w:rPr>
        <w:t>.</w:t>
      </w:r>
    </w:p>
    <w:p w:rsidR="002552E7" w:rsidRPr="002552E7" w:rsidRDefault="00956261" w:rsidP="0043610A">
      <w:pPr>
        <w:ind w:firstLine="708"/>
        <w:jc w:val="both"/>
        <w:rPr>
          <w:rFonts w:ascii="Arial" w:eastAsia="Arial" w:hAnsi="Arial" w:cs="Arial"/>
          <w:sz w:val="26"/>
          <w:szCs w:val="26"/>
        </w:rPr>
      </w:pPr>
      <w:r>
        <w:rPr>
          <w:rFonts w:ascii="Arial" w:eastAsia="Arial" w:hAnsi="Arial" w:cs="Arial"/>
          <w:sz w:val="26"/>
          <w:szCs w:val="26"/>
        </w:rPr>
        <w:t>9</w:t>
      </w:r>
      <w:r w:rsidR="002552E7" w:rsidRPr="002552E7">
        <w:rPr>
          <w:rFonts w:ascii="Arial" w:eastAsia="Arial" w:hAnsi="Arial" w:cs="Arial"/>
          <w:sz w:val="26"/>
          <w:szCs w:val="26"/>
        </w:rPr>
        <w:t>.8. Член відповідної комісії, який здійснив оцінювання грантової заявки при наявності неоголошеного конфлікту інтересів, виключається зі складу цієї комісії без права поновлення.</w:t>
      </w:r>
    </w:p>
    <w:p w:rsidR="002552E7" w:rsidRPr="002552E7" w:rsidRDefault="002552E7" w:rsidP="002552E7">
      <w:pPr>
        <w:jc w:val="both"/>
        <w:rPr>
          <w:rFonts w:ascii="Arial" w:eastAsia="Arial" w:hAnsi="Arial" w:cs="Arial"/>
          <w:sz w:val="26"/>
          <w:szCs w:val="26"/>
        </w:rPr>
      </w:pPr>
    </w:p>
    <w:p w:rsidR="00605DFF" w:rsidRDefault="00605DFF" w:rsidP="0043610A">
      <w:pPr>
        <w:jc w:val="center"/>
        <w:rPr>
          <w:rFonts w:ascii="Arial" w:eastAsia="Arial" w:hAnsi="Arial" w:cs="Arial"/>
          <w:b/>
          <w:sz w:val="26"/>
          <w:szCs w:val="26"/>
        </w:rPr>
      </w:pPr>
    </w:p>
    <w:p w:rsidR="002552E7" w:rsidRPr="0043610A" w:rsidRDefault="0043610A" w:rsidP="0043610A">
      <w:pPr>
        <w:jc w:val="center"/>
        <w:rPr>
          <w:rFonts w:ascii="Arial" w:eastAsia="Arial" w:hAnsi="Arial" w:cs="Arial"/>
          <w:b/>
          <w:sz w:val="26"/>
          <w:szCs w:val="26"/>
        </w:rPr>
      </w:pPr>
      <w:bookmarkStart w:id="1" w:name="_GoBack"/>
      <w:bookmarkEnd w:id="1"/>
      <w:r>
        <w:rPr>
          <w:rFonts w:ascii="Arial" w:eastAsia="Arial" w:hAnsi="Arial" w:cs="Arial"/>
          <w:b/>
          <w:sz w:val="26"/>
          <w:szCs w:val="26"/>
        </w:rPr>
        <w:lastRenderedPageBreak/>
        <w:t>1</w:t>
      </w:r>
      <w:r w:rsidR="00956261">
        <w:rPr>
          <w:rFonts w:ascii="Arial" w:eastAsia="Arial" w:hAnsi="Arial" w:cs="Arial"/>
          <w:b/>
          <w:sz w:val="26"/>
          <w:szCs w:val="26"/>
        </w:rPr>
        <w:t>0</w:t>
      </w:r>
      <w:r>
        <w:rPr>
          <w:rFonts w:ascii="Arial" w:eastAsia="Arial" w:hAnsi="Arial" w:cs="Arial"/>
          <w:b/>
          <w:sz w:val="26"/>
          <w:szCs w:val="26"/>
        </w:rPr>
        <w:t xml:space="preserve">. </w:t>
      </w:r>
      <w:r w:rsidR="002552E7" w:rsidRPr="0043610A">
        <w:rPr>
          <w:rFonts w:ascii="Arial" w:eastAsia="Arial" w:hAnsi="Arial" w:cs="Arial"/>
          <w:b/>
          <w:sz w:val="26"/>
          <w:szCs w:val="26"/>
        </w:rPr>
        <w:t>Очікувані результати</w:t>
      </w:r>
    </w:p>
    <w:p w:rsidR="002552E7" w:rsidRPr="002552E7" w:rsidRDefault="002552E7" w:rsidP="002552E7">
      <w:pPr>
        <w:jc w:val="both"/>
        <w:rPr>
          <w:rFonts w:ascii="Arial" w:eastAsia="Arial" w:hAnsi="Arial" w:cs="Arial"/>
          <w:sz w:val="26"/>
          <w:szCs w:val="26"/>
        </w:rPr>
      </w:pPr>
    </w:p>
    <w:p w:rsidR="002552E7" w:rsidRPr="002552E7" w:rsidRDefault="002552E7" w:rsidP="0043610A">
      <w:pPr>
        <w:ind w:firstLine="708"/>
        <w:jc w:val="both"/>
        <w:rPr>
          <w:rFonts w:ascii="Arial" w:eastAsia="Arial" w:hAnsi="Arial" w:cs="Arial"/>
          <w:sz w:val="26"/>
          <w:szCs w:val="26"/>
          <w:highlight w:val="white"/>
        </w:rPr>
      </w:pPr>
      <w:r w:rsidRPr="002552E7">
        <w:rPr>
          <w:rFonts w:ascii="Arial" w:eastAsia="Arial" w:hAnsi="Arial" w:cs="Arial"/>
          <w:sz w:val="26"/>
          <w:szCs w:val="26"/>
        </w:rPr>
        <w:t>1</w:t>
      </w:r>
      <w:r w:rsidR="00956261">
        <w:rPr>
          <w:rFonts w:ascii="Arial" w:eastAsia="Arial" w:hAnsi="Arial" w:cs="Arial"/>
          <w:sz w:val="26"/>
          <w:szCs w:val="26"/>
        </w:rPr>
        <w:t>0</w:t>
      </w:r>
      <w:r w:rsidRPr="002552E7">
        <w:rPr>
          <w:rFonts w:ascii="Arial" w:eastAsia="Arial" w:hAnsi="Arial" w:cs="Arial"/>
          <w:sz w:val="26"/>
          <w:szCs w:val="26"/>
        </w:rPr>
        <w:t xml:space="preserve">.1. Учасники курсу тренінгів отримають поглиблені знання з основ підприємництва, </w:t>
      </w:r>
      <w:proofErr w:type="spellStart"/>
      <w:r w:rsidRPr="002552E7">
        <w:rPr>
          <w:rFonts w:ascii="Arial" w:eastAsia="Arial" w:hAnsi="Arial" w:cs="Arial"/>
          <w:sz w:val="26"/>
          <w:szCs w:val="26"/>
        </w:rPr>
        <w:t>грантрайтингу</w:t>
      </w:r>
      <w:proofErr w:type="spellEnd"/>
      <w:r w:rsidRPr="002552E7">
        <w:rPr>
          <w:rFonts w:ascii="Arial" w:eastAsia="Arial" w:hAnsi="Arial" w:cs="Arial"/>
          <w:sz w:val="26"/>
          <w:szCs w:val="26"/>
        </w:rPr>
        <w:t xml:space="preserve"> та маркетингу, а також навчання з написання бізнес-плану, які допоможуть їм ефективніше управляти своїми підприємствами та залучати ресурси для їх</w:t>
      </w:r>
      <w:r w:rsidR="0043610A">
        <w:rPr>
          <w:rFonts w:ascii="Arial" w:eastAsia="Arial" w:hAnsi="Arial" w:cs="Arial"/>
          <w:sz w:val="26"/>
          <w:szCs w:val="26"/>
        </w:rPr>
        <w:t>нього</w:t>
      </w:r>
      <w:r w:rsidRPr="002552E7">
        <w:rPr>
          <w:rFonts w:ascii="Arial" w:eastAsia="Arial" w:hAnsi="Arial" w:cs="Arial"/>
          <w:sz w:val="26"/>
          <w:szCs w:val="26"/>
        </w:rPr>
        <w:t xml:space="preserve"> розвитку.</w:t>
      </w:r>
      <w:r w:rsidRPr="002552E7">
        <w:rPr>
          <w:rFonts w:ascii="Arial" w:eastAsia="Arial" w:hAnsi="Arial" w:cs="Arial"/>
          <w:sz w:val="26"/>
          <w:szCs w:val="26"/>
          <w:highlight w:val="white"/>
        </w:rPr>
        <w:t xml:space="preserve"> </w:t>
      </w:r>
    </w:p>
    <w:p w:rsidR="002552E7" w:rsidRPr="002552E7" w:rsidRDefault="002552E7" w:rsidP="0043610A">
      <w:pPr>
        <w:ind w:firstLine="708"/>
        <w:jc w:val="both"/>
        <w:rPr>
          <w:rFonts w:ascii="Arial" w:eastAsia="Arial" w:hAnsi="Arial" w:cs="Arial"/>
          <w:sz w:val="26"/>
          <w:szCs w:val="26"/>
          <w:highlight w:val="white"/>
        </w:rPr>
      </w:pPr>
      <w:r w:rsidRPr="002552E7">
        <w:rPr>
          <w:rFonts w:ascii="Arial" w:eastAsia="Arial" w:hAnsi="Arial" w:cs="Arial"/>
          <w:sz w:val="26"/>
          <w:szCs w:val="26"/>
        </w:rPr>
        <w:t>1</w:t>
      </w:r>
      <w:r w:rsidR="00956261">
        <w:rPr>
          <w:rFonts w:ascii="Arial" w:eastAsia="Arial" w:hAnsi="Arial" w:cs="Arial"/>
          <w:sz w:val="26"/>
          <w:szCs w:val="26"/>
        </w:rPr>
        <w:t>0</w:t>
      </w:r>
      <w:r w:rsidRPr="002552E7">
        <w:rPr>
          <w:rFonts w:ascii="Arial" w:eastAsia="Arial" w:hAnsi="Arial" w:cs="Arial"/>
          <w:sz w:val="26"/>
          <w:szCs w:val="26"/>
        </w:rPr>
        <w:t>.</w:t>
      </w:r>
      <w:r w:rsidRPr="002552E7">
        <w:rPr>
          <w:rFonts w:ascii="Arial" w:eastAsia="Arial" w:hAnsi="Arial" w:cs="Arial"/>
          <w:sz w:val="26"/>
          <w:szCs w:val="26"/>
          <w:highlight w:val="white"/>
        </w:rPr>
        <w:t xml:space="preserve">2. </w:t>
      </w:r>
      <w:r w:rsidRPr="002552E7">
        <w:rPr>
          <w:rFonts w:ascii="Arial" w:eastAsia="Arial" w:hAnsi="Arial" w:cs="Arial"/>
          <w:sz w:val="26"/>
          <w:szCs w:val="26"/>
        </w:rPr>
        <w:t>Ветерани</w:t>
      </w:r>
      <w:r w:rsidR="0043610A">
        <w:rPr>
          <w:rFonts w:ascii="Arial" w:eastAsia="Arial" w:hAnsi="Arial" w:cs="Arial"/>
          <w:sz w:val="26"/>
          <w:szCs w:val="26"/>
        </w:rPr>
        <w:t xml:space="preserve"> </w:t>
      </w:r>
      <w:r w:rsidRPr="002552E7">
        <w:rPr>
          <w:rFonts w:ascii="Arial" w:eastAsia="Arial" w:hAnsi="Arial" w:cs="Arial"/>
          <w:sz w:val="26"/>
          <w:szCs w:val="26"/>
        </w:rPr>
        <w:t>/</w:t>
      </w:r>
      <w:r w:rsidR="0043610A">
        <w:rPr>
          <w:rFonts w:ascii="Arial" w:eastAsia="Arial" w:hAnsi="Arial" w:cs="Arial"/>
          <w:sz w:val="26"/>
          <w:szCs w:val="26"/>
        </w:rPr>
        <w:t xml:space="preserve"> </w:t>
      </w:r>
      <w:proofErr w:type="spellStart"/>
      <w:r w:rsidR="0043610A">
        <w:rPr>
          <w:rFonts w:ascii="Arial" w:eastAsia="Arial" w:hAnsi="Arial" w:cs="Arial"/>
          <w:sz w:val="26"/>
          <w:szCs w:val="26"/>
        </w:rPr>
        <w:t>ветера</w:t>
      </w:r>
      <w:r w:rsidRPr="002552E7">
        <w:rPr>
          <w:rFonts w:ascii="Arial" w:eastAsia="Arial" w:hAnsi="Arial" w:cs="Arial"/>
          <w:sz w:val="26"/>
          <w:szCs w:val="26"/>
        </w:rPr>
        <w:t>нки</w:t>
      </w:r>
      <w:proofErr w:type="spellEnd"/>
      <w:r w:rsidRPr="002552E7">
        <w:rPr>
          <w:rFonts w:ascii="Arial" w:eastAsia="Arial" w:hAnsi="Arial" w:cs="Arial"/>
          <w:sz w:val="26"/>
          <w:szCs w:val="26"/>
        </w:rPr>
        <w:t xml:space="preserve"> війни, особи з інвалідністю внаслідок війни, учасники війни, члени їхніх сімей (дружини</w:t>
      </w:r>
      <w:r w:rsidR="0043610A">
        <w:rPr>
          <w:rFonts w:ascii="Arial" w:eastAsia="Arial" w:hAnsi="Arial" w:cs="Arial"/>
          <w:sz w:val="26"/>
          <w:szCs w:val="26"/>
        </w:rPr>
        <w:t xml:space="preserve"> </w:t>
      </w:r>
      <w:r w:rsidRPr="002552E7">
        <w:rPr>
          <w:rFonts w:ascii="Arial" w:eastAsia="Arial" w:hAnsi="Arial" w:cs="Arial"/>
          <w:sz w:val="26"/>
          <w:szCs w:val="26"/>
        </w:rPr>
        <w:t>/</w:t>
      </w:r>
      <w:r w:rsidR="0043610A">
        <w:rPr>
          <w:rFonts w:ascii="Arial" w:eastAsia="Arial" w:hAnsi="Arial" w:cs="Arial"/>
          <w:sz w:val="26"/>
          <w:szCs w:val="26"/>
        </w:rPr>
        <w:t xml:space="preserve"> </w:t>
      </w:r>
      <w:r w:rsidRPr="002552E7">
        <w:rPr>
          <w:rFonts w:ascii="Arial" w:eastAsia="Arial" w:hAnsi="Arial" w:cs="Arial"/>
          <w:sz w:val="26"/>
          <w:szCs w:val="26"/>
        </w:rPr>
        <w:t>чоловіки ветеранів, один із батьків, якщо ветеран</w:t>
      </w:r>
      <w:r w:rsidR="0043610A">
        <w:rPr>
          <w:rFonts w:ascii="Arial" w:eastAsia="Arial" w:hAnsi="Arial" w:cs="Arial"/>
          <w:sz w:val="26"/>
          <w:szCs w:val="26"/>
        </w:rPr>
        <w:t xml:space="preserve"> </w:t>
      </w:r>
      <w:r w:rsidRPr="002552E7">
        <w:rPr>
          <w:rFonts w:ascii="Arial" w:eastAsia="Arial" w:hAnsi="Arial" w:cs="Arial"/>
          <w:sz w:val="26"/>
          <w:szCs w:val="26"/>
        </w:rPr>
        <w:t>/</w:t>
      </w:r>
      <w:r w:rsidR="0043610A">
        <w:rPr>
          <w:rFonts w:ascii="Arial" w:eastAsia="Arial" w:hAnsi="Arial" w:cs="Arial"/>
          <w:sz w:val="26"/>
          <w:szCs w:val="26"/>
        </w:rPr>
        <w:t xml:space="preserve"> </w:t>
      </w:r>
      <w:proofErr w:type="spellStart"/>
      <w:r w:rsidRPr="002552E7">
        <w:rPr>
          <w:rFonts w:ascii="Arial" w:eastAsia="Arial" w:hAnsi="Arial" w:cs="Arial"/>
          <w:sz w:val="26"/>
          <w:szCs w:val="26"/>
        </w:rPr>
        <w:t>ветеранка</w:t>
      </w:r>
      <w:proofErr w:type="spellEnd"/>
      <w:r w:rsidRPr="002552E7">
        <w:rPr>
          <w:rFonts w:ascii="Arial" w:eastAsia="Arial" w:hAnsi="Arial" w:cs="Arial"/>
          <w:sz w:val="26"/>
          <w:szCs w:val="26"/>
        </w:rPr>
        <w:t xml:space="preserve"> неодружені, один із повнолітніх дітей ветерана</w:t>
      </w:r>
      <w:r w:rsidR="0043610A">
        <w:rPr>
          <w:rFonts w:ascii="Arial" w:eastAsia="Arial" w:hAnsi="Arial" w:cs="Arial"/>
          <w:sz w:val="26"/>
          <w:szCs w:val="26"/>
        </w:rPr>
        <w:t xml:space="preserve"> </w:t>
      </w:r>
      <w:r w:rsidRPr="002552E7">
        <w:rPr>
          <w:rFonts w:ascii="Arial" w:eastAsia="Arial" w:hAnsi="Arial" w:cs="Arial"/>
          <w:sz w:val="26"/>
          <w:szCs w:val="26"/>
        </w:rPr>
        <w:t>/</w:t>
      </w:r>
      <w:r w:rsidR="0043610A">
        <w:rPr>
          <w:rFonts w:ascii="Arial" w:eastAsia="Arial" w:hAnsi="Arial" w:cs="Arial"/>
          <w:sz w:val="26"/>
          <w:szCs w:val="26"/>
        </w:rPr>
        <w:t xml:space="preserve"> </w:t>
      </w:r>
      <w:proofErr w:type="spellStart"/>
      <w:r w:rsidRPr="002552E7">
        <w:rPr>
          <w:rFonts w:ascii="Arial" w:eastAsia="Arial" w:hAnsi="Arial" w:cs="Arial"/>
          <w:sz w:val="26"/>
          <w:szCs w:val="26"/>
        </w:rPr>
        <w:t>ветеранки</w:t>
      </w:r>
      <w:proofErr w:type="spellEnd"/>
      <w:r w:rsidRPr="002552E7">
        <w:rPr>
          <w:rFonts w:ascii="Arial" w:eastAsia="Arial" w:hAnsi="Arial" w:cs="Arial"/>
          <w:sz w:val="26"/>
          <w:szCs w:val="26"/>
        </w:rPr>
        <w:t xml:space="preserve">), а також членів сімей загиблих (померлих) ветеранів війни </w:t>
      </w:r>
      <w:r w:rsidRPr="002552E7">
        <w:rPr>
          <w:rFonts w:ascii="Arial" w:eastAsia="Arial" w:hAnsi="Arial" w:cs="Arial"/>
          <w:sz w:val="26"/>
          <w:szCs w:val="26"/>
          <w:highlight w:val="white"/>
        </w:rPr>
        <w:t xml:space="preserve">успішно започаткують бізнес, що призведе до розвитку малого підприємництва </w:t>
      </w:r>
      <w:r w:rsidR="0043610A">
        <w:rPr>
          <w:rFonts w:ascii="Arial" w:eastAsia="Arial" w:hAnsi="Arial" w:cs="Arial"/>
          <w:sz w:val="26"/>
          <w:szCs w:val="26"/>
          <w:highlight w:val="white"/>
        </w:rPr>
        <w:t>у</w:t>
      </w:r>
      <w:r w:rsidRPr="002552E7">
        <w:rPr>
          <w:rFonts w:ascii="Arial" w:eastAsia="Arial" w:hAnsi="Arial" w:cs="Arial"/>
          <w:sz w:val="26"/>
          <w:szCs w:val="26"/>
          <w:highlight w:val="white"/>
        </w:rPr>
        <w:t xml:space="preserve"> </w:t>
      </w:r>
      <w:r w:rsidR="0043610A">
        <w:rPr>
          <w:rFonts w:ascii="Arial" w:eastAsia="Arial" w:hAnsi="Arial" w:cs="Arial"/>
          <w:sz w:val="26"/>
          <w:szCs w:val="26"/>
          <w:highlight w:val="white"/>
        </w:rPr>
        <w:t xml:space="preserve">Львівській </w:t>
      </w:r>
      <w:r w:rsidRPr="002552E7">
        <w:rPr>
          <w:rFonts w:ascii="Arial" w:eastAsia="Arial" w:hAnsi="Arial" w:cs="Arial"/>
          <w:sz w:val="26"/>
          <w:szCs w:val="26"/>
          <w:highlight w:val="white"/>
        </w:rPr>
        <w:t>міській територіальній громаді та створення нових робочих місць.</w:t>
      </w:r>
    </w:p>
    <w:p w:rsidR="002552E7" w:rsidRPr="002552E7" w:rsidRDefault="002552E7" w:rsidP="0043610A">
      <w:pPr>
        <w:ind w:firstLine="708"/>
        <w:jc w:val="both"/>
        <w:rPr>
          <w:rFonts w:ascii="Arial" w:eastAsia="Arial" w:hAnsi="Arial" w:cs="Arial"/>
          <w:sz w:val="26"/>
          <w:szCs w:val="26"/>
          <w:highlight w:val="white"/>
        </w:rPr>
      </w:pPr>
      <w:r w:rsidRPr="002552E7">
        <w:rPr>
          <w:rFonts w:ascii="Arial" w:eastAsia="Arial" w:hAnsi="Arial" w:cs="Arial"/>
          <w:sz w:val="26"/>
          <w:szCs w:val="26"/>
        </w:rPr>
        <w:t>1</w:t>
      </w:r>
      <w:r w:rsidR="00956261">
        <w:rPr>
          <w:rFonts w:ascii="Arial" w:eastAsia="Arial" w:hAnsi="Arial" w:cs="Arial"/>
          <w:sz w:val="26"/>
          <w:szCs w:val="26"/>
        </w:rPr>
        <w:t>0</w:t>
      </w:r>
      <w:r w:rsidRPr="002552E7">
        <w:rPr>
          <w:rFonts w:ascii="Arial" w:eastAsia="Arial" w:hAnsi="Arial" w:cs="Arial"/>
          <w:sz w:val="26"/>
          <w:szCs w:val="26"/>
        </w:rPr>
        <w:t xml:space="preserve">.3. </w:t>
      </w:r>
      <w:r w:rsidRPr="002552E7">
        <w:rPr>
          <w:rFonts w:ascii="Arial" w:eastAsia="Arial" w:hAnsi="Arial" w:cs="Arial"/>
          <w:sz w:val="26"/>
          <w:szCs w:val="26"/>
          <w:highlight w:val="white"/>
        </w:rPr>
        <w:t>Програма сприятиме розвитку підприємницької культури серед ветеранської спільноти, що стимулюватиме інновації, творчість та підприємницький дух серед учасників.</w:t>
      </w: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r w:rsidRPr="002552E7">
        <w:rPr>
          <w:rFonts w:ascii="Arial" w:eastAsia="Arial" w:hAnsi="Arial" w:cs="Arial"/>
          <w:sz w:val="26"/>
          <w:szCs w:val="26"/>
        </w:rPr>
        <w:t>Секретар ради</w:t>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Pr="002552E7">
        <w:rPr>
          <w:rFonts w:ascii="Arial" w:eastAsia="Arial" w:hAnsi="Arial" w:cs="Arial"/>
          <w:sz w:val="26"/>
          <w:szCs w:val="26"/>
        </w:rPr>
        <w:t>Маркіян ЛОПАЧАК</w:t>
      </w:r>
    </w:p>
    <w:p w:rsidR="002552E7" w:rsidRPr="002552E7" w:rsidRDefault="002552E7" w:rsidP="002552E7">
      <w:pPr>
        <w:jc w:val="both"/>
        <w:rPr>
          <w:rFonts w:ascii="Arial" w:eastAsia="Arial" w:hAnsi="Arial" w:cs="Arial"/>
          <w:sz w:val="26"/>
          <w:szCs w:val="26"/>
        </w:rPr>
      </w:pPr>
    </w:p>
    <w:p w:rsidR="002552E7" w:rsidRPr="002552E7" w:rsidRDefault="002552E7" w:rsidP="0043610A">
      <w:pPr>
        <w:ind w:firstLine="708"/>
        <w:jc w:val="both"/>
        <w:rPr>
          <w:rFonts w:ascii="Arial" w:eastAsia="Arial" w:hAnsi="Arial" w:cs="Arial"/>
          <w:sz w:val="26"/>
          <w:szCs w:val="26"/>
        </w:rPr>
      </w:pPr>
      <w:r w:rsidRPr="002552E7">
        <w:rPr>
          <w:rFonts w:ascii="Arial" w:eastAsia="Arial" w:hAnsi="Arial" w:cs="Arial"/>
          <w:sz w:val="26"/>
          <w:szCs w:val="26"/>
        </w:rPr>
        <w:t>Віза:</w:t>
      </w:r>
    </w:p>
    <w:p w:rsidR="002552E7" w:rsidRPr="002552E7" w:rsidRDefault="002552E7" w:rsidP="002552E7">
      <w:pPr>
        <w:jc w:val="both"/>
        <w:rPr>
          <w:rFonts w:ascii="Arial" w:eastAsia="Arial" w:hAnsi="Arial" w:cs="Arial"/>
          <w:sz w:val="26"/>
          <w:szCs w:val="26"/>
        </w:rPr>
      </w:pPr>
    </w:p>
    <w:p w:rsidR="002552E7" w:rsidRPr="002552E7" w:rsidRDefault="002552E7" w:rsidP="002552E7">
      <w:pPr>
        <w:jc w:val="both"/>
        <w:rPr>
          <w:rFonts w:ascii="Arial" w:eastAsia="Arial" w:hAnsi="Arial" w:cs="Arial"/>
          <w:sz w:val="26"/>
          <w:szCs w:val="26"/>
        </w:rPr>
      </w:pPr>
      <w:r w:rsidRPr="002552E7">
        <w:rPr>
          <w:rFonts w:ascii="Arial" w:eastAsia="Arial" w:hAnsi="Arial" w:cs="Arial"/>
          <w:sz w:val="26"/>
          <w:szCs w:val="26"/>
        </w:rPr>
        <w:t>Директор департаменту</w:t>
      </w:r>
    </w:p>
    <w:p w:rsidR="002552E7" w:rsidRPr="002552E7" w:rsidRDefault="002552E7" w:rsidP="002552E7">
      <w:pPr>
        <w:jc w:val="both"/>
        <w:rPr>
          <w:rFonts w:ascii="Arial" w:eastAsia="Arial" w:hAnsi="Arial" w:cs="Arial"/>
          <w:sz w:val="26"/>
          <w:szCs w:val="26"/>
        </w:rPr>
      </w:pPr>
      <w:r w:rsidRPr="002552E7">
        <w:rPr>
          <w:rFonts w:ascii="Arial" w:eastAsia="Arial" w:hAnsi="Arial" w:cs="Arial"/>
          <w:sz w:val="26"/>
          <w:szCs w:val="26"/>
        </w:rPr>
        <w:t>економічного розвитку</w:t>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00846885">
        <w:rPr>
          <w:rFonts w:ascii="Arial" w:eastAsia="Arial" w:hAnsi="Arial" w:cs="Arial"/>
          <w:sz w:val="26"/>
          <w:szCs w:val="26"/>
        </w:rPr>
        <w:tab/>
      </w:r>
      <w:r w:rsidRPr="002552E7">
        <w:rPr>
          <w:rFonts w:ascii="Arial" w:eastAsia="Arial" w:hAnsi="Arial" w:cs="Arial"/>
          <w:sz w:val="26"/>
          <w:szCs w:val="26"/>
        </w:rPr>
        <w:t xml:space="preserve">Інна СВИСТУН </w:t>
      </w:r>
    </w:p>
    <w:sectPr w:rsidR="002552E7" w:rsidRPr="002552E7" w:rsidSect="00A36A39">
      <w:headerReference w:type="default" r:id="rId9"/>
      <w:pgSz w:w="11906" w:h="16838" w:code="9"/>
      <w:pgMar w:top="851" w:right="567" w:bottom="1134" w:left="1985" w:header="567" w:footer="113" w:gutter="0"/>
      <w:paperSrc w:first="7" w:other="7"/>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CD2" w:rsidRDefault="00714CD2">
      <w:r>
        <w:separator/>
      </w:r>
    </w:p>
  </w:endnote>
  <w:endnote w:type="continuationSeparator" w:id="0">
    <w:p w:rsidR="00714CD2" w:rsidRDefault="00714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CD2" w:rsidRDefault="00714CD2">
      <w:r>
        <w:separator/>
      </w:r>
    </w:p>
  </w:footnote>
  <w:footnote w:type="continuationSeparator" w:id="0">
    <w:p w:rsidR="00714CD2" w:rsidRDefault="00714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59340"/>
      <w:docPartObj>
        <w:docPartGallery w:val="Page Numbers (Top of Page)"/>
        <w:docPartUnique/>
      </w:docPartObj>
    </w:sdtPr>
    <w:sdtEndPr/>
    <w:sdtContent>
      <w:p w:rsidR="00C72DDC" w:rsidRDefault="00C72DDC">
        <w:pPr>
          <w:pStyle w:val="a5"/>
          <w:jc w:val="center"/>
        </w:pPr>
        <w:r>
          <w:fldChar w:fldCharType="begin"/>
        </w:r>
        <w:r>
          <w:instrText>PAGE   \* MERGEFORMAT</w:instrText>
        </w:r>
        <w:r>
          <w:fldChar w:fldCharType="separate"/>
        </w:r>
        <w:r w:rsidR="00605DFF">
          <w:rPr>
            <w:noProof/>
          </w:rPr>
          <w:t>7</w:t>
        </w:r>
        <w:r>
          <w:fldChar w:fldCharType="end"/>
        </w:r>
      </w:p>
    </w:sdtContent>
  </w:sdt>
  <w:p w:rsidR="00C72DDC" w:rsidRDefault="00C72D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2"/>
      <w:numFmt w:val="bullet"/>
      <w:lvlText w:val="-"/>
      <w:lvlJc w:val="left"/>
      <w:pPr>
        <w:tabs>
          <w:tab w:val="num" w:pos="1572"/>
        </w:tabs>
        <w:ind w:left="1572" w:hanging="864"/>
      </w:pPr>
      <w:rPr>
        <w:rFonts w:ascii="Arial" w:hAnsi="Arial"/>
      </w:r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4" w15:restartNumberingAfterBreak="0">
    <w:nsid w:val="02662899"/>
    <w:multiLevelType w:val="multilevel"/>
    <w:tmpl w:val="5A1A022A"/>
    <w:lvl w:ilvl="0">
      <w:start w:val="4"/>
      <w:numFmt w:val="decimal"/>
      <w:lvlText w:val="%1."/>
      <w:lvlJc w:val="left"/>
      <w:pPr>
        <w:ind w:left="390" w:hanging="39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5" w15:restartNumberingAfterBreak="0">
    <w:nsid w:val="02DA14F5"/>
    <w:multiLevelType w:val="multilevel"/>
    <w:tmpl w:val="72222692"/>
    <w:lvl w:ilvl="0">
      <w:start w:val="3"/>
      <w:numFmt w:val="decimal"/>
      <w:lvlText w:val="%1."/>
      <w:lvlJc w:val="left"/>
      <w:pPr>
        <w:ind w:left="390" w:hanging="390"/>
      </w:pPr>
      <w:rPr>
        <w:color w:val="0D0D0D"/>
      </w:rPr>
    </w:lvl>
    <w:lvl w:ilvl="1">
      <w:start w:val="4"/>
      <w:numFmt w:val="decimal"/>
      <w:lvlText w:val="%1.%2."/>
      <w:lvlJc w:val="left"/>
      <w:pPr>
        <w:ind w:left="720" w:hanging="720"/>
      </w:pPr>
      <w:rPr>
        <w:color w:val="0D0D0D"/>
      </w:rPr>
    </w:lvl>
    <w:lvl w:ilvl="2">
      <w:start w:val="1"/>
      <w:numFmt w:val="decimal"/>
      <w:lvlText w:val="%1.%2.%3."/>
      <w:lvlJc w:val="left"/>
      <w:pPr>
        <w:ind w:left="720" w:hanging="720"/>
      </w:pPr>
      <w:rPr>
        <w:color w:val="0D0D0D"/>
      </w:rPr>
    </w:lvl>
    <w:lvl w:ilvl="3">
      <w:start w:val="1"/>
      <w:numFmt w:val="decimal"/>
      <w:lvlText w:val="%1.%2.%3.%4."/>
      <w:lvlJc w:val="left"/>
      <w:pPr>
        <w:ind w:left="1080" w:hanging="1080"/>
      </w:pPr>
      <w:rPr>
        <w:color w:val="0D0D0D"/>
      </w:rPr>
    </w:lvl>
    <w:lvl w:ilvl="4">
      <w:start w:val="1"/>
      <w:numFmt w:val="decimal"/>
      <w:lvlText w:val="%1.%2.%3.%4.%5."/>
      <w:lvlJc w:val="left"/>
      <w:pPr>
        <w:ind w:left="1080" w:hanging="1080"/>
      </w:pPr>
      <w:rPr>
        <w:color w:val="0D0D0D"/>
      </w:rPr>
    </w:lvl>
    <w:lvl w:ilvl="5">
      <w:start w:val="1"/>
      <w:numFmt w:val="decimal"/>
      <w:lvlText w:val="%1.%2.%3.%4.%5.%6."/>
      <w:lvlJc w:val="left"/>
      <w:pPr>
        <w:ind w:left="1440" w:hanging="1440"/>
      </w:pPr>
      <w:rPr>
        <w:color w:val="0D0D0D"/>
      </w:rPr>
    </w:lvl>
    <w:lvl w:ilvl="6">
      <w:start w:val="1"/>
      <w:numFmt w:val="decimal"/>
      <w:lvlText w:val="%1.%2.%3.%4.%5.%6.%7."/>
      <w:lvlJc w:val="left"/>
      <w:pPr>
        <w:ind w:left="1440" w:hanging="1440"/>
      </w:pPr>
      <w:rPr>
        <w:color w:val="0D0D0D"/>
      </w:rPr>
    </w:lvl>
    <w:lvl w:ilvl="7">
      <w:start w:val="1"/>
      <w:numFmt w:val="decimal"/>
      <w:lvlText w:val="%1.%2.%3.%4.%5.%6.%7.%8."/>
      <w:lvlJc w:val="left"/>
      <w:pPr>
        <w:ind w:left="1800" w:hanging="1800"/>
      </w:pPr>
      <w:rPr>
        <w:color w:val="0D0D0D"/>
      </w:rPr>
    </w:lvl>
    <w:lvl w:ilvl="8">
      <w:start w:val="1"/>
      <w:numFmt w:val="decimal"/>
      <w:lvlText w:val="%1.%2.%3.%4.%5.%6.%7.%8.%9."/>
      <w:lvlJc w:val="left"/>
      <w:pPr>
        <w:ind w:left="2160" w:hanging="2160"/>
      </w:pPr>
      <w:rPr>
        <w:color w:val="0D0D0D"/>
      </w:rPr>
    </w:lvl>
  </w:abstractNum>
  <w:abstractNum w:abstractNumId="6" w15:restartNumberingAfterBreak="0">
    <w:nsid w:val="09966A0C"/>
    <w:multiLevelType w:val="hybridMultilevel"/>
    <w:tmpl w:val="8D0CAD12"/>
    <w:lvl w:ilvl="0" w:tplc="C0783B76">
      <w:numFmt w:val="bullet"/>
      <w:lvlText w:val="-"/>
      <w:lvlJc w:val="left"/>
      <w:pPr>
        <w:ind w:left="720" w:hanging="360"/>
      </w:pPr>
      <w:rPr>
        <w:rFonts w:ascii="Arial" w:eastAsiaTheme="minorHAns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0BE1779D"/>
    <w:multiLevelType w:val="multilevel"/>
    <w:tmpl w:val="08A4F77C"/>
    <w:lvl w:ilvl="0">
      <w:start w:val="2"/>
      <w:numFmt w:val="decimal"/>
      <w:lvlText w:val="%1."/>
      <w:lvlJc w:val="left"/>
      <w:pPr>
        <w:ind w:left="390" w:hanging="39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8" w15:restartNumberingAfterBreak="0">
    <w:nsid w:val="144F3D13"/>
    <w:multiLevelType w:val="multilevel"/>
    <w:tmpl w:val="5F3E65F2"/>
    <w:lvl w:ilvl="0">
      <w:start w:val="6"/>
      <w:numFmt w:val="decimal"/>
      <w:lvlText w:val="%1."/>
      <w:lvlJc w:val="left"/>
      <w:pPr>
        <w:ind w:left="957" w:hanging="390"/>
      </w:pPr>
      <w:rPr>
        <w:b/>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9" w15:restartNumberingAfterBreak="0">
    <w:nsid w:val="2FD36B4A"/>
    <w:multiLevelType w:val="hybridMultilevel"/>
    <w:tmpl w:val="836EBC1C"/>
    <w:lvl w:ilvl="0" w:tplc="08090001">
      <w:start w:val="1"/>
      <w:numFmt w:val="bullet"/>
      <w:lvlText w:val=""/>
      <w:lvlJc w:val="left"/>
      <w:pPr>
        <w:ind w:left="1170" w:hanging="360"/>
      </w:pPr>
      <w:rPr>
        <w:rFonts w:ascii="Symbol" w:hAnsi="Symbol" w:hint="default"/>
      </w:rPr>
    </w:lvl>
    <w:lvl w:ilvl="1" w:tplc="08090003">
      <w:start w:val="1"/>
      <w:numFmt w:val="bullet"/>
      <w:lvlText w:val="o"/>
      <w:lvlJc w:val="left"/>
      <w:pPr>
        <w:ind w:left="1890" w:hanging="360"/>
      </w:pPr>
      <w:rPr>
        <w:rFonts w:ascii="Courier New" w:hAnsi="Courier New" w:cs="Times New Roman"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Times New Roman"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Times New Roman" w:hint="default"/>
      </w:rPr>
    </w:lvl>
    <w:lvl w:ilvl="8" w:tplc="08090005">
      <w:start w:val="1"/>
      <w:numFmt w:val="bullet"/>
      <w:lvlText w:val=""/>
      <w:lvlJc w:val="left"/>
      <w:pPr>
        <w:ind w:left="6930" w:hanging="360"/>
      </w:pPr>
      <w:rPr>
        <w:rFonts w:ascii="Wingdings" w:hAnsi="Wingdings" w:hint="default"/>
      </w:rPr>
    </w:lvl>
  </w:abstractNum>
  <w:abstractNum w:abstractNumId="10" w15:restartNumberingAfterBreak="0">
    <w:nsid w:val="321459DC"/>
    <w:multiLevelType w:val="multilevel"/>
    <w:tmpl w:val="0C5ECFB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90E0B61"/>
    <w:multiLevelType w:val="hybridMultilevel"/>
    <w:tmpl w:val="8A4C2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B781F97"/>
    <w:multiLevelType w:val="hybridMultilevel"/>
    <w:tmpl w:val="19F4E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53D02A0"/>
    <w:multiLevelType w:val="multilevel"/>
    <w:tmpl w:val="C73A91E4"/>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CC6215"/>
    <w:multiLevelType w:val="hybridMultilevel"/>
    <w:tmpl w:val="11A4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026C5B"/>
    <w:multiLevelType w:val="hybridMultilevel"/>
    <w:tmpl w:val="C6A412B0"/>
    <w:lvl w:ilvl="0" w:tplc="1226B9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6D035C87"/>
    <w:multiLevelType w:val="hybridMultilevel"/>
    <w:tmpl w:val="CC92A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6FD0CF7"/>
    <w:multiLevelType w:val="hybridMultilevel"/>
    <w:tmpl w:val="67E41900"/>
    <w:lvl w:ilvl="0" w:tplc="0C2EAABC">
      <w:start w:val="1"/>
      <w:numFmt w:val="decimal"/>
      <w:lvlText w:val="%1."/>
      <w:lvlJc w:val="left"/>
      <w:pPr>
        <w:ind w:left="358" w:hanging="360"/>
      </w:pPr>
    </w:lvl>
    <w:lvl w:ilvl="1" w:tplc="04220019">
      <w:start w:val="1"/>
      <w:numFmt w:val="lowerLetter"/>
      <w:lvlText w:val="%2."/>
      <w:lvlJc w:val="left"/>
      <w:pPr>
        <w:ind w:left="1078" w:hanging="360"/>
      </w:pPr>
    </w:lvl>
    <w:lvl w:ilvl="2" w:tplc="0422001B">
      <w:start w:val="1"/>
      <w:numFmt w:val="lowerRoman"/>
      <w:lvlText w:val="%3."/>
      <w:lvlJc w:val="right"/>
      <w:pPr>
        <w:ind w:left="1798" w:hanging="180"/>
      </w:pPr>
    </w:lvl>
    <w:lvl w:ilvl="3" w:tplc="0422000F">
      <w:start w:val="1"/>
      <w:numFmt w:val="decimal"/>
      <w:lvlText w:val="%4."/>
      <w:lvlJc w:val="left"/>
      <w:pPr>
        <w:ind w:left="2518" w:hanging="360"/>
      </w:pPr>
    </w:lvl>
    <w:lvl w:ilvl="4" w:tplc="04220019">
      <w:start w:val="1"/>
      <w:numFmt w:val="lowerLetter"/>
      <w:lvlText w:val="%5."/>
      <w:lvlJc w:val="left"/>
      <w:pPr>
        <w:ind w:left="3238" w:hanging="360"/>
      </w:pPr>
    </w:lvl>
    <w:lvl w:ilvl="5" w:tplc="0422001B">
      <w:start w:val="1"/>
      <w:numFmt w:val="lowerRoman"/>
      <w:lvlText w:val="%6."/>
      <w:lvlJc w:val="right"/>
      <w:pPr>
        <w:ind w:left="3958" w:hanging="180"/>
      </w:pPr>
    </w:lvl>
    <w:lvl w:ilvl="6" w:tplc="0422000F">
      <w:start w:val="1"/>
      <w:numFmt w:val="decimal"/>
      <w:lvlText w:val="%7."/>
      <w:lvlJc w:val="left"/>
      <w:pPr>
        <w:ind w:left="4678" w:hanging="360"/>
      </w:pPr>
    </w:lvl>
    <w:lvl w:ilvl="7" w:tplc="04220019">
      <w:start w:val="1"/>
      <w:numFmt w:val="lowerLetter"/>
      <w:lvlText w:val="%8."/>
      <w:lvlJc w:val="left"/>
      <w:pPr>
        <w:ind w:left="5398" w:hanging="360"/>
      </w:pPr>
    </w:lvl>
    <w:lvl w:ilvl="8" w:tplc="0422001B">
      <w:start w:val="1"/>
      <w:numFmt w:val="lowerRoman"/>
      <w:lvlText w:val="%9."/>
      <w:lvlJc w:val="right"/>
      <w:pPr>
        <w:ind w:left="6118" w:hanging="180"/>
      </w:pPr>
    </w:lvl>
  </w:abstractNum>
  <w:abstractNum w:abstractNumId="18" w15:restartNumberingAfterBreak="0">
    <w:nsid w:val="775C4F58"/>
    <w:multiLevelType w:val="multilevel"/>
    <w:tmpl w:val="FB0EE44E"/>
    <w:lvl w:ilvl="0">
      <w:start w:val="3"/>
      <w:numFmt w:val="decimal"/>
      <w:lvlText w:val="%1."/>
      <w:lvlJc w:val="left"/>
      <w:pPr>
        <w:ind w:left="358" w:hanging="360"/>
      </w:pPr>
    </w:lvl>
    <w:lvl w:ilvl="1">
      <w:start w:val="1"/>
      <w:numFmt w:val="decimal"/>
      <w:isLgl/>
      <w:lvlText w:val="%1.%2."/>
      <w:lvlJc w:val="left"/>
      <w:pPr>
        <w:ind w:left="718" w:hanging="720"/>
      </w:pPr>
      <w:rPr>
        <w:b w:val="0"/>
      </w:rPr>
    </w:lvl>
    <w:lvl w:ilvl="2">
      <w:start w:val="1"/>
      <w:numFmt w:val="decimal"/>
      <w:isLgl/>
      <w:lvlText w:val="%1.%2.%3."/>
      <w:lvlJc w:val="left"/>
      <w:pPr>
        <w:ind w:left="718" w:hanging="720"/>
      </w:pPr>
      <w:rPr>
        <w:b w:val="0"/>
      </w:rPr>
    </w:lvl>
    <w:lvl w:ilvl="3">
      <w:start w:val="1"/>
      <w:numFmt w:val="decimal"/>
      <w:isLgl/>
      <w:lvlText w:val="%1.%2.%3.%4."/>
      <w:lvlJc w:val="left"/>
      <w:pPr>
        <w:ind w:left="1078" w:hanging="1080"/>
      </w:pPr>
      <w:rPr>
        <w:b w:val="0"/>
      </w:rPr>
    </w:lvl>
    <w:lvl w:ilvl="4">
      <w:start w:val="1"/>
      <w:numFmt w:val="decimal"/>
      <w:isLgl/>
      <w:lvlText w:val="%1.%2.%3.%4.%5."/>
      <w:lvlJc w:val="left"/>
      <w:pPr>
        <w:ind w:left="1078" w:hanging="1080"/>
      </w:pPr>
      <w:rPr>
        <w:b w:val="0"/>
      </w:rPr>
    </w:lvl>
    <w:lvl w:ilvl="5">
      <w:start w:val="1"/>
      <w:numFmt w:val="decimal"/>
      <w:isLgl/>
      <w:lvlText w:val="%1.%2.%3.%4.%5.%6."/>
      <w:lvlJc w:val="left"/>
      <w:pPr>
        <w:ind w:left="1438" w:hanging="1440"/>
      </w:pPr>
      <w:rPr>
        <w:b w:val="0"/>
      </w:rPr>
    </w:lvl>
    <w:lvl w:ilvl="6">
      <w:start w:val="1"/>
      <w:numFmt w:val="decimal"/>
      <w:isLgl/>
      <w:lvlText w:val="%1.%2.%3.%4.%5.%6.%7."/>
      <w:lvlJc w:val="left"/>
      <w:pPr>
        <w:ind w:left="1438" w:hanging="1440"/>
      </w:pPr>
      <w:rPr>
        <w:b w:val="0"/>
      </w:rPr>
    </w:lvl>
    <w:lvl w:ilvl="7">
      <w:start w:val="1"/>
      <w:numFmt w:val="decimal"/>
      <w:isLgl/>
      <w:lvlText w:val="%1.%2.%3.%4.%5.%6.%7.%8."/>
      <w:lvlJc w:val="left"/>
      <w:pPr>
        <w:ind w:left="1798" w:hanging="1800"/>
      </w:pPr>
      <w:rPr>
        <w:b w:val="0"/>
      </w:rPr>
    </w:lvl>
    <w:lvl w:ilvl="8">
      <w:start w:val="1"/>
      <w:numFmt w:val="decimal"/>
      <w:isLgl/>
      <w:lvlText w:val="%1.%2.%3.%4.%5.%6.%7.%8.%9."/>
      <w:lvlJc w:val="left"/>
      <w:pPr>
        <w:ind w:left="2158" w:hanging="2160"/>
      </w:pPr>
      <w:rPr>
        <w:b w:val="0"/>
      </w:rPr>
    </w:lvl>
  </w:abstractNum>
  <w:num w:numId="1">
    <w:abstractNumId w:val="11"/>
  </w:num>
  <w:num w:numId="2">
    <w:abstractNumId w:val="14"/>
  </w:num>
  <w:num w:numId="3">
    <w:abstractNumId w:val="16"/>
  </w:num>
  <w:num w:numId="4">
    <w:abstractNumId w:val="12"/>
  </w:num>
  <w:num w:numId="5">
    <w:abstractNumId w:val="9"/>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5"/>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5"/>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01"/>
    <w:rsid w:val="000001D1"/>
    <w:rsid w:val="00001CD3"/>
    <w:rsid w:val="00001F8E"/>
    <w:rsid w:val="0000699A"/>
    <w:rsid w:val="000130A9"/>
    <w:rsid w:val="00026C8F"/>
    <w:rsid w:val="0003346A"/>
    <w:rsid w:val="000343D9"/>
    <w:rsid w:val="00037E17"/>
    <w:rsid w:val="00047D09"/>
    <w:rsid w:val="000511B4"/>
    <w:rsid w:val="00052C79"/>
    <w:rsid w:val="0005753A"/>
    <w:rsid w:val="00061F6C"/>
    <w:rsid w:val="00075C77"/>
    <w:rsid w:val="00083C7A"/>
    <w:rsid w:val="000872F3"/>
    <w:rsid w:val="0008752C"/>
    <w:rsid w:val="00087945"/>
    <w:rsid w:val="00090317"/>
    <w:rsid w:val="000925DF"/>
    <w:rsid w:val="00092B51"/>
    <w:rsid w:val="00093A22"/>
    <w:rsid w:val="0009652B"/>
    <w:rsid w:val="000A129D"/>
    <w:rsid w:val="000A1364"/>
    <w:rsid w:val="000A22B3"/>
    <w:rsid w:val="000D3DD9"/>
    <w:rsid w:val="000D4620"/>
    <w:rsid w:val="000D687B"/>
    <w:rsid w:val="000E0FC9"/>
    <w:rsid w:val="000E2509"/>
    <w:rsid w:val="000E650C"/>
    <w:rsid w:val="000F4050"/>
    <w:rsid w:val="000F7F42"/>
    <w:rsid w:val="0010480F"/>
    <w:rsid w:val="001076A4"/>
    <w:rsid w:val="00111A6F"/>
    <w:rsid w:val="00111B47"/>
    <w:rsid w:val="0011481A"/>
    <w:rsid w:val="00115840"/>
    <w:rsid w:val="00116952"/>
    <w:rsid w:val="001230A7"/>
    <w:rsid w:val="00133345"/>
    <w:rsid w:val="0014198F"/>
    <w:rsid w:val="00150900"/>
    <w:rsid w:val="00150C5E"/>
    <w:rsid w:val="0015425B"/>
    <w:rsid w:val="001548CF"/>
    <w:rsid w:val="001629A0"/>
    <w:rsid w:val="00164AA8"/>
    <w:rsid w:val="0016727B"/>
    <w:rsid w:val="00173330"/>
    <w:rsid w:val="0018232E"/>
    <w:rsid w:val="001830DB"/>
    <w:rsid w:val="001A2C7F"/>
    <w:rsid w:val="001A3101"/>
    <w:rsid w:val="001A36B9"/>
    <w:rsid w:val="001B2F5B"/>
    <w:rsid w:val="001B3129"/>
    <w:rsid w:val="001B48E4"/>
    <w:rsid w:val="001C51D8"/>
    <w:rsid w:val="001C62E4"/>
    <w:rsid w:val="001C6B56"/>
    <w:rsid w:val="001D415F"/>
    <w:rsid w:val="001F000D"/>
    <w:rsid w:val="001F659C"/>
    <w:rsid w:val="0022545B"/>
    <w:rsid w:val="00227E8D"/>
    <w:rsid w:val="00227FB6"/>
    <w:rsid w:val="00232703"/>
    <w:rsid w:val="00237A75"/>
    <w:rsid w:val="00237CAC"/>
    <w:rsid w:val="00244A6E"/>
    <w:rsid w:val="00253F1C"/>
    <w:rsid w:val="002552E7"/>
    <w:rsid w:val="002568A8"/>
    <w:rsid w:val="0025791D"/>
    <w:rsid w:val="00260654"/>
    <w:rsid w:val="00274EFD"/>
    <w:rsid w:val="00281816"/>
    <w:rsid w:val="002821CE"/>
    <w:rsid w:val="0029112D"/>
    <w:rsid w:val="002C0D91"/>
    <w:rsid w:val="002D7A52"/>
    <w:rsid w:val="002E15F2"/>
    <w:rsid w:val="002E2E27"/>
    <w:rsid w:val="002F0DDF"/>
    <w:rsid w:val="002F657B"/>
    <w:rsid w:val="00302A3E"/>
    <w:rsid w:val="00302E09"/>
    <w:rsid w:val="00315BC4"/>
    <w:rsid w:val="00325159"/>
    <w:rsid w:val="00325F2B"/>
    <w:rsid w:val="003278D6"/>
    <w:rsid w:val="0033353D"/>
    <w:rsid w:val="00345F03"/>
    <w:rsid w:val="00350715"/>
    <w:rsid w:val="00355629"/>
    <w:rsid w:val="0036075C"/>
    <w:rsid w:val="00370BDD"/>
    <w:rsid w:val="003737B1"/>
    <w:rsid w:val="00373D03"/>
    <w:rsid w:val="0037679E"/>
    <w:rsid w:val="00376AED"/>
    <w:rsid w:val="00377E4C"/>
    <w:rsid w:val="00391136"/>
    <w:rsid w:val="003941C8"/>
    <w:rsid w:val="00395AF8"/>
    <w:rsid w:val="00397010"/>
    <w:rsid w:val="0039784C"/>
    <w:rsid w:val="003A3DB9"/>
    <w:rsid w:val="003B3AED"/>
    <w:rsid w:val="003C3048"/>
    <w:rsid w:val="003C39DE"/>
    <w:rsid w:val="003C3B42"/>
    <w:rsid w:val="003D2F83"/>
    <w:rsid w:val="003E2EA3"/>
    <w:rsid w:val="003E42AB"/>
    <w:rsid w:val="003E5A69"/>
    <w:rsid w:val="003E5FDB"/>
    <w:rsid w:val="003F09CC"/>
    <w:rsid w:val="003F2828"/>
    <w:rsid w:val="003F38A2"/>
    <w:rsid w:val="003F63C5"/>
    <w:rsid w:val="004003A0"/>
    <w:rsid w:val="00402AD6"/>
    <w:rsid w:val="004040CF"/>
    <w:rsid w:val="004150ED"/>
    <w:rsid w:val="00421494"/>
    <w:rsid w:val="00430A37"/>
    <w:rsid w:val="0043358E"/>
    <w:rsid w:val="0043610A"/>
    <w:rsid w:val="00437260"/>
    <w:rsid w:val="00443997"/>
    <w:rsid w:val="0044766F"/>
    <w:rsid w:val="00451C71"/>
    <w:rsid w:val="004526ED"/>
    <w:rsid w:val="0045537C"/>
    <w:rsid w:val="00456CE5"/>
    <w:rsid w:val="00480C2D"/>
    <w:rsid w:val="0049184C"/>
    <w:rsid w:val="0049290F"/>
    <w:rsid w:val="00493616"/>
    <w:rsid w:val="004956B3"/>
    <w:rsid w:val="004A0978"/>
    <w:rsid w:val="004A60E1"/>
    <w:rsid w:val="004A72E3"/>
    <w:rsid w:val="004B4B1D"/>
    <w:rsid w:val="004B5305"/>
    <w:rsid w:val="004C0AA1"/>
    <w:rsid w:val="004C368C"/>
    <w:rsid w:val="004D2C71"/>
    <w:rsid w:val="004D2E5B"/>
    <w:rsid w:val="004D757E"/>
    <w:rsid w:val="004E348B"/>
    <w:rsid w:val="004E46C1"/>
    <w:rsid w:val="004E4BF0"/>
    <w:rsid w:val="004E5DBF"/>
    <w:rsid w:val="004F217A"/>
    <w:rsid w:val="004F6C32"/>
    <w:rsid w:val="00505E9B"/>
    <w:rsid w:val="0051218A"/>
    <w:rsid w:val="00512868"/>
    <w:rsid w:val="005212FD"/>
    <w:rsid w:val="00525ECA"/>
    <w:rsid w:val="00534F69"/>
    <w:rsid w:val="0054786C"/>
    <w:rsid w:val="0055274F"/>
    <w:rsid w:val="00553DDD"/>
    <w:rsid w:val="00556BA1"/>
    <w:rsid w:val="00556CF2"/>
    <w:rsid w:val="00557DCD"/>
    <w:rsid w:val="005624ED"/>
    <w:rsid w:val="00562D6D"/>
    <w:rsid w:val="00581213"/>
    <w:rsid w:val="005963E6"/>
    <w:rsid w:val="005A76F8"/>
    <w:rsid w:val="005A77D2"/>
    <w:rsid w:val="005B2385"/>
    <w:rsid w:val="005B6AD9"/>
    <w:rsid w:val="005B7757"/>
    <w:rsid w:val="005C0F38"/>
    <w:rsid w:val="005D0F50"/>
    <w:rsid w:val="00605DFF"/>
    <w:rsid w:val="0062338C"/>
    <w:rsid w:val="0063194D"/>
    <w:rsid w:val="00631F26"/>
    <w:rsid w:val="00631FAF"/>
    <w:rsid w:val="00632396"/>
    <w:rsid w:val="006336EF"/>
    <w:rsid w:val="00634A05"/>
    <w:rsid w:val="00644B0C"/>
    <w:rsid w:val="00650AD1"/>
    <w:rsid w:val="0065377A"/>
    <w:rsid w:val="00655ACA"/>
    <w:rsid w:val="00661945"/>
    <w:rsid w:val="0066517C"/>
    <w:rsid w:val="00680634"/>
    <w:rsid w:val="00681373"/>
    <w:rsid w:val="006813E5"/>
    <w:rsid w:val="00684CE6"/>
    <w:rsid w:val="00695C6C"/>
    <w:rsid w:val="006B05A4"/>
    <w:rsid w:val="006B2C75"/>
    <w:rsid w:val="006B53A4"/>
    <w:rsid w:val="006D5F5F"/>
    <w:rsid w:val="006E03A1"/>
    <w:rsid w:val="006E7CF8"/>
    <w:rsid w:val="006F07EA"/>
    <w:rsid w:val="006F3504"/>
    <w:rsid w:val="006F3CE3"/>
    <w:rsid w:val="006F7399"/>
    <w:rsid w:val="006F74A2"/>
    <w:rsid w:val="00705A25"/>
    <w:rsid w:val="00705DF2"/>
    <w:rsid w:val="00706B9D"/>
    <w:rsid w:val="00706E31"/>
    <w:rsid w:val="00714CD2"/>
    <w:rsid w:val="007170F3"/>
    <w:rsid w:val="007233FE"/>
    <w:rsid w:val="007311CE"/>
    <w:rsid w:val="00734D73"/>
    <w:rsid w:val="00741DEB"/>
    <w:rsid w:val="007447AD"/>
    <w:rsid w:val="00745D65"/>
    <w:rsid w:val="00745DFA"/>
    <w:rsid w:val="00750956"/>
    <w:rsid w:val="007535E5"/>
    <w:rsid w:val="00753A71"/>
    <w:rsid w:val="00756CEC"/>
    <w:rsid w:val="00757E5D"/>
    <w:rsid w:val="007640DA"/>
    <w:rsid w:val="0078002D"/>
    <w:rsid w:val="00784D76"/>
    <w:rsid w:val="007870B1"/>
    <w:rsid w:val="007876B3"/>
    <w:rsid w:val="007A08C6"/>
    <w:rsid w:val="007A0AC1"/>
    <w:rsid w:val="007A1C19"/>
    <w:rsid w:val="007A44A0"/>
    <w:rsid w:val="007B7308"/>
    <w:rsid w:val="007C2729"/>
    <w:rsid w:val="007C3A57"/>
    <w:rsid w:val="007C4332"/>
    <w:rsid w:val="007D4530"/>
    <w:rsid w:val="007E0F28"/>
    <w:rsid w:val="007E0FF8"/>
    <w:rsid w:val="007E1BF0"/>
    <w:rsid w:val="007E3B97"/>
    <w:rsid w:val="007E6281"/>
    <w:rsid w:val="008002D8"/>
    <w:rsid w:val="008019CB"/>
    <w:rsid w:val="00803C64"/>
    <w:rsid w:val="00814C47"/>
    <w:rsid w:val="00815764"/>
    <w:rsid w:val="008240A0"/>
    <w:rsid w:val="00827A0F"/>
    <w:rsid w:val="00835CC2"/>
    <w:rsid w:val="00846219"/>
    <w:rsid w:val="00846885"/>
    <w:rsid w:val="00846EF8"/>
    <w:rsid w:val="00852896"/>
    <w:rsid w:val="008647F6"/>
    <w:rsid w:val="00865289"/>
    <w:rsid w:val="00867468"/>
    <w:rsid w:val="00875F79"/>
    <w:rsid w:val="008814F9"/>
    <w:rsid w:val="00883553"/>
    <w:rsid w:val="00885B25"/>
    <w:rsid w:val="00892B05"/>
    <w:rsid w:val="00893A4E"/>
    <w:rsid w:val="0089764C"/>
    <w:rsid w:val="008A7AAA"/>
    <w:rsid w:val="008B0108"/>
    <w:rsid w:val="008B0609"/>
    <w:rsid w:val="008B701B"/>
    <w:rsid w:val="008F0B52"/>
    <w:rsid w:val="008F1059"/>
    <w:rsid w:val="00903BA1"/>
    <w:rsid w:val="00905907"/>
    <w:rsid w:val="00905F40"/>
    <w:rsid w:val="00917F5D"/>
    <w:rsid w:val="009272A0"/>
    <w:rsid w:val="00930941"/>
    <w:rsid w:val="00933CCF"/>
    <w:rsid w:val="00934AFB"/>
    <w:rsid w:val="0093535B"/>
    <w:rsid w:val="00937C58"/>
    <w:rsid w:val="00942AF6"/>
    <w:rsid w:val="009503C5"/>
    <w:rsid w:val="0095197B"/>
    <w:rsid w:val="00952789"/>
    <w:rsid w:val="0095421D"/>
    <w:rsid w:val="00956261"/>
    <w:rsid w:val="00960D2C"/>
    <w:rsid w:val="0096566C"/>
    <w:rsid w:val="00967621"/>
    <w:rsid w:val="00967E87"/>
    <w:rsid w:val="00970C6D"/>
    <w:rsid w:val="0097171F"/>
    <w:rsid w:val="00975637"/>
    <w:rsid w:val="00996ED1"/>
    <w:rsid w:val="00997431"/>
    <w:rsid w:val="00997DA1"/>
    <w:rsid w:val="009A0975"/>
    <w:rsid w:val="009B52F8"/>
    <w:rsid w:val="009B5EFE"/>
    <w:rsid w:val="009C1C1F"/>
    <w:rsid w:val="009D648C"/>
    <w:rsid w:val="009E5E24"/>
    <w:rsid w:val="00A02A05"/>
    <w:rsid w:val="00A04821"/>
    <w:rsid w:val="00A11A0D"/>
    <w:rsid w:val="00A1534A"/>
    <w:rsid w:val="00A15A45"/>
    <w:rsid w:val="00A23914"/>
    <w:rsid w:val="00A24495"/>
    <w:rsid w:val="00A33325"/>
    <w:rsid w:val="00A3471E"/>
    <w:rsid w:val="00A34FC0"/>
    <w:rsid w:val="00A35DDE"/>
    <w:rsid w:val="00A360A5"/>
    <w:rsid w:val="00A36A39"/>
    <w:rsid w:val="00A45BB1"/>
    <w:rsid w:val="00A56A68"/>
    <w:rsid w:val="00A57224"/>
    <w:rsid w:val="00A66B76"/>
    <w:rsid w:val="00A72160"/>
    <w:rsid w:val="00A756F3"/>
    <w:rsid w:val="00A81751"/>
    <w:rsid w:val="00A81C0D"/>
    <w:rsid w:val="00A84230"/>
    <w:rsid w:val="00A94620"/>
    <w:rsid w:val="00AB3B5C"/>
    <w:rsid w:val="00AC643D"/>
    <w:rsid w:val="00AC7490"/>
    <w:rsid w:val="00AD1315"/>
    <w:rsid w:val="00AE0B3D"/>
    <w:rsid w:val="00AF2EC1"/>
    <w:rsid w:val="00AF371A"/>
    <w:rsid w:val="00AF4AAA"/>
    <w:rsid w:val="00AF7612"/>
    <w:rsid w:val="00B030D5"/>
    <w:rsid w:val="00B0370C"/>
    <w:rsid w:val="00B1153C"/>
    <w:rsid w:val="00B1508A"/>
    <w:rsid w:val="00B220D7"/>
    <w:rsid w:val="00B23287"/>
    <w:rsid w:val="00B243FD"/>
    <w:rsid w:val="00B245BD"/>
    <w:rsid w:val="00B27459"/>
    <w:rsid w:val="00B30716"/>
    <w:rsid w:val="00B35429"/>
    <w:rsid w:val="00B46FCC"/>
    <w:rsid w:val="00B50631"/>
    <w:rsid w:val="00B616BB"/>
    <w:rsid w:val="00B61B01"/>
    <w:rsid w:val="00B72E24"/>
    <w:rsid w:val="00B91F7E"/>
    <w:rsid w:val="00B94300"/>
    <w:rsid w:val="00BB550D"/>
    <w:rsid w:val="00BC29CD"/>
    <w:rsid w:val="00BC3E0E"/>
    <w:rsid w:val="00BF554D"/>
    <w:rsid w:val="00C04E87"/>
    <w:rsid w:val="00C077A7"/>
    <w:rsid w:val="00C10B9D"/>
    <w:rsid w:val="00C23DAE"/>
    <w:rsid w:val="00C256CA"/>
    <w:rsid w:val="00C34327"/>
    <w:rsid w:val="00C4182E"/>
    <w:rsid w:val="00C47195"/>
    <w:rsid w:val="00C47F02"/>
    <w:rsid w:val="00C60FF2"/>
    <w:rsid w:val="00C72DDC"/>
    <w:rsid w:val="00C7524F"/>
    <w:rsid w:val="00C7588F"/>
    <w:rsid w:val="00C81312"/>
    <w:rsid w:val="00CA1A41"/>
    <w:rsid w:val="00CA451A"/>
    <w:rsid w:val="00CA4E01"/>
    <w:rsid w:val="00CA4E4A"/>
    <w:rsid w:val="00CA5DCE"/>
    <w:rsid w:val="00CB0573"/>
    <w:rsid w:val="00CC1DFD"/>
    <w:rsid w:val="00CC6D4C"/>
    <w:rsid w:val="00CC7B84"/>
    <w:rsid w:val="00CD11D5"/>
    <w:rsid w:val="00CE323B"/>
    <w:rsid w:val="00CF1435"/>
    <w:rsid w:val="00CF4E05"/>
    <w:rsid w:val="00CF6A11"/>
    <w:rsid w:val="00D0128F"/>
    <w:rsid w:val="00D02A3D"/>
    <w:rsid w:val="00D03D77"/>
    <w:rsid w:val="00D06013"/>
    <w:rsid w:val="00D07973"/>
    <w:rsid w:val="00D21B82"/>
    <w:rsid w:val="00D26952"/>
    <w:rsid w:val="00D40C17"/>
    <w:rsid w:val="00D41708"/>
    <w:rsid w:val="00D43A0D"/>
    <w:rsid w:val="00D4621B"/>
    <w:rsid w:val="00D56819"/>
    <w:rsid w:val="00D62EFD"/>
    <w:rsid w:val="00D64FCA"/>
    <w:rsid w:val="00D66577"/>
    <w:rsid w:val="00D754C9"/>
    <w:rsid w:val="00D76E69"/>
    <w:rsid w:val="00D84658"/>
    <w:rsid w:val="00D87B18"/>
    <w:rsid w:val="00DA654C"/>
    <w:rsid w:val="00DD56FC"/>
    <w:rsid w:val="00DE2E79"/>
    <w:rsid w:val="00DE4148"/>
    <w:rsid w:val="00DF21A9"/>
    <w:rsid w:val="00DF3046"/>
    <w:rsid w:val="00DF52F3"/>
    <w:rsid w:val="00E06897"/>
    <w:rsid w:val="00E0726A"/>
    <w:rsid w:val="00E10C3D"/>
    <w:rsid w:val="00E12477"/>
    <w:rsid w:val="00E307F8"/>
    <w:rsid w:val="00E30EF0"/>
    <w:rsid w:val="00E34AF9"/>
    <w:rsid w:val="00E37E6C"/>
    <w:rsid w:val="00E40738"/>
    <w:rsid w:val="00E610EE"/>
    <w:rsid w:val="00E673CA"/>
    <w:rsid w:val="00E70B61"/>
    <w:rsid w:val="00E85106"/>
    <w:rsid w:val="00E87092"/>
    <w:rsid w:val="00E94201"/>
    <w:rsid w:val="00E9700B"/>
    <w:rsid w:val="00EA422B"/>
    <w:rsid w:val="00EA615C"/>
    <w:rsid w:val="00EB4D42"/>
    <w:rsid w:val="00EC17AE"/>
    <w:rsid w:val="00ED0942"/>
    <w:rsid w:val="00EE458A"/>
    <w:rsid w:val="00EF5ED3"/>
    <w:rsid w:val="00F04101"/>
    <w:rsid w:val="00F1066F"/>
    <w:rsid w:val="00F10B48"/>
    <w:rsid w:val="00F149D9"/>
    <w:rsid w:val="00F155D4"/>
    <w:rsid w:val="00F15850"/>
    <w:rsid w:val="00F21F0C"/>
    <w:rsid w:val="00F2385B"/>
    <w:rsid w:val="00F26A88"/>
    <w:rsid w:val="00F33684"/>
    <w:rsid w:val="00F51CB8"/>
    <w:rsid w:val="00F56090"/>
    <w:rsid w:val="00F56AF8"/>
    <w:rsid w:val="00F56FB4"/>
    <w:rsid w:val="00F642CD"/>
    <w:rsid w:val="00F65A2F"/>
    <w:rsid w:val="00F6619F"/>
    <w:rsid w:val="00F71DB1"/>
    <w:rsid w:val="00F847B7"/>
    <w:rsid w:val="00F90CE6"/>
    <w:rsid w:val="00F90D89"/>
    <w:rsid w:val="00F921D5"/>
    <w:rsid w:val="00F94138"/>
    <w:rsid w:val="00F94D45"/>
    <w:rsid w:val="00FA10A0"/>
    <w:rsid w:val="00FA2242"/>
    <w:rsid w:val="00FD18FB"/>
    <w:rsid w:val="00FD29B3"/>
    <w:rsid w:val="00FE428D"/>
    <w:rsid w:val="00FF3C27"/>
    <w:rsid w:val="00FF41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F16C327"/>
  <w15:chartTrackingRefBased/>
  <w15:docId w15:val="{0CB5A9FF-3128-4C99-B17E-0BD340F0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708"/>
    <w:pPr>
      <w:suppressAutoHyphens/>
    </w:pPr>
    <w:rPr>
      <w:sz w:val="24"/>
      <w:szCs w:val="24"/>
      <w:lang w:eastAsia="ar-SA"/>
    </w:rPr>
  </w:style>
  <w:style w:type="paragraph" w:styleId="1">
    <w:name w:val="heading 1"/>
    <w:basedOn w:val="a"/>
    <w:next w:val="a"/>
    <w:link w:val="10"/>
    <w:qFormat/>
    <w:rsid w:val="00B1153C"/>
    <w:pPr>
      <w:keepNext/>
      <w:keepLines/>
      <w:suppressAutoHyphens w:val="0"/>
      <w:spacing w:before="240" w:line="256" w:lineRule="auto"/>
      <w:outlineLvl w:val="0"/>
    </w:pPr>
    <w:rPr>
      <w:rFonts w:ascii="Calibri Light" w:hAnsi="Calibri Light"/>
      <w:color w:val="2E74B5"/>
      <w:sz w:val="32"/>
      <w:szCs w:val="32"/>
      <w:lang w:eastAsia="uk-UA"/>
    </w:rPr>
  </w:style>
  <w:style w:type="paragraph" w:styleId="2">
    <w:name w:val="heading 2"/>
    <w:basedOn w:val="a"/>
    <w:next w:val="a"/>
    <w:link w:val="20"/>
    <w:qFormat/>
    <w:rsid w:val="00A84230"/>
    <w:pPr>
      <w:keepNext/>
      <w:suppressAutoHyphens w:val="0"/>
      <w:spacing w:before="240" w:after="60"/>
      <w:ind w:left="576" w:hanging="576"/>
      <w:jc w:val="both"/>
      <w:outlineLvl w:val="1"/>
    </w:pPr>
    <w:rPr>
      <w:rFonts w:cs="Arial"/>
      <w:b/>
      <w:bCs/>
      <w:iCs/>
      <w:szCs w:val="28"/>
      <w:lang w:eastAsia="ru-RU"/>
    </w:rPr>
  </w:style>
  <w:style w:type="paragraph" w:styleId="3">
    <w:name w:val="heading 3"/>
    <w:basedOn w:val="a"/>
    <w:next w:val="a"/>
    <w:link w:val="30"/>
    <w:qFormat/>
    <w:rsid w:val="00A84230"/>
    <w:pPr>
      <w:keepNext/>
      <w:suppressAutoHyphens w:val="0"/>
      <w:spacing w:before="240" w:after="60"/>
      <w:ind w:left="720" w:hanging="720"/>
      <w:jc w:val="both"/>
      <w:outlineLvl w:val="2"/>
    </w:pPr>
    <w:rPr>
      <w:rFonts w:cs="Arial"/>
      <w:b/>
      <w:bCs/>
      <w:szCs w:val="26"/>
      <w:lang w:eastAsia="ru-RU"/>
    </w:rPr>
  </w:style>
  <w:style w:type="paragraph" w:styleId="4">
    <w:name w:val="heading 4"/>
    <w:basedOn w:val="a"/>
    <w:next w:val="a0"/>
    <w:link w:val="40"/>
    <w:qFormat/>
    <w:rsid w:val="00A84230"/>
    <w:pPr>
      <w:keepNext/>
      <w:keepLines/>
      <w:suppressAutoHyphens w:val="0"/>
      <w:spacing w:before="280" w:line="280" w:lineRule="atLeast"/>
      <w:ind w:left="3133" w:hanging="864"/>
      <w:outlineLvl w:val="3"/>
    </w:pPr>
    <w:rPr>
      <w:b/>
      <w:i/>
      <w:spacing w:val="-4"/>
      <w:kern w:val="28"/>
      <w:lang w:eastAsia="ru-RU"/>
    </w:rPr>
  </w:style>
  <w:style w:type="paragraph" w:styleId="5">
    <w:name w:val="heading 5"/>
    <w:basedOn w:val="a"/>
    <w:next w:val="a"/>
    <w:link w:val="50"/>
    <w:uiPriority w:val="9"/>
    <w:qFormat/>
    <w:rsid w:val="00A84230"/>
    <w:pPr>
      <w:suppressAutoHyphens w:val="0"/>
      <w:spacing w:before="240" w:after="60"/>
      <w:ind w:left="1008" w:hanging="1008"/>
      <w:jc w:val="both"/>
      <w:outlineLvl w:val="4"/>
    </w:pPr>
    <w:rPr>
      <w:rFonts w:ascii="Calibri" w:hAnsi="Calibri"/>
      <w:b/>
      <w:bCs/>
      <w:i/>
      <w:iCs/>
      <w:sz w:val="26"/>
      <w:szCs w:val="26"/>
      <w:lang w:eastAsia="ru-RU"/>
    </w:rPr>
  </w:style>
  <w:style w:type="paragraph" w:styleId="6">
    <w:name w:val="heading 6"/>
    <w:basedOn w:val="a"/>
    <w:next w:val="a"/>
    <w:link w:val="60"/>
    <w:uiPriority w:val="9"/>
    <w:qFormat/>
    <w:rsid w:val="00A84230"/>
    <w:pPr>
      <w:suppressAutoHyphens w:val="0"/>
      <w:spacing w:before="240" w:after="60"/>
      <w:ind w:left="1152" w:hanging="1152"/>
      <w:jc w:val="both"/>
      <w:outlineLvl w:val="5"/>
    </w:pPr>
    <w:rPr>
      <w:rFonts w:ascii="Calibri" w:hAnsi="Calibri"/>
      <w:b/>
      <w:bCs/>
      <w:sz w:val="22"/>
      <w:szCs w:val="22"/>
      <w:lang w:eastAsia="ru-RU"/>
    </w:rPr>
  </w:style>
  <w:style w:type="paragraph" w:styleId="7">
    <w:name w:val="heading 7"/>
    <w:basedOn w:val="a"/>
    <w:next w:val="a"/>
    <w:link w:val="70"/>
    <w:uiPriority w:val="9"/>
    <w:qFormat/>
    <w:rsid w:val="00A84230"/>
    <w:pPr>
      <w:suppressAutoHyphens w:val="0"/>
      <w:spacing w:before="240" w:after="60"/>
      <w:ind w:left="1296" w:hanging="1296"/>
      <w:jc w:val="both"/>
      <w:outlineLvl w:val="6"/>
    </w:pPr>
    <w:rPr>
      <w:rFonts w:ascii="Calibri" w:hAnsi="Calibri"/>
      <w:lang w:eastAsia="ru-RU"/>
    </w:rPr>
  </w:style>
  <w:style w:type="paragraph" w:styleId="8">
    <w:name w:val="heading 8"/>
    <w:basedOn w:val="a"/>
    <w:next w:val="a"/>
    <w:link w:val="80"/>
    <w:uiPriority w:val="9"/>
    <w:qFormat/>
    <w:rsid w:val="00A84230"/>
    <w:pPr>
      <w:suppressAutoHyphens w:val="0"/>
      <w:spacing w:before="240" w:after="60"/>
      <w:ind w:left="1440" w:hanging="1440"/>
      <w:jc w:val="both"/>
      <w:outlineLvl w:val="7"/>
    </w:pPr>
    <w:rPr>
      <w:rFonts w:ascii="Calibri" w:hAnsi="Calibri"/>
      <w:i/>
      <w:iCs/>
      <w:lang w:eastAsia="ru-RU"/>
    </w:rPr>
  </w:style>
  <w:style w:type="paragraph" w:styleId="9">
    <w:name w:val="heading 9"/>
    <w:basedOn w:val="a"/>
    <w:next w:val="a"/>
    <w:link w:val="90"/>
    <w:uiPriority w:val="9"/>
    <w:qFormat/>
    <w:rsid w:val="00A84230"/>
    <w:pPr>
      <w:suppressAutoHyphens w:val="0"/>
      <w:spacing w:before="240" w:after="60"/>
      <w:ind w:left="1584" w:hanging="1584"/>
      <w:jc w:val="both"/>
      <w:outlineLvl w:val="8"/>
    </w:pPr>
    <w:rPr>
      <w:rFonts w:ascii="Cambria" w:hAnsi="Cambria"/>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1153C"/>
    <w:rPr>
      <w:rFonts w:ascii="Calibri Light" w:hAnsi="Calibri Light"/>
      <w:color w:val="2E74B5"/>
      <w:sz w:val="32"/>
      <w:szCs w:val="32"/>
    </w:rPr>
  </w:style>
  <w:style w:type="character" w:customStyle="1" w:styleId="20">
    <w:name w:val="Заголовок 2 Знак"/>
    <w:link w:val="2"/>
    <w:rsid w:val="00A84230"/>
    <w:rPr>
      <w:rFonts w:cs="Arial"/>
      <w:b/>
      <w:bCs/>
      <w:iCs/>
      <w:sz w:val="24"/>
      <w:szCs w:val="28"/>
      <w:lang w:eastAsia="ru-RU"/>
    </w:rPr>
  </w:style>
  <w:style w:type="character" w:customStyle="1" w:styleId="30">
    <w:name w:val="Заголовок 3 Знак"/>
    <w:link w:val="3"/>
    <w:rsid w:val="00A84230"/>
    <w:rPr>
      <w:rFonts w:cs="Arial"/>
      <w:b/>
      <w:bCs/>
      <w:sz w:val="24"/>
      <w:szCs w:val="26"/>
      <w:lang w:eastAsia="ru-RU"/>
    </w:rPr>
  </w:style>
  <w:style w:type="paragraph" w:styleId="a0">
    <w:name w:val="Body Text"/>
    <w:basedOn w:val="a"/>
    <w:link w:val="a4"/>
    <w:uiPriority w:val="99"/>
    <w:unhideWhenUsed/>
    <w:rsid w:val="00A84230"/>
    <w:pPr>
      <w:suppressAutoHyphens w:val="0"/>
      <w:spacing w:after="120"/>
      <w:ind w:firstLine="709"/>
      <w:jc w:val="both"/>
    </w:pPr>
    <w:rPr>
      <w:sz w:val="28"/>
      <w:lang w:eastAsia="ru-RU"/>
    </w:rPr>
  </w:style>
  <w:style w:type="character" w:customStyle="1" w:styleId="a4">
    <w:name w:val="Основний текст Знак"/>
    <w:link w:val="a0"/>
    <w:uiPriority w:val="99"/>
    <w:rsid w:val="00A84230"/>
    <w:rPr>
      <w:sz w:val="28"/>
      <w:szCs w:val="24"/>
      <w:lang w:eastAsia="ru-RU"/>
    </w:rPr>
  </w:style>
  <w:style w:type="character" w:customStyle="1" w:styleId="40">
    <w:name w:val="Заголовок 4 Знак"/>
    <w:link w:val="4"/>
    <w:rsid w:val="00A84230"/>
    <w:rPr>
      <w:b/>
      <w:i/>
      <w:spacing w:val="-4"/>
      <w:kern w:val="28"/>
      <w:sz w:val="24"/>
      <w:szCs w:val="24"/>
      <w:lang w:eastAsia="ru-RU"/>
    </w:rPr>
  </w:style>
  <w:style w:type="character" w:customStyle="1" w:styleId="50">
    <w:name w:val="Заголовок 5 Знак"/>
    <w:link w:val="5"/>
    <w:uiPriority w:val="9"/>
    <w:rsid w:val="00A84230"/>
    <w:rPr>
      <w:rFonts w:ascii="Calibri" w:hAnsi="Calibri"/>
      <w:b/>
      <w:bCs/>
      <w:i/>
      <w:iCs/>
      <w:sz w:val="26"/>
      <w:szCs w:val="26"/>
      <w:lang w:eastAsia="ru-RU"/>
    </w:rPr>
  </w:style>
  <w:style w:type="character" w:customStyle="1" w:styleId="60">
    <w:name w:val="Заголовок 6 Знак"/>
    <w:link w:val="6"/>
    <w:uiPriority w:val="9"/>
    <w:rsid w:val="00A84230"/>
    <w:rPr>
      <w:rFonts w:ascii="Calibri" w:hAnsi="Calibri"/>
      <w:b/>
      <w:bCs/>
      <w:sz w:val="22"/>
      <w:szCs w:val="22"/>
      <w:lang w:eastAsia="ru-RU"/>
    </w:rPr>
  </w:style>
  <w:style w:type="character" w:customStyle="1" w:styleId="70">
    <w:name w:val="Заголовок 7 Знак"/>
    <w:link w:val="7"/>
    <w:uiPriority w:val="9"/>
    <w:rsid w:val="00A84230"/>
    <w:rPr>
      <w:rFonts w:ascii="Calibri" w:hAnsi="Calibri"/>
      <w:sz w:val="24"/>
      <w:szCs w:val="24"/>
      <w:lang w:eastAsia="ru-RU"/>
    </w:rPr>
  </w:style>
  <w:style w:type="character" w:customStyle="1" w:styleId="80">
    <w:name w:val="Заголовок 8 Знак"/>
    <w:link w:val="8"/>
    <w:uiPriority w:val="9"/>
    <w:rsid w:val="00A84230"/>
    <w:rPr>
      <w:rFonts w:ascii="Calibri" w:hAnsi="Calibri"/>
      <w:i/>
      <w:iCs/>
      <w:sz w:val="24"/>
      <w:szCs w:val="24"/>
      <w:lang w:eastAsia="ru-RU"/>
    </w:rPr>
  </w:style>
  <w:style w:type="character" w:customStyle="1" w:styleId="90">
    <w:name w:val="Заголовок 9 Знак"/>
    <w:link w:val="9"/>
    <w:uiPriority w:val="9"/>
    <w:rsid w:val="00A84230"/>
    <w:rPr>
      <w:rFonts w:ascii="Cambria" w:hAnsi="Cambria"/>
      <w:sz w:val="22"/>
      <w:szCs w:val="22"/>
      <w:lang w:eastAsia="ru-RU"/>
    </w:rPr>
  </w:style>
  <w:style w:type="paragraph" w:styleId="a5">
    <w:name w:val="header"/>
    <w:aliases w:val=" Знак4"/>
    <w:basedOn w:val="a"/>
    <w:link w:val="a6"/>
    <w:uiPriority w:val="99"/>
    <w:rsid w:val="005624ED"/>
    <w:pPr>
      <w:tabs>
        <w:tab w:val="center" w:pos="4819"/>
        <w:tab w:val="right" w:pos="9639"/>
      </w:tabs>
    </w:pPr>
  </w:style>
  <w:style w:type="character" w:customStyle="1" w:styleId="a6">
    <w:name w:val="Верхній колонтитул Знак"/>
    <w:aliases w:val=" Знак4 Знак"/>
    <w:link w:val="a5"/>
    <w:uiPriority w:val="99"/>
    <w:rsid w:val="0029112D"/>
    <w:rPr>
      <w:sz w:val="24"/>
      <w:szCs w:val="24"/>
      <w:lang w:eastAsia="ar-SA"/>
    </w:rPr>
  </w:style>
  <w:style w:type="character" w:styleId="a7">
    <w:name w:val="page number"/>
    <w:basedOn w:val="a1"/>
    <w:rsid w:val="005624ED"/>
  </w:style>
  <w:style w:type="paragraph" w:customStyle="1" w:styleId="11">
    <w:name w:val="Абзац списку1"/>
    <w:basedOn w:val="a"/>
    <w:rsid w:val="00967621"/>
    <w:pPr>
      <w:suppressAutoHyphens w:val="0"/>
      <w:spacing w:after="200" w:line="276" w:lineRule="auto"/>
      <w:ind w:left="720"/>
    </w:pPr>
    <w:rPr>
      <w:rFonts w:ascii="Calibri" w:hAnsi="Calibri" w:cs="Calibri"/>
      <w:sz w:val="22"/>
      <w:szCs w:val="22"/>
      <w:lang w:val="ru-RU" w:eastAsia="ru-RU"/>
    </w:rPr>
  </w:style>
  <w:style w:type="paragraph" w:styleId="a8">
    <w:name w:val="footer"/>
    <w:basedOn w:val="a"/>
    <w:link w:val="a9"/>
    <w:uiPriority w:val="99"/>
    <w:rsid w:val="00967621"/>
    <w:pPr>
      <w:tabs>
        <w:tab w:val="center" w:pos="4819"/>
        <w:tab w:val="right" w:pos="9639"/>
      </w:tabs>
    </w:pPr>
  </w:style>
  <w:style w:type="character" w:customStyle="1" w:styleId="a9">
    <w:name w:val="Нижній колонтитул Знак"/>
    <w:link w:val="a8"/>
    <w:uiPriority w:val="99"/>
    <w:rsid w:val="00A84230"/>
    <w:rPr>
      <w:sz w:val="24"/>
      <w:szCs w:val="24"/>
      <w:lang w:eastAsia="ar-SA"/>
    </w:rPr>
  </w:style>
  <w:style w:type="paragraph" w:styleId="aa">
    <w:name w:val="List Paragraph"/>
    <w:basedOn w:val="a"/>
    <w:uiPriority w:val="34"/>
    <w:qFormat/>
    <w:rsid w:val="00037E17"/>
    <w:pPr>
      <w:suppressAutoHyphens w:val="0"/>
      <w:spacing w:after="200" w:line="276" w:lineRule="auto"/>
      <w:ind w:left="720"/>
      <w:contextualSpacing/>
    </w:pPr>
    <w:rPr>
      <w:rFonts w:ascii="Calibri" w:hAnsi="Calibri"/>
      <w:sz w:val="22"/>
      <w:szCs w:val="22"/>
      <w:lang w:val="ru-RU" w:eastAsia="ru-RU"/>
    </w:rPr>
  </w:style>
  <w:style w:type="paragraph" w:styleId="ab">
    <w:name w:val="Normal (Web)"/>
    <w:basedOn w:val="a"/>
    <w:uiPriority w:val="99"/>
    <w:unhideWhenUsed/>
    <w:rsid w:val="00037E17"/>
    <w:pPr>
      <w:suppressAutoHyphens w:val="0"/>
    </w:pPr>
    <w:rPr>
      <w:lang w:val="ru-RU" w:eastAsia="ru-RU"/>
    </w:rPr>
  </w:style>
  <w:style w:type="character" w:customStyle="1" w:styleId="spelle">
    <w:name w:val="spelle"/>
    <w:basedOn w:val="a1"/>
    <w:rsid w:val="00037E17"/>
  </w:style>
  <w:style w:type="paragraph" w:customStyle="1" w:styleId="OMtext">
    <w:name w:val="OM_text"/>
    <w:rsid w:val="00037E17"/>
    <w:pPr>
      <w:spacing w:before="120"/>
      <w:ind w:right="-2"/>
      <w:jc w:val="both"/>
    </w:pPr>
    <w:rPr>
      <w:sz w:val="22"/>
      <w:lang w:eastAsia="ru-RU"/>
    </w:rPr>
  </w:style>
  <w:style w:type="paragraph" w:styleId="HTML">
    <w:name w:val="HTML Preformatted"/>
    <w:basedOn w:val="a"/>
    <w:link w:val="HTML0"/>
    <w:uiPriority w:val="99"/>
    <w:rsid w:val="006F3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ий HTML Знак"/>
    <w:link w:val="HTML"/>
    <w:uiPriority w:val="99"/>
    <w:rsid w:val="00865289"/>
    <w:rPr>
      <w:rFonts w:ascii="Courier New" w:hAnsi="Courier New" w:cs="Courier New"/>
      <w:lang w:val="ru-RU" w:eastAsia="ru-RU"/>
    </w:rPr>
  </w:style>
  <w:style w:type="table" w:styleId="ac">
    <w:name w:val="Table Grid"/>
    <w:basedOn w:val="a2"/>
    <w:uiPriority w:val="39"/>
    <w:rsid w:val="006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 (веб)3"/>
    <w:basedOn w:val="a"/>
    <w:rsid w:val="00001F8E"/>
    <w:pPr>
      <w:suppressAutoHyphens w:val="0"/>
      <w:spacing w:after="384" w:line="360" w:lineRule="atLeast"/>
    </w:pPr>
    <w:rPr>
      <w:lang w:val="ru-RU" w:eastAsia="ru-RU"/>
    </w:rPr>
  </w:style>
  <w:style w:type="character" w:customStyle="1" w:styleId="apple-converted-space">
    <w:name w:val="apple-converted-space"/>
    <w:basedOn w:val="a1"/>
    <w:rsid w:val="00A15A45"/>
  </w:style>
  <w:style w:type="paragraph" w:customStyle="1" w:styleId="12">
    <w:name w:val="Обычный1"/>
    <w:rsid w:val="00934AFB"/>
    <w:pPr>
      <w:spacing w:line="276" w:lineRule="auto"/>
    </w:pPr>
    <w:rPr>
      <w:rFonts w:ascii="Arial" w:eastAsia="Arial" w:hAnsi="Arial" w:cs="Arial"/>
      <w:color w:val="000000"/>
      <w:sz w:val="22"/>
      <w:szCs w:val="22"/>
    </w:rPr>
  </w:style>
  <w:style w:type="paragraph" w:styleId="ad">
    <w:name w:val="Balloon Text"/>
    <w:basedOn w:val="a"/>
    <w:link w:val="ae"/>
    <w:uiPriority w:val="99"/>
    <w:rsid w:val="00562D6D"/>
    <w:rPr>
      <w:rFonts w:ascii="Segoe UI" w:hAnsi="Segoe UI" w:cs="Segoe UI"/>
      <w:sz w:val="18"/>
      <w:szCs w:val="18"/>
    </w:rPr>
  </w:style>
  <w:style w:type="character" w:customStyle="1" w:styleId="ae">
    <w:name w:val="Текст у виносці Знак"/>
    <w:link w:val="ad"/>
    <w:uiPriority w:val="99"/>
    <w:rsid w:val="00562D6D"/>
    <w:rPr>
      <w:rFonts w:ascii="Segoe UI" w:hAnsi="Segoe UI" w:cs="Segoe UI"/>
      <w:sz w:val="18"/>
      <w:szCs w:val="18"/>
      <w:lang w:eastAsia="ar-SA"/>
    </w:rPr>
  </w:style>
  <w:style w:type="character" w:styleId="af">
    <w:name w:val="Strong"/>
    <w:uiPriority w:val="22"/>
    <w:qFormat/>
    <w:rsid w:val="005B7757"/>
    <w:rPr>
      <w:b/>
      <w:bCs/>
    </w:rPr>
  </w:style>
  <w:style w:type="character" w:styleId="af0">
    <w:name w:val="Hyperlink"/>
    <w:uiPriority w:val="99"/>
    <w:unhideWhenUsed/>
    <w:rsid w:val="00960D2C"/>
    <w:rPr>
      <w:color w:val="0000FF"/>
      <w:u w:val="single"/>
    </w:rPr>
  </w:style>
  <w:style w:type="character" w:customStyle="1" w:styleId="apple-tab-span">
    <w:name w:val="apple-tab-span"/>
    <w:rsid w:val="00B1153C"/>
  </w:style>
  <w:style w:type="character" w:customStyle="1" w:styleId="xfm80313902">
    <w:name w:val="xfm_80313902"/>
    <w:rsid w:val="00A84230"/>
  </w:style>
  <w:style w:type="character" w:customStyle="1" w:styleId="xfm28943426">
    <w:name w:val="xfm_28943426"/>
    <w:rsid w:val="00A84230"/>
  </w:style>
  <w:style w:type="paragraph" w:customStyle="1" w:styleId="13">
    <w:name w:val="Звичайний1"/>
    <w:uiPriority w:val="99"/>
    <w:rsid w:val="00373D03"/>
    <w:pPr>
      <w:spacing w:after="160" w:line="259" w:lineRule="auto"/>
    </w:pPr>
    <w:rPr>
      <w:rFonts w:ascii="Calibri" w:eastAsia="Calibri" w:hAnsi="Calibri" w:cs="Calibri"/>
      <w:sz w:val="22"/>
      <w:szCs w:val="22"/>
      <w:lang w:eastAsia="en-US"/>
    </w:rPr>
  </w:style>
  <w:style w:type="paragraph" w:styleId="af1">
    <w:name w:val="TOC Heading"/>
    <w:basedOn w:val="1"/>
    <w:next w:val="a"/>
    <w:uiPriority w:val="39"/>
    <w:unhideWhenUsed/>
    <w:qFormat/>
    <w:rsid w:val="00373D03"/>
    <w:pPr>
      <w:spacing w:line="259" w:lineRule="auto"/>
      <w:outlineLvl w:val="9"/>
    </w:pPr>
    <w:rPr>
      <w:rFonts w:ascii="Cambria" w:hAnsi="Cambria"/>
      <w:color w:val="365F91"/>
    </w:rPr>
  </w:style>
  <w:style w:type="paragraph" w:styleId="14">
    <w:name w:val="toc 1"/>
    <w:basedOn w:val="a"/>
    <w:next w:val="a"/>
    <w:autoRedefine/>
    <w:uiPriority w:val="39"/>
    <w:unhideWhenUsed/>
    <w:rsid w:val="00373D03"/>
    <w:pPr>
      <w:suppressAutoHyphens w:val="0"/>
      <w:spacing w:after="100" w:line="259" w:lineRule="auto"/>
    </w:pPr>
    <w:rPr>
      <w:rFonts w:ascii="Calibri" w:eastAsia="Calibri" w:hAnsi="Calibri" w:cs="Calibri"/>
      <w:sz w:val="22"/>
      <w:szCs w:val="22"/>
      <w:lang w:eastAsia="en-US"/>
    </w:rPr>
  </w:style>
  <w:style w:type="paragraph" w:styleId="21">
    <w:name w:val="toc 2"/>
    <w:basedOn w:val="a"/>
    <w:next w:val="a"/>
    <w:autoRedefine/>
    <w:uiPriority w:val="39"/>
    <w:unhideWhenUsed/>
    <w:rsid w:val="00373D03"/>
    <w:pPr>
      <w:suppressAutoHyphens w:val="0"/>
      <w:spacing w:after="100" w:line="259" w:lineRule="auto"/>
      <w:ind w:left="220"/>
    </w:pPr>
    <w:rPr>
      <w:rFonts w:ascii="Calibri" w:eastAsia="Calibri" w:hAnsi="Calibri" w:cs="Calibri"/>
      <w:sz w:val="22"/>
      <w:szCs w:val="22"/>
      <w:lang w:eastAsia="en-US"/>
    </w:rPr>
  </w:style>
  <w:style w:type="paragraph" w:styleId="af2">
    <w:name w:val="footnote text"/>
    <w:basedOn w:val="a"/>
    <w:link w:val="af3"/>
    <w:uiPriority w:val="99"/>
    <w:unhideWhenUsed/>
    <w:rsid w:val="008814F9"/>
    <w:pPr>
      <w:suppressAutoHyphens w:val="0"/>
    </w:pPr>
    <w:rPr>
      <w:rFonts w:ascii="Calibri" w:eastAsia="Calibri" w:hAnsi="Calibri"/>
      <w:sz w:val="20"/>
      <w:szCs w:val="20"/>
      <w:lang w:eastAsia="en-US"/>
    </w:rPr>
  </w:style>
  <w:style w:type="character" w:customStyle="1" w:styleId="af3">
    <w:name w:val="Текст виноски Знак"/>
    <w:link w:val="af2"/>
    <w:uiPriority w:val="99"/>
    <w:rsid w:val="008814F9"/>
    <w:rPr>
      <w:rFonts w:ascii="Calibri" w:eastAsia="Calibri" w:hAnsi="Calibri"/>
      <w:lang w:eastAsia="en-US"/>
    </w:rPr>
  </w:style>
  <w:style w:type="character" w:styleId="af4">
    <w:name w:val="footnote reference"/>
    <w:uiPriority w:val="99"/>
    <w:unhideWhenUsed/>
    <w:rsid w:val="008814F9"/>
    <w:rPr>
      <w:vertAlign w:val="superscript"/>
    </w:rPr>
  </w:style>
  <w:style w:type="paragraph" w:styleId="af5">
    <w:name w:val="Plain Text"/>
    <w:basedOn w:val="a"/>
    <w:link w:val="af6"/>
    <w:rsid w:val="00232703"/>
    <w:pPr>
      <w:suppressAutoHyphens w:val="0"/>
    </w:pPr>
    <w:rPr>
      <w:rFonts w:ascii="Courier New" w:hAnsi="Courier New"/>
      <w:sz w:val="20"/>
      <w:szCs w:val="20"/>
      <w:lang w:val="ru-RU" w:eastAsia="ru-RU"/>
    </w:rPr>
  </w:style>
  <w:style w:type="character" w:customStyle="1" w:styleId="af6">
    <w:name w:val="Текст Знак"/>
    <w:basedOn w:val="a1"/>
    <w:link w:val="af5"/>
    <w:rsid w:val="00232703"/>
    <w:rPr>
      <w:rFonts w:ascii="Courier New" w:hAnsi="Courier New"/>
      <w:lang w:val="ru-RU" w:eastAsia="ru-RU"/>
    </w:rPr>
  </w:style>
  <w:style w:type="paragraph" w:customStyle="1" w:styleId="docdata">
    <w:name w:val="docdata"/>
    <w:aliases w:val="docy,v5,82217,baiaagaaboqcaaaddd0baawcpqeaaaaaaaaaaaaaaaaaaaaaaaaaaaaaaaaaaaaaaaaaaaaaaaaaaaaaaaaaaaaaaaaaaaaaaaaaaaaaaaaaaaaaaaaaaaaaaaaaaaaaaaaaaaaaaaaaaaaaaaaaaaaaaaaaaaaaaaaaaaaaaaaaaaaaaaaaaaaaaaaaaaaaaaaaaaaaaaaaaaaaaaaaaaaaaaaaaaaaaaaaaaa"/>
    <w:basedOn w:val="a"/>
    <w:rsid w:val="00634A05"/>
    <w:pPr>
      <w:suppressAutoHyphens w:val="0"/>
      <w:spacing w:before="100" w:beforeAutospacing="1" w:after="100" w:afterAutospacing="1"/>
    </w:pPr>
    <w:rPr>
      <w:lang w:eastAsia="uk-UA"/>
    </w:rPr>
  </w:style>
  <w:style w:type="paragraph" w:styleId="af7">
    <w:name w:val="annotation text"/>
    <w:basedOn w:val="a"/>
    <w:link w:val="af8"/>
    <w:uiPriority w:val="99"/>
    <w:unhideWhenUsed/>
    <w:rsid w:val="005963E6"/>
    <w:pPr>
      <w:suppressAutoHyphens w:val="0"/>
      <w:spacing w:after="200"/>
    </w:pPr>
    <w:rPr>
      <w:rFonts w:asciiTheme="minorHAnsi" w:eastAsiaTheme="minorHAnsi" w:hAnsiTheme="minorHAnsi" w:cstheme="minorBidi"/>
      <w:sz w:val="20"/>
      <w:szCs w:val="20"/>
      <w:lang w:eastAsia="en-US"/>
    </w:rPr>
  </w:style>
  <w:style w:type="character" w:customStyle="1" w:styleId="af8">
    <w:name w:val="Текст примітки Знак"/>
    <w:basedOn w:val="a1"/>
    <w:link w:val="af7"/>
    <w:uiPriority w:val="99"/>
    <w:rsid w:val="005963E6"/>
    <w:rPr>
      <w:rFonts w:asciiTheme="minorHAnsi" w:eastAsiaTheme="minorHAnsi" w:hAnsiTheme="minorHAnsi" w:cstheme="minorBidi"/>
      <w:lang w:eastAsia="en-US"/>
    </w:rPr>
  </w:style>
  <w:style w:type="paragraph" w:customStyle="1" w:styleId="6288">
    <w:name w:val="6288"/>
    <w:aliases w:val="baiaagaaboqcaaadxrqaaavrfa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12437">
    <w:name w:val="12437"/>
    <w:aliases w:val="baiaagaaboqcaaadyiwaaavwl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rvps2">
    <w:name w:val="rvps2"/>
    <w:basedOn w:val="a"/>
    <w:rsid w:val="005963E6"/>
    <w:pPr>
      <w:suppressAutoHyphens w:val="0"/>
      <w:spacing w:before="100" w:beforeAutospacing="1" w:after="100" w:afterAutospacing="1"/>
    </w:pPr>
    <w:rPr>
      <w:lang w:eastAsia="uk-UA"/>
    </w:rPr>
  </w:style>
  <w:style w:type="character" w:styleId="af9">
    <w:name w:val="annotation reference"/>
    <w:basedOn w:val="a1"/>
    <w:uiPriority w:val="99"/>
    <w:unhideWhenUsed/>
    <w:rsid w:val="005963E6"/>
    <w:rPr>
      <w:sz w:val="16"/>
      <w:szCs w:val="16"/>
    </w:rPr>
  </w:style>
  <w:style w:type="character" w:customStyle="1" w:styleId="2632">
    <w:name w:val="2632"/>
    <w:aliases w:val="baiaagaaboqcaaadfqyaaaujbgaaaaaaaaaaaaaaaaaaaaaaaaaaaaaaaaaaaaaaaaaaaaaaaaaaaaaaaaaaaaaaaaaaaaaaaaaaaaaaaaaaaaaaaaaaaaaaaaaaaaaaaaaaaaaaaaaaaaaaaaaaaaaaaaaaaaaaaaaaaaaaaaaaaaaaaaaaaaaaaaaaaaaaaaaaaaaaaaaaaaaaaaaaaaaaaaaaaaaaaaaaaaaa"/>
    <w:basedOn w:val="a1"/>
    <w:rsid w:val="0059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077690">
      <w:bodyDiv w:val="1"/>
      <w:marLeft w:val="0"/>
      <w:marRight w:val="0"/>
      <w:marTop w:val="0"/>
      <w:marBottom w:val="0"/>
      <w:divBdr>
        <w:top w:val="none" w:sz="0" w:space="0" w:color="auto"/>
        <w:left w:val="none" w:sz="0" w:space="0" w:color="auto"/>
        <w:bottom w:val="none" w:sz="0" w:space="0" w:color="auto"/>
        <w:right w:val="none" w:sz="0" w:space="0" w:color="auto"/>
      </w:divBdr>
    </w:div>
    <w:div w:id="398944679">
      <w:bodyDiv w:val="1"/>
      <w:marLeft w:val="0"/>
      <w:marRight w:val="0"/>
      <w:marTop w:val="0"/>
      <w:marBottom w:val="0"/>
      <w:divBdr>
        <w:top w:val="none" w:sz="0" w:space="0" w:color="auto"/>
        <w:left w:val="none" w:sz="0" w:space="0" w:color="auto"/>
        <w:bottom w:val="none" w:sz="0" w:space="0" w:color="auto"/>
        <w:right w:val="none" w:sz="0" w:space="0" w:color="auto"/>
      </w:divBdr>
    </w:div>
    <w:div w:id="417287617">
      <w:bodyDiv w:val="1"/>
      <w:marLeft w:val="0"/>
      <w:marRight w:val="0"/>
      <w:marTop w:val="0"/>
      <w:marBottom w:val="0"/>
      <w:divBdr>
        <w:top w:val="none" w:sz="0" w:space="0" w:color="auto"/>
        <w:left w:val="none" w:sz="0" w:space="0" w:color="auto"/>
        <w:bottom w:val="none" w:sz="0" w:space="0" w:color="auto"/>
        <w:right w:val="none" w:sz="0" w:space="0" w:color="auto"/>
      </w:divBdr>
    </w:div>
    <w:div w:id="439185752">
      <w:bodyDiv w:val="1"/>
      <w:marLeft w:val="0"/>
      <w:marRight w:val="0"/>
      <w:marTop w:val="0"/>
      <w:marBottom w:val="0"/>
      <w:divBdr>
        <w:top w:val="none" w:sz="0" w:space="0" w:color="auto"/>
        <w:left w:val="none" w:sz="0" w:space="0" w:color="auto"/>
        <w:bottom w:val="none" w:sz="0" w:space="0" w:color="auto"/>
        <w:right w:val="none" w:sz="0" w:space="0" w:color="auto"/>
      </w:divBdr>
    </w:div>
    <w:div w:id="569852654">
      <w:bodyDiv w:val="1"/>
      <w:marLeft w:val="0"/>
      <w:marRight w:val="0"/>
      <w:marTop w:val="0"/>
      <w:marBottom w:val="0"/>
      <w:divBdr>
        <w:top w:val="none" w:sz="0" w:space="0" w:color="auto"/>
        <w:left w:val="none" w:sz="0" w:space="0" w:color="auto"/>
        <w:bottom w:val="none" w:sz="0" w:space="0" w:color="auto"/>
        <w:right w:val="none" w:sz="0" w:space="0" w:color="auto"/>
      </w:divBdr>
    </w:div>
    <w:div w:id="637757910">
      <w:bodyDiv w:val="1"/>
      <w:marLeft w:val="0"/>
      <w:marRight w:val="0"/>
      <w:marTop w:val="0"/>
      <w:marBottom w:val="0"/>
      <w:divBdr>
        <w:top w:val="none" w:sz="0" w:space="0" w:color="auto"/>
        <w:left w:val="none" w:sz="0" w:space="0" w:color="auto"/>
        <w:bottom w:val="none" w:sz="0" w:space="0" w:color="auto"/>
        <w:right w:val="none" w:sz="0" w:space="0" w:color="auto"/>
      </w:divBdr>
    </w:div>
    <w:div w:id="646475334">
      <w:bodyDiv w:val="1"/>
      <w:marLeft w:val="0"/>
      <w:marRight w:val="0"/>
      <w:marTop w:val="0"/>
      <w:marBottom w:val="0"/>
      <w:divBdr>
        <w:top w:val="none" w:sz="0" w:space="0" w:color="auto"/>
        <w:left w:val="none" w:sz="0" w:space="0" w:color="auto"/>
        <w:bottom w:val="none" w:sz="0" w:space="0" w:color="auto"/>
        <w:right w:val="none" w:sz="0" w:space="0" w:color="auto"/>
      </w:divBdr>
    </w:div>
    <w:div w:id="711807279">
      <w:bodyDiv w:val="1"/>
      <w:marLeft w:val="0"/>
      <w:marRight w:val="0"/>
      <w:marTop w:val="0"/>
      <w:marBottom w:val="0"/>
      <w:divBdr>
        <w:top w:val="none" w:sz="0" w:space="0" w:color="auto"/>
        <w:left w:val="none" w:sz="0" w:space="0" w:color="auto"/>
        <w:bottom w:val="none" w:sz="0" w:space="0" w:color="auto"/>
        <w:right w:val="none" w:sz="0" w:space="0" w:color="auto"/>
      </w:divBdr>
    </w:div>
    <w:div w:id="798383099">
      <w:bodyDiv w:val="1"/>
      <w:marLeft w:val="0"/>
      <w:marRight w:val="0"/>
      <w:marTop w:val="0"/>
      <w:marBottom w:val="0"/>
      <w:divBdr>
        <w:top w:val="none" w:sz="0" w:space="0" w:color="auto"/>
        <w:left w:val="none" w:sz="0" w:space="0" w:color="auto"/>
        <w:bottom w:val="none" w:sz="0" w:space="0" w:color="auto"/>
        <w:right w:val="none" w:sz="0" w:space="0" w:color="auto"/>
      </w:divBdr>
    </w:div>
    <w:div w:id="878277904">
      <w:bodyDiv w:val="1"/>
      <w:marLeft w:val="0"/>
      <w:marRight w:val="0"/>
      <w:marTop w:val="0"/>
      <w:marBottom w:val="0"/>
      <w:divBdr>
        <w:top w:val="none" w:sz="0" w:space="0" w:color="auto"/>
        <w:left w:val="none" w:sz="0" w:space="0" w:color="auto"/>
        <w:bottom w:val="none" w:sz="0" w:space="0" w:color="auto"/>
        <w:right w:val="none" w:sz="0" w:space="0" w:color="auto"/>
      </w:divBdr>
    </w:div>
    <w:div w:id="901794374">
      <w:bodyDiv w:val="1"/>
      <w:marLeft w:val="0"/>
      <w:marRight w:val="0"/>
      <w:marTop w:val="0"/>
      <w:marBottom w:val="0"/>
      <w:divBdr>
        <w:top w:val="none" w:sz="0" w:space="0" w:color="auto"/>
        <w:left w:val="none" w:sz="0" w:space="0" w:color="auto"/>
        <w:bottom w:val="none" w:sz="0" w:space="0" w:color="auto"/>
        <w:right w:val="none" w:sz="0" w:space="0" w:color="auto"/>
      </w:divBdr>
    </w:div>
    <w:div w:id="925264775">
      <w:bodyDiv w:val="1"/>
      <w:marLeft w:val="0"/>
      <w:marRight w:val="0"/>
      <w:marTop w:val="0"/>
      <w:marBottom w:val="0"/>
      <w:divBdr>
        <w:top w:val="none" w:sz="0" w:space="0" w:color="auto"/>
        <w:left w:val="none" w:sz="0" w:space="0" w:color="auto"/>
        <w:bottom w:val="none" w:sz="0" w:space="0" w:color="auto"/>
        <w:right w:val="none" w:sz="0" w:space="0" w:color="auto"/>
      </w:divBdr>
    </w:div>
    <w:div w:id="1054542023">
      <w:bodyDiv w:val="1"/>
      <w:marLeft w:val="0"/>
      <w:marRight w:val="0"/>
      <w:marTop w:val="0"/>
      <w:marBottom w:val="0"/>
      <w:divBdr>
        <w:top w:val="none" w:sz="0" w:space="0" w:color="auto"/>
        <w:left w:val="none" w:sz="0" w:space="0" w:color="auto"/>
        <w:bottom w:val="none" w:sz="0" w:space="0" w:color="auto"/>
        <w:right w:val="none" w:sz="0" w:space="0" w:color="auto"/>
      </w:divBdr>
    </w:div>
    <w:div w:id="1125586037">
      <w:bodyDiv w:val="1"/>
      <w:marLeft w:val="0"/>
      <w:marRight w:val="0"/>
      <w:marTop w:val="0"/>
      <w:marBottom w:val="0"/>
      <w:divBdr>
        <w:top w:val="none" w:sz="0" w:space="0" w:color="auto"/>
        <w:left w:val="none" w:sz="0" w:space="0" w:color="auto"/>
        <w:bottom w:val="none" w:sz="0" w:space="0" w:color="auto"/>
        <w:right w:val="none" w:sz="0" w:space="0" w:color="auto"/>
      </w:divBdr>
    </w:div>
    <w:div w:id="1133332086">
      <w:bodyDiv w:val="1"/>
      <w:marLeft w:val="0"/>
      <w:marRight w:val="0"/>
      <w:marTop w:val="0"/>
      <w:marBottom w:val="0"/>
      <w:divBdr>
        <w:top w:val="none" w:sz="0" w:space="0" w:color="auto"/>
        <w:left w:val="none" w:sz="0" w:space="0" w:color="auto"/>
        <w:bottom w:val="none" w:sz="0" w:space="0" w:color="auto"/>
        <w:right w:val="none" w:sz="0" w:space="0" w:color="auto"/>
      </w:divBdr>
    </w:div>
    <w:div w:id="1146825594">
      <w:bodyDiv w:val="1"/>
      <w:marLeft w:val="0"/>
      <w:marRight w:val="0"/>
      <w:marTop w:val="0"/>
      <w:marBottom w:val="0"/>
      <w:divBdr>
        <w:top w:val="none" w:sz="0" w:space="0" w:color="auto"/>
        <w:left w:val="none" w:sz="0" w:space="0" w:color="auto"/>
        <w:bottom w:val="none" w:sz="0" w:space="0" w:color="auto"/>
        <w:right w:val="none" w:sz="0" w:space="0" w:color="auto"/>
      </w:divBdr>
    </w:div>
    <w:div w:id="1178928368">
      <w:bodyDiv w:val="1"/>
      <w:marLeft w:val="0"/>
      <w:marRight w:val="0"/>
      <w:marTop w:val="0"/>
      <w:marBottom w:val="0"/>
      <w:divBdr>
        <w:top w:val="none" w:sz="0" w:space="0" w:color="auto"/>
        <w:left w:val="none" w:sz="0" w:space="0" w:color="auto"/>
        <w:bottom w:val="none" w:sz="0" w:space="0" w:color="auto"/>
        <w:right w:val="none" w:sz="0" w:space="0" w:color="auto"/>
      </w:divBdr>
    </w:div>
    <w:div w:id="1394158620">
      <w:bodyDiv w:val="1"/>
      <w:marLeft w:val="0"/>
      <w:marRight w:val="0"/>
      <w:marTop w:val="0"/>
      <w:marBottom w:val="0"/>
      <w:divBdr>
        <w:top w:val="none" w:sz="0" w:space="0" w:color="auto"/>
        <w:left w:val="none" w:sz="0" w:space="0" w:color="auto"/>
        <w:bottom w:val="none" w:sz="0" w:space="0" w:color="auto"/>
        <w:right w:val="none" w:sz="0" w:space="0" w:color="auto"/>
      </w:divBdr>
    </w:div>
    <w:div w:id="1399011885">
      <w:bodyDiv w:val="1"/>
      <w:marLeft w:val="0"/>
      <w:marRight w:val="0"/>
      <w:marTop w:val="0"/>
      <w:marBottom w:val="0"/>
      <w:divBdr>
        <w:top w:val="none" w:sz="0" w:space="0" w:color="auto"/>
        <w:left w:val="none" w:sz="0" w:space="0" w:color="auto"/>
        <w:bottom w:val="none" w:sz="0" w:space="0" w:color="auto"/>
        <w:right w:val="none" w:sz="0" w:space="0" w:color="auto"/>
      </w:divBdr>
    </w:div>
    <w:div w:id="1459030264">
      <w:bodyDiv w:val="1"/>
      <w:marLeft w:val="0"/>
      <w:marRight w:val="0"/>
      <w:marTop w:val="0"/>
      <w:marBottom w:val="0"/>
      <w:divBdr>
        <w:top w:val="none" w:sz="0" w:space="0" w:color="auto"/>
        <w:left w:val="none" w:sz="0" w:space="0" w:color="auto"/>
        <w:bottom w:val="none" w:sz="0" w:space="0" w:color="auto"/>
        <w:right w:val="none" w:sz="0" w:space="0" w:color="auto"/>
      </w:divBdr>
    </w:div>
    <w:div w:id="1578439674">
      <w:bodyDiv w:val="1"/>
      <w:marLeft w:val="0"/>
      <w:marRight w:val="0"/>
      <w:marTop w:val="0"/>
      <w:marBottom w:val="0"/>
      <w:divBdr>
        <w:top w:val="none" w:sz="0" w:space="0" w:color="auto"/>
        <w:left w:val="none" w:sz="0" w:space="0" w:color="auto"/>
        <w:bottom w:val="none" w:sz="0" w:space="0" w:color="auto"/>
        <w:right w:val="none" w:sz="0" w:space="0" w:color="auto"/>
      </w:divBdr>
    </w:div>
    <w:div w:id="1700006628">
      <w:bodyDiv w:val="1"/>
      <w:marLeft w:val="0"/>
      <w:marRight w:val="0"/>
      <w:marTop w:val="0"/>
      <w:marBottom w:val="0"/>
      <w:divBdr>
        <w:top w:val="none" w:sz="0" w:space="0" w:color="auto"/>
        <w:left w:val="none" w:sz="0" w:space="0" w:color="auto"/>
        <w:bottom w:val="none" w:sz="0" w:space="0" w:color="auto"/>
        <w:right w:val="none" w:sz="0" w:space="0" w:color="auto"/>
      </w:divBdr>
    </w:div>
    <w:div w:id="1710571809">
      <w:bodyDiv w:val="1"/>
      <w:marLeft w:val="0"/>
      <w:marRight w:val="0"/>
      <w:marTop w:val="0"/>
      <w:marBottom w:val="0"/>
      <w:divBdr>
        <w:top w:val="none" w:sz="0" w:space="0" w:color="auto"/>
        <w:left w:val="none" w:sz="0" w:space="0" w:color="auto"/>
        <w:bottom w:val="none" w:sz="0" w:space="0" w:color="auto"/>
        <w:right w:val="none" w:sz="0" w:space="0" w:color="auto"/>
      </w:divBdr>
    </w:div>
    <w:div w:id="1743596725">
      <w:bodyDiv w:val="1"/>
      <w:marLeft w:val="0"/>
      <w:marRight w:val="0"/>
      <w:marTop w:val="0"/>
      <w:marBottom w:val="0"/>
      <w:divBdr>
        <w:top w:val="none" w:sz="0" w:space="0" w:color="auto"/>
        <w:left w:val="none" w:sz="0" w:space="0" w:color="auto"/>
        <w:bottom w:val="none" w:sz="0" w:space="0" w:color="auto"/>
        <w:right w:val="none" w:sz="0" w:space="0" w:color="auto"/>
      </w:divBdr>
    </w:div>
    <w:div w:id="1771588116">
      <w:bodyDiv w:val="1"/>
      <w:marLeft w:val="0"/>
      <w:marRight w:val="0"/>
      <w:marTop w:val="0"/>
      <w:marBottom w:val="0"/>
      <w:divBdr>
        <w:top w:val="none" w:sz="0" w:space="0" w:color="auto"/>
        <w:left w:val="none" w:sz="0" w:space="0" w:color="auto"/>
        <w:bottom w:val="none" w:sz="0" w:space="0" w:color="auto"/>
        <w:right w:val="none" w:sz="0" w:space="0" w:color="auto"/>
      </w:divBdr>
    </w:div>
    <w:div w:id="1784105557">
      <w:bodyDiv w:val="1"/>
      <w:marLeft w:val="0"/>
      <w:marRight w:val="0"/>
      <w:marTop w:val="0"/>
      <w:marBottom w:val="0"/>
      <w:divBdr>
        <w:top w:val="none" w:sz="0" w:space="0" w:color="auto"/>
        <w:left w:val="none" w:sz="0" w:space="0" w:color="auto"/>
        <w:bottom w:val="none" w:sz="0" w:space="0" w:color="auto"/>
        <w:right w:val="none" w:sz="0" w:space="0" w:color="auto"/>
      </w:divBdr>
    </w:div>
    <w:div w:id="1885292176">
      <w:bodyDiv w:val="1"/>
      <w:marLeft w:val="0"/>
      <w:marRight w:val="0"/>
      <w:marTop w:val="0"/>
      <w:marBottom w:val="0"/>
      <w:divBdr>
        <w:top w:val="none" w:sz="0" w:space="0" w:color="auto"/>
        <w:left w:val="none" w:sz="0" w:space="0" w:color="auto"/>
        <w:bottom w:val="none" w:sz="0" w:space="0" w:color="auto"/>
        <w:right w:val="none" w:sz="0" w:space="0" w:color="auto"/>
      </w:divBdr>
    </w:div>
    <w:div w:id="1971396085">
      <w:bodyDiv w:val="1"/>
      <w:marLeft w:val="0"/>
      <w:marRight w:val="0"/>
      <w:marTop w:val="0"/>
      <w:marBottom w:val="0"/>
      <w:divBdr>
        <w:top w:val="none" w:sz="0" w:space="0" w:color="auto"/>
        <w:left w:val="none" w:sz="0" w:space="0" w:color="auto"/>
        <w:bottom w:val="none" w:sz="0" w:space="0" w:color="auto"/>
        <w:right w:val="none" w:sz="0" w:space="0" w:color="auto"/>
      </w:divBdr>
    </w:div>
    <w:div w:id="1992758301">
      <w:bodyDiv w:val="1"/>
      <w:marLeft w:val="0"/>
      <w:marRight w:val="0"/>
      <w:marTop w:val="0"/>
      <w:marBottom w:val="0"/>
      <w:divBdr>
        <w:top w:val="none" w:sz="0" w:space="0" w:color="auto"/>
        <w:left w:val="none" w:sz="0" w:space="0" w:color="auto"/>
        <w:bottom w:val="none" w:sz="0" w:space="0" w:color="auto"/>
        <w:right w:val="none" w:sz="0" w:space="0" w:color="auto"/>
      </w:divBdr>
    </w:div>
    <w:div w:id="2052342863">
      <w:bodyDiv w:val="1"/>
      <w:marLeft w:val="0"/>
      <w:marRight w:val="0"/>
      <w:marTop w:val="0"/>
      <w:marBottom w:val="0"/>
      <w:divBdr>
        <w:top w:val="none" w:sz="0" w:space="0" w:color="auto"/>
        <w:left w:val="none" w:sz="0" w:space="0" w:color="auto"/>
        <w:bottom w:val="none" w:sz="0" w:space="0" w:color="auto"/>
        <w:right w:val="none" w:sz="0" w:space="0" w:color="auto"/>
      </w:divBdr>
    </w:div>
    <w:div w:id="21282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nap.city-adm.lviv.ua/service/applic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3DB09-973E-427A-8562-6FF235AB0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8</Pages>
  <Words>2158</Words>
  <Characters>15282</Characters>
  <Application>Microsoft Office Word</Application>
  <DocSecurity>0</DocSecurity>
  <Lines>127</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user</cp:lastModifiedBy>
  <cp:revision>8</cp:revision>
  <cp:lastPrinted>2024-05-16T06:22:00Z</cp:lastPrinted>
  <dcterms:created xsi:type="dcterms:W3CDTF">2024-05-15T07:45:00Z</dcterms:created>
  <dcterms:modified xsi:type="dcterms:W3CDTF">2024-05-16T06:25:00Z</dcterms:modified>
</cp:coreProperties>
</file>